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0C" w:rsidRPr="0062730C" w:rsidRDefault="0062730C" w:rsidP="0062730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730C">
        <w:rPr>
          <w:rFonts w:eastAsia="Calibri"/>
          <w:sz w:val="28"/>
          <w:szCs w:val="28"/>
          <w:lang w:eastAsia="en-US"/>
        </w:rPr>
        <w:t>ПОСТАНОВЛЕНИЕ</w:t>
      </w:r>
    </w:p>
    <w:p w:rsidR="0062730C" w:rsidRPr="0062730C" w:rsidRDefault="0062730C" w:rsidP="0062730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2730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2730C" w:rsidRDefault="0062730C" w:rsidP="0062730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2730C" w:rsidRPr="0062730C" w:rsidRDefault="0062730C" w:rsidP="0062730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2730C" w:rsidRPr="0062730C" w:rsidRDefault="0062730C" w:rsidP="0062730C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2730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</w:t>
      </w:r>
      <w:r w:rsidRPr="006273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62730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Pr="0062730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1436</w:t>
      </w:r>
    </w:p>
    <w:p w:rsidR="00652496" w:rsidRDefault="00652496" w:rsidP="00C943E3">
      <w:pPr>
        <w:jc w:val="both"/>
        <w:rPr>
          <w:sz w:val="28"/>
          <w:szCs w:val="28"/>
        </w:rPr>
      </w:pPr>
    </w:p>
    <w:p w:rsidR="00652496" w:rsidRDefault="00652496" w:rsidP="00C943E3">
      <w:pPr>
        <w:jc w:val="both"/>
        <w:rPr>
          <w:sz w:val="28"/>
          <w:szCs w:val="28"/>
        </w:rPr>
      </w:pPr>
    </w:p>
    <w:p w:rsidR="00652496" w:rsidRDefault="00652496" w:rsidP="00C943E3">
      <w:pPr>
        <w:jc w:val="both"/>
        <w:rPr>
          <w:sz w:val="28"/>
          <w:szCs w:val="28"/>
        </w:rPr>
      </w:pPr>
    </w:p>
    <w:p w:rsidR="00652496" w:rsidRDefault="00652496" w:rsidP="00C943E3">
      <w:pPr>
        <w:jc w:val="both"/>
        <w:rPr>
          <w:sz w:val="28"/>
          <w:szCs w:val="28"/>
        </w:rPr>
      </w:pPr>
    </w:p>
    <w:p w:rsidR="00652496" w:rsidRDefault="00C943E3" w:rsidP="00C943E3">
      <w:pPr>
        <w:jc w:val="both"/>
        <w:rPr>
          <w:sz w:val="28"/>
          <w:szCs w:val="28"/>
        </w:rPr>
      </w:pPr>
      <w:r w:rsidRPr="00C943E3">
        <w:rPr>
          <w:sz w:val="28"/>
          <w:szCs w:val="28"/>
        </w:rPr>
        <w:t xml:space="preserve">О Порядке составления проекта </w:t>
      </w:r>
    </w:p>
    <w:p w:rsidR="00652496" w:rsidRDefault="00C943E3" w:rsidP="00C943E3">
      <w:pPr>
        <w:jc w:val="both"/>
        <w:rPr>
          <w:sz w:val="28"/>
          <w:szCs w:val="28"/>
        </w:rPr>
      </w:pPr>
      <w:r w:rsidRPr="00C943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 xml:space="preserve">Карталинского </w:t>
      </w:r>
    </w:p>
    <w:p w:rsidR="00652496" w:rsidRDefault="00C943E3" w:rsidP="00C943E3">
      <w:pPr>
        <w:jc w:val="both"/>
        <w:rPr>
          <w:sz w:val="28"/>
          <w:szCs w:val="28"/>
        </w:rPr>
      </w:pPr>
      <w:r w:rsidRPr="00C943E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652496" w:rsidRDefault="00C943E3" w:rsidP="00C943E3">
      <w:pPr>
        <w:jc w:val="both"/>
        <w:rPr>
          <w:sz w:val="28"/>
          <w:szCs w:val="28"/>
        </w:rPr>
      </w:pPr>
      <w:r w:rsidRPr="00C943E3">
        <w:rPr>
          <w:sz w:val="28"/>
          <w:szCs w:val="28"/>
        </w:rPr>
        <w:t xml:space="preserve">на очередной финансовый </w:t>
      </w:r>
    </w:p>
    <w:p w:rsidR="00C943E3" w:rsidRPr="00C943E3" w:rsidRDefault="00C943E3" w:rsidP="00C943E3">
      <w:pPr>
        <w:jc w:val="both"/>
        <w:rPr>
          <w:sz w:val="28"/>
          <w:szCs w:val="28"/>
        </w:rPr>
      </w:pPr>
      <w:r w:rsidRPr="00C943E3">
        <w:rPr>
          <w:sz w:val="28"/>
          <w:szCs w:val="28"/>
        </w:rPr>
        <w:t>год и плановый период</w:t>
      </w:r>
    </w:p>
    <w:p w:rsidR="00652496" w:rsidRDefault="00652496" w:rsidP="00652496">
      <w:pPr>
        <w:ind w:firstLine="709"/>
        <w:jc w:val="both"/>
        <w:rPr>
          <w:sz w:val="28"/>
          <w:szCs w:val="28"/>
        </w:rPr>
      </w:pP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В соответствии со статьей 169 и 184 Бюджетног</w:t>
      </w:r>
      <w:r w:rsidR="00652496">
        <w:rPr>
          <w:sz w:val="28"/>
          <w:szCs w:val="28"/>
        </w:rPr>
        <w:t>о кодекса Российской Федерации,</w:t>
      </w:r>
      <w:r w:rsidRPr="00C943E3">
        <w:rPr>
          <w:sz w:val="28"/>
          <w:szCs w:val="28"/>
        </w:rPr>
        <w:t xml:space="preserve"> статьей 17</w:t>
      </w:r>
      <w:r w:rsidR="00652496"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 xml:space="preserve">Положения </w:t>
      </w:r>
      <w:r w:rsidR="00652496">
        <w:rPr>
          <w:sz w:val="28"/>
          <w:szCs w:val="28"/>
        </w:rPr>
        <w:t>«</w:t>
      </w:r>
      <w:r w:rsidRPr="00C943E3">
        <w:rPr>
          <w:sz w:val="28"/>
          <w:szCs w:val="28"/>
        </w:rPr>
        <w:t>О бюджетном процессе в Карталинском муниципальном районе</w:t>
      </w:r>
      <w:r w:rsidR="00652496">
        <w:rPr>
          <w:sz w:val="28"/>
          <w:szCs w:val="28"/>
        </w:rPr>
        <w:t>»</w:t>
      </w:r>
      <w:r w:rsidRPr="00C943E3">
        <w:rPr>
          <w:sz w:val="28"/>
          <w:szCs w:val="28"/>
        </w:rPr>
        <w:t>,</w:t>
      </w:r>
      <w:r w:rsidR="0089706D">
        <w:rPr>
          <w:sz w:val="28"/>
          <w:szCs w:val="28"/>
        </w:rPr>
        <w:t xml:space="preserve"> утвержденного решением Собрания депутатов </w:t>
      </w:r>
      <w:r w:rsidR="0089706D" w:rsidRPr="00C943E3">
        <w:rPr>
          <w:sz w:val="28"/>
          <w:szCs w:val="28"/>
        </w:rPr>
        <w:t>Карталинского муниципального района</w:t>
      </w:r>
      <w:r w:rsidR="0089706D">
        <w:rPr>
          <w:sz w:val="28"/>
          <w:szCs w:val="28"/>
        </w:rPr>
        <w:t xml:space="preserve"> от 02.07.2010 года № 39 </w:t>
      </w:r>
      <w:r w:rsidR="002340FD">
        <w:rPr>
          <w:sz w:val="28"/>
          <w:szCs w:val="28"/>
        </w:rPr>
        <w:t xml:space="preserve">                            </w:t>
      </w:r>
      <w:r w:rsidR="0089706D">
        <w:rPr>
          <w:sz w:val="28"/>
          <w:szCs w:val="28"/>
        </w:rPr>
        <w:t xml:space="preserve">(с </w:t>
      </w:r>
      <w:r w:rsidR="009108A8">
        <w:rPr>
          <w:sz w:val="28"/>
          <w:szCs w:val="28"/>
        </w:rPr>
        <w:t>изменениями</w:t>
      </w:r>
      <w:r w:rsidR="0089706D">
        <w:rPr>
          <w:sz w:val="28"/>
          <w:szCs w:val="28"/>
        </w:rPr>
        <w:t xml:space="preserve">), </w:t>
      </w:r>
    </w:p>
    <w:p w:rsidR="00652496" w:rsidRPr="001D1B56" w:rsidRDefault="00652496" w:rsidP="00652496">
      <w:pPr>
        <w:jc w:val="both"/>
        <w:rPr>
          <w:sz w:val="28"/>
          <w:szCs w:val="28"/>
        </w:rPr>
      </w:pPr>
      <w:r w:rsidRPr="001D1B56">
        <w:rPr>
          <w:sz w:val="28"/>
          <w:szCs w:val="28"/>
        </w:rPr>
        <w:t>администрация  Карталинского муниципального района ПОСТАНОВЛЯЕТ: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1. Утвердить прилагаемый Порядок составления проекта бюджета Карталинского муниципального района на очередной финансовый год и плановый период.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 xml:space="preserve">2. Признать </w:t>
      </w:r>
      <w:r w:rsidR="00652496" w:rsidRPr="00C943E3">
        <w:rPr>
          <w:sz w:val="28"/>
          <w:szCs w:val="28"/>
        </w:rPr>
        <w:t xml:space="preserve">постановление </w:t>
      </w:r>
      <w:r w:rsidRPr="00C943E3">
        <w:rPr>
          <w:sz w:val="28"/>
          <w:szCs w:val="28"/>
        </w:rPr>
        <w:t>главы Карталинского муниципального района от 27.08.2009</w:t>
      </w:r>
      <w:r w:rsidR="00652496"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>г</w:t>
      </w:r>
      <w:r w:rsidR="00652496">
        <w:rPr>
          <w:sz w:val="28"/>
          <w:szCs w:val="28"/>
        </w:rPr>
        <w:t xml:space="preserve">ода </w:t>
      </w:r>
      <w:r w:rsidRPr="00C943E3">
        <w:rPr>
          <w:sz w:val="28"/>
          <w:szCs w:val="28"/>
        </w:rPr>
        <w:t>№</w:t>
      </w:r>
      <w:r w:rsidR="00307AE4"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 xml:space="preserve">1339 </w:t>
      </w:r>
      <w:r w:rsidR="00652496">
        <w:rPr>
          <w:sz w:val="28"/>
          <w:szCs w:val="28"/>
        </w:rPr>
        <w:t>«</w:t>
      </w:r>
      <w:r w:rsidRPr="00C943E3">
        <w:rPr>
          <w:sz w:val="28"/>
          <w:szCs w:val="28"/>
        </w:rPr>
        <w:t>О Порядке составления проекта районного бюджета и разработки среднесрочного финансового плана Карталинского муниципального района</w:t>
      </w:r>
      <w:r w:rsidR="00652496">
        <w:rPr>
          <w:sz w:val="28"/>
          <w:szCs w:val="28"/>
        </w:rPr>
        <w:t>»</w:t>
      </w:r>
      <w:r w:rsidR="00307AE4">
        <w:rPr>
          <w:sz w:val="28"/>
          <w:szCs w:val="28"/>
        </w:rPr>
        <w:t xml:space="preserve"> </w:t>
      </w:r>
      <w:r w:rsidR="00307AE4" w:rsidRPr="00C943E3">
        <w:rPr>
          <w:sz w:val="28"/>
          <w:szCs w:val="28"/>
        </w:rPr>
        <w:t>утратившим силу</w:t>
      </w:r>
      <w:r w:rsidR="00307AE4">
        <w:rPr>
          <w:sz w:val="28"/>
          <w:szCs w:val="28"/>
        </w:rPr>
        <w:t>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 w:rsidR="00652496" w:rsidRPr="00C943E3">
        <w:rPr>
          <w:sz w:val="28"/>
          <w:szCs w:val="28"/>
        </w:rPr>
        <w:t>Карталинского муниципального района</w:t>
      </w:r>
      <w:r w:rsidR="00652496">
        <w:rPr>
          <w:sz w:val="28"/>
          <w:szCs w:val="28"/>
        </w:rPr>
        <w:t xml:space="preserve"> –</w:t>
      </w:r>
      <w:r w:rsidRPr="00C943E3">
        <w:rPr>
          <w:sz w:val="28"/>
          <w:szCs w:val="28"/>
        </w:rPr>
        <w:t xml:space="preserve"> начальника Финансового управления Карталинского муниципального района Ишмухамедову Д.К.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 xml:space="preserve">5. Настоящее </w:t>
      </w:r>
      <w:r w:rsidR="00652496" w:rsidRPr="00C943E3">
        <w:rPr>
          <w:sz w:val="28"/>
          <w:szCs w:val="28"/>
        </w:rPr>
        <w:t xml:space="preserve">постановление </w:t>
      </w:r>
      <w:r w:rsidRPr="00C943E3">
        <w:rPr>
          <w:sz w:val="28"/>
          <w:szCs w:val="28"/>
        </w:rPr>
        <w:t>вступает в силу со дня его подписания и распространяет свое действие на правоотношения, возникшие с 01 января 2019</w:t>
      </w:r>
      <w:r w:rsidR="00652496"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>г</w:t>
      </w:r>
      <w:r w:rsidR="00652496">
        <w:rPr>
          <w:sz w:val="28"/>
          <w:szCs w:val="28"/>
        </w:rPr>
        <w:t>ода</w:t>
      </w:r>
      <w:r w:rsidRPr="00C943E3">
        <w:rPr>
          <w:sz w:val="28"/>
          <w:szCs w:val="28"/>
        </w:rPr>
        <w:t>.</w:t>
      </w:r>
    </w:p>
    <w:p w:rsidR="00652496" w:rsidRPr="00652496" w:rsidRDefault="00652496" w:rsidP="00652496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652496" w:rsidRPr="00652496" w:rsidRDefault="00652496" w:rsidP="00652496">
      <w:pPr>
        <w:jc w:val="both"/>
        <w:rPr>
          <w:rFonts w:eastAsia="Calibri"/>
          <w:sz w:val="28"/>
          <w:szCs w:val="28"/>
          <w:lang w:eastAsia="en-US"/>
        </w:rPr>
      </w:pPr>
      <w:r w:rsidRPr="00652496">
        <w:rPr>
          <w:rFonts w:eastAsia="Calibri"/>
          <w:sz w:val="28"/>
          <w:szCs w:val="28"/>
          <w:lang w:eastAsia="en-US"/>
        </w:rPr>
        <w:t>Временно исполняющий</w:t>
      </w:r>
    </w:p>
    <w:p w:rsidR="00652496" w:rsidRPr="00652496" w:rsidRDefault="00652496" w:rsidP="00652496">
      <w:pPr>
        <w:jc w:val="both"/>
        <w:rPr>
          <w:rFonts w:eastAsia="Calibri"/>
          <w:sz w:val="28"/>
          <w:szCs w:val="28"/>
          <w:lang w:eastAsia="en-US"/>
        </w:rPr>
      </w:pPr>
      <w:r w:rsidRPr="00652496">
        <w:rPr>
          <w:rFonts w:eastAsia="Calibri"/>
          <w:sz w:val="28"/>
          <w:szCs w:val="28"/>
          <w:lang w:eastAsia="en-US"/>
        </w:rPr>
        <w:t>полномочия главы Карталинского</w:t>
      </w:r>
    </w:p>
    <w:p w:rsidR="00652496" w:rsidRPr="00652496" w:rsidRDefault="00652496" w:rsidP="00652496">
      <w:pPr>
        <w:jc w:val="both"/>
        <w:rPr>
          <w:rFonts w:eastAsia="Calibri"/>
          <w:sz w:val="28"/>
          <w:szCs w:val="28"/>
          <w:lang w:eastAsia="en-US"/>
        </w:rPr>
      </w:pPr>
      <w:r w:rsidRPr="00652496">
        <w:rPr>
          <w:rFonts w:eastAsia="Calibri"/>
          <w:sz w:val="28"/>
          <w:szCs w:val="28"/>
          <w:lang w:eastAsia="en-US"/>
        </w:rPr>
        <w:t>муниципального района                                                                    Г.Г. Синтяева</w:t>
      </w:r>
    </w:p>
    <w:p w:rsidR="00652496" w:rsidRDefault="00652496" w:rsidP="0062730C">
      <w:pPr>
        <w:suppressAutoHyphens/>
        <w:rPr>
          <w:sz w:val="28"/>
          <w:szCs w:val="28"/>
        </w:rPr>
      </w:pPr>
      <w:r w:rsidRPr="00C943E3">
        <w:rPr>
          <w:sz w:val="28"/>
          <w:szCs w:val="28"/>
        </w:rPr>
        <w:t xml:space="preserve"> </w:t>
      </w:r>
    </w:p>
    <w:p w:rsidR="0062730C" w:rsidRDefault="0062730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52496" w:rsidRPr="00652496" w:rsidRDefault="00652496" w:rsidP="006524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652496" w:rsidRPr="00652496" w:rsidRDefault="00652496" w:rsidP="006524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5249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652496">
        <w:rPr>
          <w:bCs/>
          <w:sz w:val="28"/>
          <w:szCs w:val="28"/>
        </w:rPr>
        <w:t xml:space="preserve"> администрации</w:t>
      </w:r>
    </w:p>
    <w:p w:rsidR="00652496" w:rsidRPr="00652496" w:rsidRDefault="00652496" w:rsidP="006524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52496">
        <w:rPr>
          <w:bCs/>
          <w:sz w:val="28"/>
          <w:szCs w:val="28"/>
        </w:rPr>
        <w:t>Карталинского муниципального района</w:t>
      </w:r>
    </w:p>
    <w:p w:rsidR="00652496" w:rsidRPr="00652496" w:rsidRDefault="00652496" w:rsidP="006524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5249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65249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652496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1436</w:t>
      </w:r>
    </w:p>
    <w:p w:rsidR="00652496" w:rsidRDefault="00652496" w:rsidP="00652496">
      <w:pPr>
        <w:jc w:val="both"/>
        <w:rPr>
          <w:sz w:val="28"/>
          <w:szCs w:val="28"/>
        </w:rPr>
      </w:pPr>
    </w:p>
    <w:p w:rsidR="00652496" w:rsidRDefault="00652496" w:rsidP="00652496">
      <w:pPr>
        <w:jc w:val="both"/>
        <w:rPr>
          <w:sz w:val="28"/>
          <w:szCs w:val="28"/>
        </w:rPr>
      </w:pPr>
    </w:p>
    <w:p w:rsidR="00C943E3" w:rsidRPr="00C943E3" w:rsidRDefault="00C943E3" w:rsidP="00652496">
      <w:pPr>
        <w:jc w:val="center"/>
        <w:rPr>
          <w:sz w:val="28"/>
          <w:szCs w:val="28"/>
        </w:rPr>
      </w:pPr>
      <w:r w:rsidRPr="00C943E3">
        <w:rPr>
          <w:sz w:val="28"/>
          <w:szCs w:val="28"/>
        </w:rPr>
        <w:t>Порядок</w:t>
      </w:r>
    </w:p>
    <w:p w:rsidR="00C943E3" w:rsidRPr="00C943E3" w:rsidRDefault="00C943E3" w:rsidP="00652496">
      <w:pPr>
        <w:jc w:val="center"/>
        <w:rPr>
          <w:sz w:val="28"/>
          <w:szCs w:val="28"/>
        </w:rPr>
      </w:pPr>
      <w:r w:rsidRPr="00C943E3">
        <w:rPr>
          <w:sz w:val="28"/>
          <w:szCs w:val="28"/>
        </w:rPr>
        <w:t>составления проекта бюджета</w:t>
      </w:r>
    </w:p>
    <w:p w:rsidR="00652496" w:rsidRDefault="00C943E3" w:rsidP="00652496">
      <w:pPr>
        <w:jc w:val="center"/>
        <w:rPr>
          <w:sz w:val="28"/>
          <w:szCs w:val="28"/>
        </w:rPr>
      </w:pPr>
      <w:r w:rsidRPr="00C943E3">
        <w:rPr>
          <w:sz w:val="28"/>
          <w:szCs w:val="28"/>
        </w:rPr>
        <w:t xml:space="preserve">Карталинского муниципального </w:t>
      </w:r>
    </w:p>
    <w:p w:rsidR="00652496" w:rsidRDefault="00C943E3" w:rsidP="00652496">
      <w:pPr>
        <w:jc w:val="center"/>
        <w:rPr>
          <w:sz w:val="28"/>
          <w:szCs w:val="28"/>
        </w:rPr>
      </w:pPr>
      <w:r w:rsidRPr="00C943E3">
        <w:rPr>
          <w:sz w:val="28"/>
          <w:szCs w:val="28"/>
        </w:rPr>
        <w:t xml:space="preserve">района </w:t>
      </w:r>
      <w:r w:rsidR="00652496"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 xml:space="preserve">на очередной финансовый </w:t>
      </w:r>
    </w:p>
    <w:p w:rsidR="00652496" w:rsidRDefault="00C943E3" w:rsidP="00652496">
      <w:pPr>
        <w:jc w:val="center"/>
        <w:rPr>
          <w:sz w:val="28"/>
          <w:szCs w:val="28"/>
        </w:rPr>
      </w:pPr>
      <w:r w:rsidRPr="00C943E3">
        <w:rPr>
          <w:sz w:val="28"/>
          <w:szCs w:val="28"/>
        </w:rPr>
        <w:t>год и плановый период</w:t>
      </w:r>
    </w:p>
    <w:p w:rsidR="00652496" w:rsidRDefault="00652496" w:rsidP="00652496">
      <w:pPr>
        <w:jc w:val="center"/>
        <w:rPr>
          <w:sz w:val="28"/>
          <w:szCs w:val="28"/>
        </w:rPr>
      </w:pPr>
    </w:p>
    <w:p w:rsidR="00652496" w:rsidRPr="00C943E3" w:rsidRDefault="00652496" w:rsidP="00652496">
      <w:pPr>
        <w:jc w:val="center"/>
        <w:rPr>
          <w:sz w:val="28"/>
          <w:szCs w:val="28"/>
        </w:rPr>
      </w:pP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 xml:space="preserve">1. Настоящий </w:t>
      </w:r>
      <w:r w:rsidR="00845AE2" w:rsidRPr="00C943E3">
        <w:rPr>
          <w:sz w:val="28"/>
          <w:szCs w:val="28"/>
        </w:rPr>
        <w:t>Порядок</w:t>
      </w:r>
      <w:r w:rsidR="00952760" w:rsidRPr="00C943E3">
        <w:rPr>
          <w:sz w:val="28"/>
          <w:szCs w:val="28"/>
        </w:rPr>
        <w:t xml:space="preserve"> составления проекта бюджета Карталинского муниципального района на очередной финансовый год и плановый период </w:t>
      </w:r>
      <w:r w:rsidR="00952760" w:rsidRPr="00952760">
        <w:rPr>
          <w:sz w:val="28"/>
          <w:szCs w:val="28"/>
        </w:rPr>
        <w:t>(далее именуется – Порядок)</w:t>
      </w:r>
      <w:r w:rsidR="00952760"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 xml:space="preserve">разработан в соответствии с Бюджетным кодексом Российской Федерации, </w:t>
      </w:r>
      <w:r w:rsidR="00845AE2" w:rsidRPr="00C943E3">
        <w:rPr>
          <w:sz w:val="28"/>
          <w:szCs w:val="28"/>
        </w:rPr>
        <w:t xml:space="preserve">решением </w:t>
      </w:r>
      <w:r w:rsidRPr="00C943E3">
        <w:rPr>
          <w:sz w:val="28"/>
          <w:szCs w:val="28"/>
        </w:rPr>
        <w:t>Собрания депутатов Карталинского муниципального района от 02.07.2010 года №</w:t>
      </w:r>
      <w:r w:rsidR="00845AE2"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 xml:space="preserve">39 </w:t>
      </w:r>
      <w:r w:rsidR="00952760">
        <w:rPr>
          <w:sz w:val="28"/>
          <w:szCs w:val="28"/>
        </w:rPr>
        <w:t xml:space="preserve">                       </w:t>
      </w:r>
      <w:r w:rsidR="00845AE2">
        <w:rPr>
          <w:sz w:val="28"/>
          <w:szCs w:val="28"/>
        </w:rPr>
        <w:t>«</w:t>
      </w:r>
      <w:r w:rsidRPr="00C943E3">
        <w:rPr>
          <w:sz w:val="28"/>
          <w:szCs w:val="28"/>
        </w:rPr>
        <w:t>Об утверждении Положения</w:t>
      </w:r>
      <w:r w:rsidR="00845AE2"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>«О бюджетном процессе в Карталинском муниципальном районе</w:t>
      </w:r>
      <w:r w:rsidR="00845AE2">
        <w:rPr>
          <w:sz w:val="28"/>
          <w:szCs w:val="28"/>
        </w:rPr>
        <w:t>»</w:t>
      </w:r>
      <w:r w:rsidRPr="00C943E3">
        <w:rPr>
          <w:sz w:val="28"/>
          <w:szCs w:val="28"/>
        </w:rPr>
        <w:t>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2. Финансовое управление Карталинского муниципального района (</w:t>
      </w:r>
      <w:r w:rsidR="00845AE2">
        <w:rPr>
          <w:sz w:val="28"/>
          <w:szCs w:val="28"/>
        </w:rPr>
        <w:t xml:space="preserve">далее именуется – </w:t>
      </w:r>
      <w:r w:rsidRPr="00C943E3">
        <w:rPr>
          <w:sz w:val="28"/>
          <w:szCs w:val="28"/>
        </w:rPr>
        <w:t>Финансовое управление) разрабатывает и представляет главе Карталинского муниципального района График подготовки и рассмотрения материалов, необходимых для составления проекта решения Собрания депутатов Карталинского муниципального района о бюджете на очередной финансовый год и плановый период (</w:t>
      </w:r>
      <w:r w:rsidR="00845AE2">
        <w:rPr>
          <w:sz w:val="28"/>
          <w:szCs w:val="28"/>
        </w:rPr>
        <w:t xml:space="preserve">далее именуется – </w:t>
      </w:r>
      <w:r w:rsidRPr="00C943E3">
        <w:rPr>
          <w:sz w:val="28"/>
          <w:szCs w:val="28"/>
        </w:rPr>
        <w:t>проект Решения</w:t>
      </w:r>
      <w:r w:rsidR="00845AE2">
        <w:rPr>
          <w:sz w:val="28"/>
          <w:szCs w:val="28"/>
        </w:rPr>
        <w:t xml:space="preserve"> </w:t>
      </w:r>
      <w:r w:rsidRPr="00C943E3">
        <w:rPr>
          <w:sz w:val="28"/>
          <w:szCs w:val="28"/>
        </w:rPr>
        <w:t>о бюджете).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График подготовки и рассмотрения материалов, необходимых для составления проекта Решения о бюджете (</w:t>
      </w:r>
      <w:r w:rsidR="00845AE2">
        <w:rPr>
          <w:sz w:val="28"/>
          <w:szCs w:val="28"/>
        </w:rPr>
        <w:t xml:space="preserve">далее именуется – </w:t>
      </w:r>
      <w:r w:rsidRPr="00C943E3">
        <w:rPr>
          <w:sz w:val="28"/>
          <w:szCs w:val="28"/>
        </w:rPr>
        <w:t>График)</w:t>
      </w:r>
      <w:r w:rsidR="00845AE2">
        <w:rPr>
          <w:sz w:val="28"/>
          <w:szCs w:val="28"/>
        </w:rPr>
        <w:t>,</w:t>
      </w:r>
      <w:r w:rsidRPr="00C943E3">
        <w:rPr>
          <w:sz w:val="28"/>
          <w:szCs w:val="28"/>
        </w:rPr>
        <w:t xml:space="preserve"> утверждается распоряжением администрации Карталинского муниципального района.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На основании данных, подготовленных в соответствии с Графиком, Финансовое управление составляет проект Решения о бюджете.</w:t>
      </w:r>
    </w:p>
    <w:p w:rsidR="00C943E3" w:rsidRPr="00C943E3" w:rsidRDefault="00C943E3" w:rsidP="00845AE2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 xml:space="preserve">3. Отдел </w:t>
      </w:r>
      <w:r w:rsidR="00845AE2" w:rsidRPr="00845AE2">
        <w:rPr>
          <w:sz w:val="28"/>
          <w:szCs w:val="28"/>
        </w:rPr>
        <w:t xml:space="preserve">по экономике и муниципальным закупкам </w:t>
      </w:r>
      <w:r w:rsidRPr="00C943E3">
        <w:rPr>
          <w:sz w:val="28"/>
          <w:szCs w:val="28"/>
        </w:rPr>
        <w:t>администрации Карталинского муниципального района в установленном порядке разрабатывает и в сроки, установленные Графиком, представляет в Финансовое управление прогноз социально-экономического развития Карталинского муниципального района (</w:t>
      </w:r>
      <w:r w:rsidR="00845AE2">
        <w:rPr>
          <w:sz w:val="28"/>
          <w:szCs w:val="28"/>
        </w:rPr>
        <w:t xml:space="preserve">далее именуется – </w:t>
      </w:r>
      <w:r w:rsidRPr="00C943E3">
        <w:rPr>
          <w:sz w:val="28"/>
          <w:szCs w:val="28"/>
        </w:rPr>
        <w:t>прогноз социально-экономического развития).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 xml:space="preserve">4. Главные администраторы доходов бюджета и главные администраторы источников финансирования дефицита бюджета после представления в Финансовое управление прогноза социально-экономического развития разрабатывают и предоставляют в Финансовое управление прогноз объемов поступлений в бюджет по соответствующим </w:t>
      </w:r>
      <w:r w:rsidRPr="00C943E3">
        <w:rPr>
          <w:sz w:val="28"/>
          <w:szCs w:val="28"/>
        </w:rPr>
        <w:lastRenderedPageBreak/>
        <w:t>видам (подвидам) доходов и источникам финансирования дефицита бюджета на очередной финансовый год и плановый период.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5. Главные распорядители средств бюджета после представления в Финансовое управление прогноза социально-экономического развития района:</w:t>
      </w:r>
    </w:p>
    <w:p w:rsidR="00C943E3" w:rsidRPr="00C943E3" w:rsidRDefault="00845AE2" w:rsidP="0065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43E3" w:rsidRPr="00C943E3">
        <w:rPr>
          <w:sz w:val="28"/>
          <w:szCs w:val="28"/>
        </w:rPr>
        <w:t>подготавливают и предоставляют в Финансовое управление по направлениям деятельности предварительные расчеты расходов бюджета на очередной финансовый год и плановый период, а также предложения по изменению объема и (или) структуры действующих расходных обязательств Карталинского муниципального района;</w:t>
      </w:r>
    </w:p>
    <w:p w:rsidR="00C943E3" w:rsidRPr="00C943E3" w:rsidRDefault="00845AE2" w:rsidP="0065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3E3" w:rsidRPr="00C943E3">
        <w:rPr>
          <w:sz w:val="28"/>
          <w:szCs w:val="28"/>
        </w:rPr>
        <w:t xml:space="preserve">уточняют объем средств, необходимых для финансирования муниципальных программ в очередном финансовом году и плановом периоде, и представляют в отдел </w:t>
      </w:r>
      <w:r w:rsidR="00D406E1" w:rsidRPr="00845AE2">
        <w:rPr>
          <w:sz w:val="28"/>
          <w:szCs w:val="28"/>
        </w:rPr>
        <w:t>по экономике и муниципальным закупкам</w:t>
      </w:r>
      <w:r w:rsidR="00C943E3" w:rsidRPr="00C943E3">
        <w:rPr>
          <w:sz w:val="28"/>
          <w:szCs w:val="28"/>
        </w:rPr>
        <w:t xml:space="preserve"> администрации Карталинского муниципального района соответствующие бюджетные заявки.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6. Финансовое управление после предоставления прогноза социально-экономического развития района подготавливает и направляет:</w:t>
      </w:r>
    </w:p>
    <w:p w:rsidR="00C943E3" w:rsidRPr="00C943E3" w:rsidRDefault="00845AE2" w:rsidP="0065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43E3" w:rsidRPr="00C943E3">
        <w:rPr>
          <w:sz w:val="28"/>
          <w:szCs w:val="28"/>
        </w:rPr>
        <w:t>заместителям главы Карталинского муниципального района по курируемым направлениям деятельности  и главным распорядителям средств  бюджета (для согласования и распределения (перераспределения) по кодам бюджетной классификации) проектировки предельных объемов бюджетных ассигнований бюджета на исполнение действующих и принимаемых расходных обязательств на очередной финансовый год и плановый период, а также методику планирования бюджетных ассигнований бюджета на очередной финансовый год и плановый период;</w:t>
      </w:r>
    </w:p>
    <w:p w:rsidR="00C943E3" w:rsidRPr="00C943E3" w:rsidRDefault="00845AE2" w:rsidP="0065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3E3" w:rsidRPr="00C943E3">
        <w:rPr>
          <w:sz w:val="28"/>
          <w:szCs w:val="28"/>
        </w:rPr>
        <w:t xml:space="preserve">в отдел </w:t>
      </w:r>
      <w:r w:rsidRPr="00845AE2">
        <w:rPr>
          <w:sz w:val="28"/>
          <w:szCs w:val="28"/>
        </w:rPr>
        <w:t>по экономике и муниципальным закупкам</w:t>
      </w:r>
      <w:r w:rsidR="00C943E3" w:rsidRPr="00C943E3">
        <w:rPr>
          <w:sz w:val="28"/>
          <w:szCs w:val="28"/>
        </w:rPr>
        <w:t xml:space="preserve"> администрации Карталинского муниципального района проектировки предельных объемов бюджетных ассигнований бюджета на реализацию муниципальных программ на очередной финансовый год и плановый период.</w:t>
      </w:r>
    </w:p>
    <w:p w:rsidR="00C943E3" w:rsidRPr="00C943E3" w:rsidRDefault="00C943E3" w:rsidP="00845AE2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7. Главные распорядители средств бюджета после доведения Финансовым управлением проектировок предельных объемов бюджетных ассигнований на исполнение действующих и принимаемых расходных обязательств на очередной финансов</w:t>
      </w:r>
      <w:r w:rsidR="00845AE2">
        <w:rPr>
          <w:sz w:val="28"/>
          <w:szCs w:val="28"/>
        </w:rPr>
        <w:t xml:space="preserve">ый год и плановый период </w:t>
      </w:r>
      <w:r w:rsidRPr="00C943E3">
        <w:rPr>
          <w:sz w:val="28"/>
          <w:szCs w:val="28"/>
        </w:rPr>
        <w:t xml:space="preserve">представляют в Финансовое управление согласованные заместителями главы Карталинского муниципального района по курируемым направлениям деятельности (далее именуются </w:t>
      </w:r>
      <w:r w:rsidR="00845AE2">
        <w:rPr>
          <w:sz w:val="28"/>
          <w:szCs w:val="28"/>
        </w:rPr>
        <w:t>–</w:t>
      </w:r>
      <w:r w:rsidRPr="00C943E3">
        <w:rPr>
          <w:sz w:val="28"/>
          <w:szCs w:val="28"/>
        </w:rPr>
        <w:t xml:space="preserve"> заместители главы) данные о распределении доведенных до них проектировок предельных объемов бюджетных ассигнований бюджета на исполнение действующих расходных обязательств на очередной финансовый год и плановый период по разделам, подразделам, целевым статьям и видам расходов классификации расходов бюджета и кодам классификации операций сект</w:t>
      </w:r>
      <w:r w:rsidR="00845AE2">
        <w:rPr>
          <w:sz w:val="28"/>
          <w:szCs w:val="28"/>
        </w:rPr>
        <w:t>ора государственного управления.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 xml:space="preserve">8. Заместители главы Карталинского муниципального района после доведения Финансовым управлением проектировок предельных объемов бюджетных ассигнований бюджета на исполнение действующих и </w:t>
      </w:r>
      <w:r w:rsidRPr="00C943E3">
        <w:rPr>
          <w:sz w:val="28"/>
          <w:szCs w:val="28"/>
        </w:rPr>
        <w:lastRenderedPageBreak/>
        <w:t>принимаемых расходных обязательств на очередной финансовый год и плановый период рассматривают представленные главными распорядителями бюджетных средств  информацию о результатах и основных направлениях деятельности главных распорядителей средств бюджета, принимают решение о распределении (перераспределении) проектировок предельных объемов бюджетных ассигнований бюджета на исполнение принимаемых расходных обязательств на очередной финансовый год и плановый период между мероприятиями и (или) главными распорядителями средств бюджета.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9. После принятия решения о распределении (перераспределении) проектировок предельных объемов бюджетных ассигнований бюджета на исполнение принимаемых расходных обязательств на очередной финансовый год и плановый период:</w:t>
      </w:r>
    </w:p>
    <w:p w:rsidR="00C943E3" w:rsidRPr="00C943E3" w:rsidRDefault="00845AE2" w:rsidP="0065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43E3" w:rsidRPr="00C943E3">
        <w:rPr>
          <w:sz w:val="28"/>
          <w:szCs w:val="28"/>
        </w:rPr>
        <w:t>главные распорядители средств бюджета представляют в Финансовое управление сведения отражающие данные о распределении (перераспределении) доведенных до них проектировок предельных объемов бюджетных ассигнований бюджета на исполнение принимаемых расходных обязательств на очередной финансовый год и плановый период по разделам, подразделам, целевым статьям и видам расходов классификации расходов бюджета и кодам классификации операций сектора государственного управления, пояснительную записку к проекту бюджета и обоснование бюджетных ассигнований бюджета на исполнение действующих и принимаемых расходных обязательств на очередной финансовый год и плановый период в части вопросов, отнесенных к ведению, соответствующих главных распорядителей средств бюджета;</w:t>
      </w:r>
    </w:p>
    <w:p w:rsidR="00C943E3" w:rsidRPr="00C943E3" w:rsidRDefault="00845AE2" w:rsidP="0065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3E3" w:rsidRPr="00C943E3">
        <w:rPr>
          <w:sz w:val="28"/>
          <w:szCs w:val="28"/>
        </w:rPr>
        <w:t xml:space="preserve">отдел </w:t>
      </w:r>
      <w:r w:rsidRPr="00845AE2">
        <w:rPr>
          <w:sz w:val="28"/>
          <w:szCs w:val="28"/>
        </w:rPr>
        <w:t>по экономике и муниципальным закупкам</w:t>
      </w:r>
      <w:r w:rsidR="00C943E3" w:rsidRPr="00C943E3">
        <w:rPr>
          <w:sz w:val="28"/>
          <w:szCs w:val="28"/>
        </w:rPr>
        <w:t xml:space="preserve"> администрации Карталинского муниципального района направляет в Финансовое управление согласованный перечень муниципальных программ в разрезе главных распорядителей средств бюджета, мероприятий и кодов бюджетной классификации.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10. В целях своевременного и качественного составления проекта бюджета Финансовое управление вправе получать от органов местного самоуправления иные данные, не предусмотренные настоящим Порядком и Графиком.</w:t>
      </w:r>
    </w:p>
    <w:p w:rsidR="00C943E3" w:rsidRPr="00C943E3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11. Финансовое управление не позднее 10 ноября текущего года формирует и предоставляет главе Карталинского муниципального района проект Решения о бюджете и проект основных направлений бюджетной и налоговой политики Карталинского муниципального района на очередной финансовый год и плановый период.</w:t>
      </w:r>
    </w:p>
    <w:p w:rsidR="00EE0468" w:rsidRDefault="00C943E3" w:rsidP="00652496">
      <w:pPr>
        <w:ind w:firstLine="709"/>
        <w:jc w:val="both"/>
        <w:rPr>
          <w:sz w:val="28"/>
          <w:szCs w:val="28"/>
        </w:rPr>
      </w:pPr>
      <w:r w:rsidRPr="00C943E3">
        <w:rPr>
          <w:sz w:val="28"/>
          <w:szCs w:val="28"/>
        </w:rPr>
        <w:t>12. Графиком могут устанавливаться иные не противоречащие настоящему Порядку сроки подготовки и представления данных, необходимых для составления проекта.</w:t>
      </w:r>
    </w:p>
    <w:p w:rsidR="00C943E3" w:rsidRDefault="00C943E3" w:rsidP="00C943E3">
      <w:pPr>
        <w:jc w:val="both"/>
        <w:rPr>
          <w:sz w:val="28"/>
          <w:szCs w:val="28"/>
        </w:rPr>
      </w:pPr>
    </w:p>
    <w:p w:rsidR="00C943E3" w:rsidRPr="000E2AC2" w:rsidRDefault="00C943E3" w:rsidP="00C943E3">
      <w:pPr>
        <w:jc w:val="both"/>
        <w:rPr>
          <w:sz w:val="28"/>
          <w:szCs w:val="28"/>
        </w:rPr>
      </w:pPr>
    </w:p>
    <w:sectPr w:rsidR="00C943E3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3B" w:rsidRDefault="00E45F3B" w:rsidP="00997407">
      <w:r>
        <w:separator/>
      </w:r>
    </w:p>
  </w:endnote>
  <w:endnote w:type="continuationSeparator" w:id="1">
    <w:p w:rsidR="00E45F3B" w:rsidRDefault="00E45F3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3B" w:rsidRDefault="00E45F3B" w:rsidP="00997407">
      <w:r>
        <w:separator/>
      </w:r>
    </w:p>
  </w:footnote>
  <w:footnote w:type="continuationSeparator" w:id="1">
    <w:p w:rsidR="00E45F3B" w:rsidRDefault="00E45F3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E605DE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30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B5930"/>
    <w:rsid w:val="000E2AC2"/>
    <w:rsid w:val="00110885"/>
    <w:rsid w:val="00137294"/>
    <w:rsid w:val="00166746"/>
    <w:rsid w:val="00181693"/>
    <w:rsid w:val="002340FD"/>
    <w:rsid w:val="00235AE3"/>
    <w:rsid w:val="002B5A6C"/>
    <w:rsid w:val="002C292A"/>
    <w:rsid w:val="002E3488"/>
    <w:rsid w:val="003003E2"/>
    <w:rsid w:val="00302227"/>
    <w:rsid w:val="00307AE4"/>
    <w:rsid w:val="003240CF"/>
    <w:rsid w:val="00337D14"/>
    <w:rsid w:val="003417FA"/>
    <w:rsid w:val="00344416"/>
    <w:rsid w:val="00357CE8"/>
    <w:rsid w:val="0039082E"/>
    <w:rsid w:val="00393B46"/>
    <w:rsid w:val="0039779B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A0D90"/>
    <w:rsid w:val="00624560"/>
    <w:rsid w:val="0062730C"/>
    <w:rsid w:val="006310E6"/>
    <w:rsid w:val="00650B47"/>
    <w:rsid w:val="00652496"/>
    <w:rsid w:val="0068581E"/>
    <w:rsid w:val="00686E15"/>
    <w:rsid w:val="006F4F81"/>
    <w:rsid w:val="006F6ADD"/>
    <w:rsid w:val="00731446"/>
    <w:rsid w:val="00745646"/>
    <w:rsid w:val="0076103E"/>
    <w:rsid w:val="00791CDC"/>
    <w:rsid w:val="007F46C2"/>
    <w:rsid w:val="00804C15"/>
    <w:rsid w:val="00806ED9"/>
    <w:rsid w:val="008210BE"/>
    <w:rsid w:val="00834FAE"/>
    <w:rsid w:val="00845AE2"/>
    <w:rsid w:val="00845F96"/>
    <w:rsid w:val="008533C8"/>
    <w:rsid w:val="00873A52"/>
    <w:rsid w:val="0088297E"/>
    <w:rsid w:val="008851A3"/>
    <w:rsid w:val="008947E6"/>
    <w:rsid w:val="00896562"/>
    <w:rsid w:val="0089706D"/>
    <w:rsid w:val="008C3E1A"/>
    <w:rsid w:val="008D0AC1"/>
    <w:rsid w:val="008E14BB"/>
    <w:rsid w:val="00910156"/>
    <w:rsid w:val="009108A8"/>
    <w:rsid w:val="009109AA"/>
    <w:rsid w:val="009139A7"/>
    <w:rsid w:val="00944BDD"/>
    <w:rsid w:val="00952760"/>
    <w:rsid w:val="00964A23"/>
    <w:rsid w:val="00997407"/>
    <w:rsid w:val="009A5AA2"/>
    <w:rsid w:val="009E60D6"/>
    <w:rsid w:val="00A13411"/>
    <w:rsid w:val="00A9572E"/>
    <w:rsid w:val="00AA1788"/>
    <w:rsid w:val="00AC78EC"/>
    <w:rsid w:val="00B60357"/>
    <w:rsid w:val="00BA75E3"/>
    <w:rsid w:val="00BF40D0"/>
    <w:rsid w:val="00C158BF"/>
    <w:rsid w:val="00C40043"/>
    <w:rsid w:val="00C44B2D"/>
    <w:rsid w:val="00C50B41"/>
    <w:rsid w:val="00C943E3"/>
    <w:rsid w:val="00CC5BD6"/>
    <w:rsid w:val="00D243BF"/>
    <w:rsid w:val="00D406E1"/>
    <w:rsid w:val="00D521F3"/>
    <w:rsid w:val="00D55CF0"/>
    <w:rsid w:val="00D831F0"/>
    <w:rsid w:val="00DC4220"/>
    <w:rsid w:val="00DE34F5"/>
    <w:rsid w:val="00E0028D"/>
    <w:rsid w:val="00E043D6"/>
    <w:rsid w:val="00E05EDB"/>
    <w:rsid w:val="00E33E77"/>
    <w:rsid w:val="00E36072"/>
    <w:rsid w:val="00E45F3B"/>
    <w:rsid w:val="00E605DE"/>
    <w:rsid w:val="00E72B42"/>
    <w:rsid w:val="00E808DF"/>
    <w:rsid w:val="00E915F2"/>
    <w:rsid w:val="00EE0468"/>
    <w:rsid w:val="00EE17F8"/>
    <w:rsid w:val="00EF1CA4"/>
    <w:rsid w:val="00F03294"/>
    <w:rsid w:val="00F20073"/>
    <w:rsid w:val="00F54797"/>
    <w:rsid w:val="00F6347C"/>
    <w:rsid w:val="00F80F15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1313</Words>
  <Characters>7488</Characters>
  <Application>Microsoft Office Word</Application>
  <DocSecurity>0</DocSecurity>
  <Lines>62</Lines>
  <Paragraphs>17</Paragraphs>
  <ScaleCrop>false</ScaleCrop>
  <Company>USN Team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2019-01-25T05:08:00Z</cp:lastPrinted>
  <dcterms:created xsi:type="dcterms:W3CDTF">2020-03-02T08:09:00Z</dcterms:created>
  <dcterms:modified xsi:type="dcterms:W3CDTF">2020-03-04T05:30:00Z</dcterms:modified>
</cp:coreProperties>
</file>