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03" w:rsidRDefault="00304903" w:rsidP="00304903">
      <w:pPr>
        <w:tabs>
          <w:tab w:val="left" w:pos="1418"/>
        </w:tabs>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Приложение  </w:t>
      </w:r>
    </w:p>
    <w:p w:rsidR="00304903" w:rsidRDefault="00304903" w:rsidP="00304903">
      <w:pPr>
        <w:tabs>
          <w:tab w:val="left" w:pos="1418"/>
        </w:tabs>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к Постановлению Администрации </w:t>
      </w:r>
    </w:p>
    <w:p w:rsidR="00304903" w:rsidRDefault="00304903" w:rsidP="00304903">
      <w:pPr>
        <w:tabs>
          <w:tab w:val="left" w:pos="1418"/>
        </w:tabs>
        <w:spacing w:after="0" w:line="240" w:lineRule="auto"/>
        <w:ind w:firstLine="709"/>
        <w:jc w:val="right"/>
        <w:rPr>
          <w:rFonts w:ascii="Times New Roman" w:hAnsi="Times New Roman"/>
          <w:b/>
          <w:sz w:val="24"/>
          <w:szCs w:val="24"/>
        </w:rPr>
      </w:pPr>
      <w:r>
        <w:rPr>
          <w:rFonts w:ascii="Times New Roman" w:hAnsi="Times New Roman"/>
          <w:b/>
          <w:sz w:val="24"/>
          <w:szCs w:val="24"/>
        </w:rPr>
        <w:t xml:space="preserve">Увельского муниципального района </w:t>
      </w:r>
    </w:p>
    <w:p w:rsidR="00304903" w:rsidRDefault="00304903" w:rsidP="00304903">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 1644 от 13.12.2017</w:t>
      </w:r>
    </w:p>
    <w:p w:rsidR="00304903" w:rsidRDefault="00304903" w:rsidP="00304903">
      <w:pPr>
        <w:tabs>
          <w:tab w:val="left" w:pos="1418"/>
        </w:tabs>
        <w:spacing w:after="0" w:line="240" w:lineRule="auto"/>
        <w:ind w:firstLine="709"/>
        <w:jc w:val="center"/>
        <w:rPr>
          <w:rFonts w:ascii="Times New Roman" w:hAnsi="Times New Roman"/>
          <w:b/>
          <w:sz w:val="28"/>
          <w:szCs w:val="28"/>
        </w:rPr>
      </w:pPr>
    </w:p>
    <w:p w:rsidR="00304903" w:rsidRDefault="00304903" w:rsidP="00304903">
      <w:pPr>
        <w:tabs>
          <w:tab w:val="left" w:pos="1418"/>
        </w:tabs>
        <w:spacing w:after="0" w:line="240" w:lineRule="auto"/>
        <w:ind w:firstLine="709"/>
        <w:jc w:val="center"/>
        <w:rPr>
          <w:rFonts w:ascii="Times New Roman" w:hAnsi="Times New Roman"/>
          <w:b/>
          <w:sz w:val="26"/>
          <w:szCs w:val="26"/>
        </w:rPr>
      </w:pPr>
    </w:p>
    <w:p w:rsidR="00304903" w:rsidRPr="00FC1B13" w:rsidRDefault="00304903" w:rsidP="00304903">
      <w:pPr>
        <w:tabs>
          <w:tab w:val="left" w:pos="1418"/>
        </w:tabs>
        <w:spacing w:after="0" w:line="240" w:lineRule="auto"/>
        <w:ind w:firstLine="709"/>
        <w:jc w:val="center"/>
        <w:rPr>
          <w:rFonts w:ascii="Times New Roman" w:hAnsi="Times New Roman"/>
          <w:b/>
          <w:sz w:val="28"/>
          <w:szCs w:val="28"/>
        </w:rPr>
      </w:pPr>
      <w:r w:rsidRPr="00FC1B13">
        <w:rPr>
          <w:rFonts w:ascii="Times New Roman" w:hAnsi="Times New Roman"/>
          <w:b/>
          <w:sz w:val="28"/>
          <w:szCs w:val="28"/>
        </w:rPr>
        <w:t>Административный регламент</w:t>
      </w:r>
    </w:p>
    <w:p w:rsidR="00304903" w:rsidRPr="00FC1B13" w:rsidRDefault="00304903" w:rsidP="00304903">
      <w:pPr>
        <w:tabs>
          <w:tab w:val="left" w:pos="1418"/>
        </w:tabs>
        <w:spacing w:after="0" w:line="240" w:lineRule="auto"/>
        <w:ind w:firstLine="709"/>
        <w:jc w:val="center"/>
        <w:rPr>
          <w:rFonts w:ascii="Times New Roman" w:hAnsi="Times New Roman"/>
          <w:b/>
          <w:sz w:val="28"/>
          <w:szCs w:val="28"/>
        </w:rPr>
      </w:pPr>
      <w:r w:rsidRPr="00FC1B13">
        <w:rPr>
          <w:rFonts w:ascii="Times New Roman" w:hAnsi="Times New Roman"/>
          <w:b/>
          <w:sz w:val="28"/>
          <w:szCs w:val="28"/>
        </w:rPr>
        <w:t xml:space="preserve">предоставления муниципальной услуги </w:t>
      </w:r>
    </w:p>
    <w:p w:rsidR="00304903" w:rsidRPr="00FC1B13" w:rsidRDefault="00304903" w:rsidP="00304903">
      <w:pPr>
        <w:pStyle w:val="ab"/>
        <w:tabs>
          <w:tab w:val="left" w:pos="1418"/>
        </w:tabs>
        <w:ind w:firstLine="709"/>
        <w:jc w:val="center"/>
        <w:rPr>
          <w:rFonts w:ascii="Times New Roman" w:hAnsi="Times New Roman"/>
          <w:b/>
          <w:sz w:val="28"/>
        </w:rPr>
      </w:pPr>
      <w:r w:rsidRPr="00FC1B13">
        <w:rPr>
          <w:rFonts w:ascii="Times New Roman" w:hAnsi="Times New Roman"/>
          <w:b/>
          <w:sz w:val="28"/>
        </w:rPr>
        <w:t>«Заключение договора аренды на земли сельскохозяйственного назначения, находящиеся в муниципальной с</w:t>
      </w:r>
      <w:r w:rsidR="001B5B16">
        <w:rPr>
          <w:rFonts w:ascii="Times New Roman" w:hAnsi="Times New Roman"/>
          <w:b/>
          <w:sz w:val="28"/>
        </w:rPr>
        <w:t>обственности или государственной собственности</w:t>
      </w:r>
      <w:r w:rsidRPr="00FC1B13">
        <w:rPr>
          <w:rFonts w:ascii="Times New Roman" w:hAnsi="Times New Roman"/>
          <w:b/>
          <w:sz w:val="28"/>
        </w:rPr>
        <w:t xml:space="preserve"> на которые не </w:t>
      </w:r>
      <w:proofErr w:type="gramStart"/>
      <w:r w:rsidRPr="00FC1B13">
        <w:rPr>
          <w:rFonts w:ascii="Times New Roman" w:hAnsi="Times New Roman"/>
          <w:b/>
          <w:sz w:val="28"/>
        </w:rPr>
        <w:t>разграничена</w:t>
      </w:r>
      <w:proofErr w:type="gramEnd"/>
      <w:r w:rsidRPr="00FC1B13">
        <w:rPr>
          <w:rFonts w:ascii="Times New Roman" w:hAnsi="Times New Roman"/>
          <w:b/>
          <w:sz w:val="28"/>
        </w:rPr>
        <w:t>»</w:t>
      </w:r>
    </w:p>
    <w:p w:rsidR="00304903" w:rsidRPr="00FC1B13" w:rsidRDefault="00304903" w:rsidP="00304903">
      <w:pPr>
        <w:pStyle w:val="ab"/>
        <w:tabs>
          <w:tab w:val="left" w:pos="1418"/>
        </w:tabs>
        <w:ind w:firstLine="709"/>
        <w:jc w:val="center"/>
        <w:rPr>
          <w:rFonts w:ascii="Times New Roman" w:hAnsi="Times New Roman"/>
          <w:b/>
          <w:sz w:val="28"/>
        </w:rPr>
      </w:pPr>
    </w:p>
    <w:p w:rsidR="00304903" w:rsidRPr="00FC1B13" w:rsidRDefault="00304903" w:rsidP="00304903">
      <w:pPr>
        <w:pStyle w:val="ab"/>
        <w:tabs>
          <w:tab w:val="left" w:pos="1418"/>
        </w:tabs>
        <w:ind w:firstLine="709"/>
        <w:jc w:val="center"/>
        <w:rPr>
          <w:rFonts w:ascii="Times New Roman" w:hAnsi="Times New Roman"/>
          <w:b/>
          <w:sz w:val="28"/>
        </w:rPr>
      </w:pPr>
    </w:p>
    <w:p w:rsidR="00304903" w:rsidRPr="00FC1B13" w:rsidRDefault="00304903" w:rsidP="00304903">
      <w:pPr>
        <w:tabs>
          <w:tab w:val="left" w:pos="1418"/>
        </w:tabs>
        <w:spacing w:after="0" w:line="240" w:lineRule="auto"/>
        <w:ind w:firstLine="709"/>
        <w:jc w:val="center"/>
        <w:rPr>
          <w:rFonts w:ascii="Times New Roman" w:hAnsi="Times New Roman"/>
          <w:b/>
          <w:sz w:val="28"/>
          <w:szCs w:val="28"/>
        </w:rPr>
      </w:pPr>
      <w:r w:rsidRPr="00FC1B13">
        <w:rPr>
          <w:rFonts w:ascii="Times New Roman" w:hAnsi="Times New Roman"/>
          <w:b/>
          <w:sz w:val="28"/>
          <w:szCs w:val="28"/>
        </w:rPr>
        <w:t xml:space="preserve">Раздел </w:t>
      </w:r>
      <w:r w:rsidRPr="00FC1B13">
        <w:rPr>
          <w:rFonts w:ascii="Times New Roman" w:hAnsi="Times New Roman"/>
          <w:b/>
          <w:sz w:val="28"/>
          <w:szCs w:val="28"/>
          <w:lang w:val="en-US"/>
        </w:rPr>
        <w:t>I</w:t>
      </w:r>
      <w:r w:rsidRPr="00FC1B13">
        <w:rPr>
          <w:rFonts w:ascii="Times New Roman" w:hAnsi="Times New Roman"/>
          <w:b/>
          <w:sz w:val="28"/>
          <w:szCs w:val="28"/>
        </w:rPr>
        <w:t>. Общие положения</w:t>
      </w:r>
    </w:p>
    <w:p w:rsidR="00304903" w:rsidRPr="00FC1B13" w:rsidRDefault="00304903" w:rsidP="00304903">
      <w:pPr>
        <w:tabs>
          <w:tab w:val="left" w:pos="1418"/>
        </w:tabs>
        <w:spacing w:after="0" w:line="240" w:lineRule="auto"/>
        <w:ind w:firstLine="709"/>
        <w:jc w:val="center"/>
        <w:rPr>
          <w:rFonts w:ascii="Times New Roman" w:hAnsi="Times New Roman"/>
          <w:b/>
          <w:sz w:val="28"/>
          <w:szCs w:val="28"/>
        </w:rPr>
      </w:pPr>
    </w:p>
    <w:p w:rsidR="00304903" w:rsidRPr="00FC1B13" w:rsidRDefault="00304903" w:rsidP="00304903">
      <w:pPr>
        <w:pStyle w:val="ab"/>
        <w:tabs>
          <w:tab w:val="left" w:pos="1276"/>
        </w:tabs>
        <w:ind w:firstLine="709"/>
        <w:jc w:val="both"/>
        <w:rPr>
          <w:rFonts w:ascii="Times New Roman" w:hAnsi="Times New Roman"/>
          <w:sz w:val="28"/>
          <w:szCs w:val="28"/>
        </w:rPr>
      </w:pPr>
      <w:r w:rsidRPr="00FC1B13">
        <w:rPr>
          <w:rFonts w:ascii="Times New Roman" w:hAnsi="Times New Roman"/>
          <w:b/>
          <w:sz w:val="28"/>
          <w:szCs w:val="28"/>
        </w:rPr>
        <w:t>1.1.</w:t>
      </w:r>
      <w:r w:rsidRPr="00FC1B13">
        <w:rPr>
          <w:rFonts w:ascii="Times New Roman" w:hAnsi="Times New Roman"/>
          <w:b/>
          <w:sz w:val="28"/>
          <w:szCs w:val="28"/>
        </w:rPr>
        <w:tab/>
      </w:r>
      <w:proofErr w:type="gramStart"/>
      <w:r w:rsidRPr="00FC1B13">
        <w:rPr>
          <w:rFonts w:ascii="Times New Roman" w:hAnsi="Times New Roman"/>
          <w:sz w:val="28"/>
          <w:szCs w:val="28"/>
        </w:rPr>
        <w:t xml:space="preserve">Административный регламент предоставления муниципальной услуги </w:t>
      </w:r>
      <w:r w:rsidRPr="00FC1B13">
        <w:rPr>
          <w:rFonts w:ascii="Times New Roman" w:hAnsi="Times New Roman"/>
          <w:sz w:val="28"/>
        </w:rPr>
        <w:t>«Заключение договора аренды на земли сельскохозяйственного назначения, находящиеся в муниципальной с</w:t>
      </w:r>
      <w:r w:rsidR="001B5B16">
        <w:rPr>
          <w:rFonts w:ascii="Times New Roman" w:hAnsi="Times New Roman"/>
          <w:sz w:val="28"/>
        </w:rPr>
        <w:t>обственности или государственной собственности</w:t>
      </w:r>
      <w:r w:rsidRPr="00FC1B13">
        <w:rPr>
          <w:rFonts w:ascii="Times New Roman" w:hAnsi="Times New Roman"/>
          <w:sz w:val="28"/>
        </w:rPr>
        <w:t xml:space="preserve"> на которые не разграничена» </w:t>
      </w:r>
      <w:r w:rsidRPr="00FC1B13">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FC1B13">
        <w:rPr>
          <w:rFonts w:ascii="Times New Roman" w:hAnsi="Times New Roman"/>
          <w:sz w:val="28"/>
        </w:rPr>
        <w:t>Заключение договора аренды на земли сельскохозяйственного назначения, находящиеся в муниципальной с</w:t>
      </w:r>
      <w:r w:rsidR="001B5B16">
        <w:rPr>
          <w:rFonts w:ascii="Times New Roman" w:hAnsi="Times New Roman"/>
          <w:sz w:val="28"/>
        </w:rPr>
        <w:t>обственности или государственной собственности</w:t>
      </w:r>
      <w:r w:rsidRPr="00FC1B13">
        <w:rPr>
          <w:rFonts w:ascii="Times New Roman" w:hAnsi="Times New Roman"/>
          <w:sz w:val="28"/>
        </w:rPr>
        <w:t xml:space="preserve"> на которые не разграничена</w:t>
      </w:r>
      <w:r w:rsidRPr="00FC1B13">
        <w:rPr>
          <w:rFonts w:ascii="Times New Roman" w:hAnsi="Times New Roman"/>
          <w:sz w:val="28"/>
          <w:szCs w:val="28"/>
          <w:lang w:eastAsia="ru-RU"/>
        </w:rPr>
        <w:t>»</w:t>
      </w:r>
      <w:r w:rsidRPr="00FC1B13">
        <w:rPr>
          <w:rFonts w:ascii="Times New Roman" w:hAnsi="Times New Roman"/>
          <w:sz w:val="28"/>
          <w:szCs w:val="28"/>
        </w:rPr>
        <w:t xml:space="preserve"> (далее – муниципальная услуга), в том числе:  </w:t>
      </w:r>
      <w:proofErr w:type="gramEnd"/>
    </w:p>
    <w:p w:rsidR="00304903" w:rsidRPr="00FC1B13" w:rsidRDefault="00304903" w:rsidP="0030490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04903" w:rsidRPr="00FC1B13" w:rsidRDefault="00304903" w:rsidP="0030490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 xml:space="preserve">упорядочения административных процедур; </w:t>
      </w:r>
    </w:p>
    <w:p w:rsidR="00304903" w:rsidRPr="00FC1B13" w:rsidRDefault="00304903" w:rsidP="0030490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устранения избыточных административных процедур;</w:t>
      </w:r>
    </w:p>
    <w:p w:rsidR="00304903" w:rsidRPr="00FC1B13" w:rsidRDefault="00304903" w:rsidP="0030490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04903" w:rsidRPr="00FC1B13" w:rsidRDefault="00304903" w:rsidP="0030490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04903" w:rsidRPr="00FC1B13" w:rsidRDefault="00304903" w:rsidP="0030490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предоставления муниципальной услуги в электронной форме.</w:t>
      </w:r>
    </w:p>
    <w:p w:rsidR="00304903" w:rsidRPr="00FC1B13" w:rsidRDefault="00304903" w:rsidP="00304903">
      <w:pPr>
        <w:pStyle w:val="ab"/>
        <w:ind w:firstLine="709"/>
        <w:jc w:val="both"/>
        <w:rPr>
          <w:rFonts w:ascii="Times New Roman" w:hAnsi="Times New Roman"/>
          <w:sz w:val="28"/>
          <w:szCs w:val="28"/>
        </w:rPr>
      </w:pPr>
      <w:r w:rsidRPr="00FC1B13">
        <w:rPr>
          <w:rFonts w:ascii="Times New Roman" w:hAnsi="Times New Roman"/>
          <w:b/>
          <w:sz w:val="28"/>
          <w:szCs w:val="28"/>
        </w:rPr>
        <w:t>1.2.</w:t>
      </w:r>
      <w:r w:rsidRPr="00FC1B13">
        <w:rPr>
          <w:rFonts w:ascii="Times New Roman" w:hAnsi="Times New Roman"/>
          <w:b/>
          <w:sz w:val="28"/>
          <w:szCs w:val="28"/>
        </w:rPr>
        <w:tab/>
      </w:r>
      <w:r w:rsidRPr="00FC1B13">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 xml:space="preserve">Конституцией Российской Федерации;    </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Земельным кодексом Российской Федерации № 136-ФЗ от 25.10.2001г.;</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lastRenderedPageBreak/>
        <w:t>Гражданским кодексом Российской Федерации;</w:t>
      </w:r>
    </w:p>
    <w:p w:rsidR="00304903" w:rsidRPr="00FC1B13" w:rsidRDefault="00304903" w:rsidP="00304903">
      <w:pPr>
        <w:pStyle w:val="ab"/>
        <w:numPr>
          <w:ilvl w:val="0"/>
          <w:numId w:val="29"/>
        </w:numPr>
        <w:ind w:left="0" w:firstLine="709"/>
        <w:jc w:val="both"/>
        <w:rPr>
          <w:rFonts w:ascii="Times New Roman" w:hAnsi="Times New Roman"/>
          <w:sz w:val="28"/>
          <w:szCs w:val="28"/>
          <w:lang w:eastAsia="ru-RU"/>
        </w:rPr>
      </w:pPr>
      <w:r w:rsidRPr="00FC1B13">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 xml:space="preserve">Федеральным </w:t>
      </w:r>
      <w:hyperlink r:id="rId7"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 xml:space="preserve">Федеральным </w:t>
      </w:r>
      <w:hyperlink r:id="rId8"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04903" w:rsidRPr="00FC1B13" w:rsidRDefault="00304903" w:rsidP="00304903">
      <w:pPr>
        <w:numPr>
          <w:ilvl w:val="0"/>
          <w:numId w:val="29"/>
        </w:numPr>
        <w:autoSpaceDE w:val="0"/>
        <w:autoSpaceDN w:val="0"/>
        <w:adjustRightInd w:val="0"/>
        <w:spacing w:after="0" w:line="240" w:lineRule="auto"/>
        <w:jc w:val="both"/>
        <w:rPr>
          <w:rFonts w:ascii="Times New Roman" w:hAnsi="Times New Roman"/>
          <w:sz w:val="28"/>
          <w:szCs w:val="28"/>
        </w:rPr>
      </w:pPr>
      <w:r w:rsidRPr="00FC1B13">
        <w:rPr>
          <w:rFonts w:ascii="Times New Roman" w:hAnsi="Times New Roman"/>
          <w:sz w:val="28"/>
          <w:szCs w:val="28"/>
          <w:lang w:eastAsia="ru-RU"/>
        </w:rPr>
        <w:t>Федеральным законом от 13.07.2015 № 218-ФЗ «О государственной регистрации недвижимости»;</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Федеральным законом от 24.07.2007 № 221-ФЗ «О кадастровой деятельности;</w:t>
      </w:r>
    </w:p>
    <w:p w:rsidR="00304903" w:rsidRPr="00FC1B13" w:rsidRDefault="00304903" w:rsidP="00304903">
      <w:pPr>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FC1B13">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304903" w:rsidRPr="00FC1B13" w:rsidRDefault="00304903" w:rsidP="00304903">
      <w:pPr>
        <w:pStyle w:val="ab"/>
        <w:numPr>
          <w:ilvl w:val="0"/>
          <w:numId w:val="29"/>
        </w:numPr>
        <w:tabs>
          <w:tab w:val="left" w:pos="284"/>
          <w:tab w:val="left" w:pos="426"/>
        </w:tabs>
        <w:ind w:left="0" w:firstLine="709"/>
        <w:jc w:val="both"/>
        <w:rPr>
          <w:rFonts w:ascii="Times New Roman" w:hAnsi="Times New Roman"/>
          <w:sz w:val="28"/>
          <w:szCs w:val="28"/>
        </w:rPr>
      </w:pPr>
      <w:r w:rsidRPr="00FC1B13">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04903" w:rsidRPr="00FC1B13" w:rsidRDefault="00304903" w:rsidP="00304903">
      <w:pPr>
        <w:pStyle w:val="af1"/>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FC1B13">
        <w:rPr>
          <w:rFonts w:ascii="Times New Roman" w:hAnsi="Times New Roman"/>
          <w:sz w:val="28"/>
          <w:szCs w:val="28"/>
        </w:rPr>
        <w:t xml:space="preserve">приказом </w:t>
      </w:r>
      <w:r w:rsidRPr="00FC1B1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304903" w:rsidRPr="00FC1B13" w:rsidRDefault="00304903" w:rsidP="00304903">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Уставом Увельского муниципального района.</w:t>
      </w:r>
    </w:p>
    <w:p w:rsidR="00304903" w:rsidRPr="00FC1B13" w:rsidRDefault="00304903" w:rsidP="00304903">
      <w:pPr>
        <w:pStyle w:val="ab"/>
        <w:ind w:firstLine="709"/>
        <w:jc w:val="both"/>
        <w:rPr>
          <w:rFonts w:ascii="Times New Roman" w:hAnsi="Times New Roman"/>
          <w:sz w:val="28"/>
          <w:szCs w:val="28"/>
        </w:rPr>
      </w:pPr>
      <w:r w:rsidRPr="00FC1B13">
        <w:rPr>
          <w:rFonts w:ascii="Times New Roman" w:hAnsi="Times New Roman"/>
          <w:b/>
          <w:sz w:val="28"/>
          <w:szCs w:val="28"/>
        </w:rPr>
        <w:t>1.3.</w:t>
      </w:r>
      <w:r w:rsidRPr="00FC1B13">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04903" w:rsidRPr="00FC1B13" w:rsidRDefault="00304903" w:rsidP="00304903">
      <w:pPr>
        <w:pStyle w:val="ab"/>
        <w:ind w:firstLine="709"/>
        <w:jc w:val="both"/>
        <w:rPr>
          <w:rFonts w:ascii="Times New Roman" w:hAnsi="Times New Roman"/>
          <w:sz w:val="28"/>
          <w:szCs w:val="28"/>
        </w:rPr>
      </w:pPr>
      <w:r w:rsidRPr="00FC1B13">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04903" w:rsidRPr="00FC1B13" w:rsidRDefault="00304903" w:rsidP="00304903">
      <w:pPr>
        <w:pStyle w:val="ab"/>
        <w:numPr>
          <w:ilvl w:val="0"/>
          <w:numId w:val="20"/>
        </w:numPr>
        <w:tabs>
          <w:tab w:val="left" w:pos="1134"/>
        </w:tabs>
        <w:ind w:left="0" w:firstLine="709"/>
        <w:jc w:val="both"/>
        <w:rPr>
          <w:rFonts w:ascii="Times New Roman" w:hAnsi="Times New Roman"/>
          <w:sz w:val="28"/>
          <w:szCs w:val="28"/>
        </w:rPr>
      </w:pPr>
      <w:r w:rsidRPr="00FC1B13">
        <w:rPr>
          <w:rFonts w:ascii="Times New Roman" w:hAnsi="Times New Roman"/>
          <w:sz w:val="28"/>
          <w:szCs w:val="28"/>
        </w:rPr>
        <w:t>в реестре муниципальных услуг, оказываемых на территории Увельского муниципального района;</w:t>
      </w:r>
    </w:p>
    <w:p w:rsidR="00304903" w:rsidRPr="00FC1B13" w:rsidRDefault="00304903" w:rsidP="00304903">
      <w:pPr>
        <w:pStyle w:val="ab"/>
        <w:numPr>
          <w:ilvl w:val="0"/>
          <w:numId w:val="20"/>
        </w:numPr>
        <w:tabs>
          <w:tab w:val="left" w:pos="1134"/>
        </w:tabs>
        <w:ind w:left="0" w:firstLine="709"/>
        <w:jc w:val="both"/>
        <w:rPr>
          <w:rFonts w:ascii="Times New Roman" w:hAnsi="Times New Roman"/>
          <w:sz w:val="28"/>
          <w:szCs w:val="28"/>
        </w:rPr>
      </w:pPr>
      <w:r w:rsidRPr="00FC1B13">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304903" w:rsidRPr="00FC1B13" w:rsidRDefault="00304903" w:rsidP="00304903">
      <w:pPr>
        <w:pStyle w:val="ab"/>
        <w:numPr>
          <w:ilvl w:val="0"/>
          <w:numId w:val="20"/>
        </w:numPr>
        <w:tabs>
          <w:tab w:val="left" w:pos="1134"/>
        </w:tabs>
        <w:ind w:left="0" w:firstLine="709"/>
        <w:jc w:val="both"/>
        <w:rPr>
          <w:rFonts w:ascii="Times New Roman" w:hAnsi="Times New Roman"/>
          <w:sz w:val="28"/>
          <w:szCs w:val="28"/>
        </w:rPr>
      </w:pPr>
      <w:r w:rsidRPr="00FC1B13">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FC1B13">
        <w:rPr>
          <w:rFonts w:ascii="Times New Roman" w:hAnsi="Times New Roman"/>
          <w:sz w:val="28"/>
          <w:szCs w:val="28"/>
          <w:lang w:val="en-US"/>
        </w:rPr>
        <w:t>e</w:t>
      </w:r>
      <w:r w:rsidRPr="00FC1B13">
        <w:rPr>
          <w:rFonts w:ascii="Times New Roman" w:hAnsi="Times New Roman"/>
          <w:sz w:val="28"/>
          <w:szCs w:val="28"/>
        </w:rPr>
        <w:t>-</w:t>
      </w:r>
      <w:r w:rsidRPr="00FC1B13">
        <w:rPr>
          <w:rFonts w:ascii="Times New Roman" w:hAnsi="Times New Roman"/>
          <w:sz w:val="28"/>
          <w:szCs w:val="28"/>
          <w:lang w:val="en-US"/>
        </w:rPr>
        <w:t>mail</w:t>
      </w:r>
      <w:r w:rsidRPr="00FC1B13">
        <w:rPr>
          <w:rFonts w:ascii="Times New Roman" w:hAnsi="Times New Roman"/>
          <w:sz w:val="28"/>
          <w:szCs w:val="28"/>
        </w:rPr>
        <w:t xml:space="preserve">: </w:t>
      </w:r>
      <w:proofErr w:type="spellStart"/>
      <w:r w:rsidRPr="00FC1B13">
        <w:rPr>
          <w:rFonts w:ascii="Times New Roman" w:hAnsi="Times New Roman"/>
          <w:sz w:val="28"/>
          <w:szCs w:val="28"/>
          <w:lang w:val="en-US"/>
        </w:rPr>
        <w:t>admuvelka</w:t>
      </w:r>
      <w:proofErr w:type="spellEnd"/>
      <w:r w:rsidRPr="00FC1B13">
        <w:rPr>
          <w:rFonts w:ascii="Times New Roman" w:hAnsi="Times New Roman"/>
          <w:sz w:val="28"/>
          <w:szCs w:val="28"/>
        </w:rPr>
        <w:t>@</w:t>
      </w:r>
      <w:r w:rsidRPr="00FC1B13">
        <w:rPr>
          <w:rFonts w:ascii="Times New Roman" w:hAnsi="Times New Roman"/>
          <w:sz w:val="28"/>
          <w:szCs w:val="28"/>
          <w:lang w:val="en-US"/>
        </w:rPr>
        <w:t>mail</w:t>
      </w:r>
      <w:r w:rsidRPr="00FC1B13">
        <w:rPr>
          <w:rFonts w:ascii="Times New Roman" w:hAnsi="Times New Roman"/>
          <w:sz w:val="28"/>
          <w:szCs w:val="28"/>
        </w:rPr>
        <w:t>.</w:t>
      </w:r>
      <w:proofErr w:type="spellStart"/>
      <w:r w:rsidRPr="00FC1B13">
        <w:rPr>
          <w:rFonts w:ascii="Times New Roman" w:hAnsi="Times New Roman"/>
          <w:sz w:val="28"/>
          <w:szCs w:val="28"/>
          <w:lang w:val="en-US"/>
        </w:rPr>
        <w:t>ru</w:t>
      </w:r>
      <w:proofErr w:type="spellEnd"/>
      <w:r w:rsidRPr="00FC1B13">
        <w:rPr>
          <w:rFonts w:ascii="Times New Roman" w:hAnsi="Times New Roman"/>
          <w:sz w:val="28"/>
          <w:szCs w:val="28"/>
        </w:rPr>
        <w:t>.</w:t>
      </w:r>
    </w:p>
    <w:p w:rsidR="00304903" w:rsidRPr="00FC1B13" w:rsidRDefault="00304903" w:rsidP="00304903">
      <w:pPr>
        <w:pStyle w:val="ab"/>
        <w:tabs>
          <w:tab w:val="left" w:pos="1418"/>
        </w:tabs>
        <w:ind w:firstLine="1134"/>
        <w:jc w:val="both"/>
        <w:rPr>
          <w:rFonts w:ascii="Times New Roman" w:hAnsi="Times New Roman"/>
          <w:sz w:val="28"/>
          <w:szCs w:val="28"/>
        </w:rPr>
      </w:pPr>
    </w:p>
    <w:p w:rsidR="001B5B16" w:rsidRDefault="001B5B16" w:rsidP="00304903">
      <w:pPr>
        <w:pStyle w:val="ab"/>
        <w:tabs>
          <w:tab w:val="left" w:pos="1418"/>
        </w:tabs>
        <w:ind w:firstLine="709"/>
        <w:jc w:val="center"/>
        <w:rPr>
          <w:rFonts w:ascii="Times New Roman" w:hAnsi="Times New Roman"/>
          <w:b/>
          <w:sz w:val="28"/>
          <w:szCs w:val="28"/>
        </w:rPr>
      </w:pPr>
    </w:p>
    <w:p w:rsidR="001B5B16" w:rsidRDefault="001B5B16" w:rsidP="00304903">
      <w:pPr>
        <w:pStyle w:val="ab"/>
        <w:tabs>
          <w:tab w:val="left" w:pos="1418"/>
        </w:tabs>
        <w:ind w:firstLine="709"/>
        <w:jc w:val="center"/>
        <w:rPr>
          <w:rFonts w:ascii="Times New Roman" w:hAnsi="Times New Roman"/>
          <w:b/>
          <w:sz w:val="28"/>
          <w:szCs w:val="28"/>
        </w:rPr>
      </w:pPr>
    </w:p>
    <w:p w:rsidR="00304903" w:rsidRPr="00FC1B13" w:rsidRDefault="00304903" w:rsidP="00304903">
      <w:pPr>
        <w:pStyle w:val="ab"/>
        <w:tabs>
          <w:tab w:val="left" w:pos="1418"/>
        </w:tabs>
        <w:ind w:firstLine="709"/>
        <w:jc w:val="center"/>
        <w:rPr>
          <w:rFonts w:ascii="Times New Roman" w:hAnsi="Times New Roman"/>
          <w:b/>
          <w:sz w:val="28"/>
          <w:szCs w:val="28"/>
        </w:rPr>
      </w:pPr>
      <w:r w:rsidRPr="00FC1B13">
        <w:rPr>
          <w:rFonts w:ascii="Times New Roman" w:hAnsi="Times New Roman"/>
          <w:b/>
          <w:sz w:val="28"/>
          <w:szCs w:val="28"/>
        </w:rPr>
        <w:lastRenderedPageBreak/>
        <w:t>Раздел II. Стандарт предоставления муниципальной услуги</w:t>
      </w:r>
    </w:p>
    <w:p w:rsidR="00304903" w:rsidRPr="00FC1B13" w:rsidRDefault="00304903" w:rsidP="00304903">
      <w:pPr>
        <w:tabs>
          <w:tab w:val="left" w:pos="1418"/>
        </w:tabs>
        <w:spacing w:after="0" w:line="240" w:lineRule="auto"/>
        <w:ind w:firstLine="709"/>
        <w:jc w:val="center"/>
        <w:rPr>
          <w:rFonts w:ascii="Times New Roman" w:hAnsi="Times New Roman"/>
          <w:sz w:val="28"/>
          <w:szCs w:val="28"/>
        </w:rPr>
      </w:pPr>
      <w:r w:rsidRPr="00FC1B13">
        <w:rPr>
          <w:rFonts w:ascii="Times New Roman" w:hAnsi="Times New Roman"/>
          <w:sz w:val="28"/>
          <w:szCs w:val="28"/>
        </w:rPr>
        <w:t xml:space="preserve"> </w:t>
      </w:r>
    </w:p>
    <w:p w:rsidR="00304903" w:rsidRPr="00FC1B13" w:rsidRDefault="00304903" w:rsidP="00304903">
      <w:pPr>
        <w:pStyle w:val="ab"/>
        <w:tabs>
          <w:tab w:val="left" w:pos="1418"/>
        </w:tabs>
        <w:ind w:firstLine="709"/>
        <w:jc w:val="both"/>
        <w:rPr>
          <w:rFonts w:ascii="Times New Roman" w:hAnsi="Times New Roman"/>
          <w:sz w:val="28"/>
        </w:rPr>
      </w:pPr>
      <w:r w:rsidRPr="00FC1B13">
        <w:rPr>
          <w:rFonts w:ascii="Times New Roman" w:hAnsi="Times New Roman"/>
          <w:b/>
          <w:sz w:val="28"/>
          <w:szCs w:val="28"/>
        </w:rPr>
        <w:t>2.1.</w:t>
      </w:r>
      <w:r w:rsidRPr="00FC1B13">
        <w:rPr>
          <w:rFonts w:ascii="Times New Roman" w:hAnsi="Times New Roman"/>
          <w:b/>
          <w:sz w:val="28"/>
          <w:szCs w:val="28"/>
        </w:rPr>
        <w:tab/>
      </w:r>
      <w:r w:rsidRPr="00FC1B13">
        <w:rPr>
          <w:rFonts w:ascii="Times New Roman" w:hAnsi="Times New Roman"/>
          <w:sz w:val="28"/>
          <w:szCs w:val="28"/>
        </w:rPr>
        <w:t>Наименование муниципальной услуги:</w:t>
      </w:r>
      <w:r w:rsidRPr="00FC1B13">
        <w:rPr>
          <w:rFonts w:ascii="Times New Roman" w:hAnsi="Times New Roman"/>
          <w:sz w:val="28"/>
          <w:szCs w:val="28"/>
          <w:shd w:val="clear" w:color="auto" w:fill="FFFFFF"/>
        </w:rPr>
        <w:t xml:space="preserve"> </w:t>
      </w:r>
      <w:r w:rsidRPr="00FC1B13">
        <w:rPr>
          <w:rFonts w:ascii="Times New Roman" w:hAnsi="Times New Roman"/>
          <w:sz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Pr>
          <w:rFonts w:ascii="Times New Roman" w:hAnsi="Times New Roman"/>
          <w:sz w:val="28"/>
        </w:rPr>
        <w:t xml:space="preserve"> без проведения торгов</w:t>
      </w:r>
      <w:r w:rsidRPr="00FC1B13">
        <w:rPr>
          <w:rFonts w:ascii="Times New Roman" w:hAnsi="Times New Roman"/>
          <w:sz w:val="28"/>
        </w:rPr>
        <w:t>».</w:t>
      </w:r>
    </w:p>
    <w:p w:rsidR="00304903" w:rsidRPr="00FC1B13" w:rsidRDefault="00304903" w:rsidP="00304903">
      <w:pPr>
        <w:tabs>
          <w:tab w:val="left" w:pos="1418"/>
        </w:tabs>
        <w:spacing w:after="0" w:line="240" w:lineRule="auto"/>
        <w:ind w:firstLine="709"/>
        <w:jc w:val="both"/>
        <w:rPr>
          <w:rFonts w:ascii="Times New Roman" w:hAnsi="Times New Roman"/>
          <w:sz w:val="28"/>
          <w:szCs w:val="28"/>
        </w:rPr>
      </w:pPr>
      <w:r w:rsidRPr="00FC1B13">
        <w:rPr>
          <w:rFonts w:ascii="Times New Roman" w:hAnsi="Times New Roman"/>
          <w:b/>
          <w:sz w:val="28"/>
          <w:szCs w:val="28"/>
        </w:rPr>
        <w:t>2.2.</w:t>
      </w:r>
      <w:r w:rsidRPr="00FC1B13">
        <w:rPr>
          <w:rFonts w:ascii="Times New Roman" w:hAnsi="Times New Roman"/>
          <w:b/>
          <w:sz w:val="28"/>
          <w:szCs w:val="28"/>
        </w:rPr>
        <w:tab/>
      </w:r>
      <w:r w:rsidRPr="00FC1B13">
        <w:rPr>
          <w:rFonts w:ascii="Times New Roman" w:hAnsi="Times New Roman"/>
          <w:sz w:val="28"/>
          <w:szCs w:val="28"/>
        </w:rPr>
        <w:t>В предоставлении муниципальной услуги участвуют:</w:t>
      </w:r>
    </w:p>
    <w:p w:rsidR="00304903" w:rsidRDefault="00304903" w:rsidP="00304903">
      <w:pPr>
        <w:pStyle w:val="ab"/>
        <w:numPr>
          <w:ilvl w:val="0"/>
          <w:numId w:val="21"/>
        </w:numPr>
        <w:tabs>
          <w:tab w:val="left" w:pos="1134"/>
        </w:tabs>
        <w:ind w:left="0" w:firstLine="709"/>
        <w:jc w:val="both"/>
        <w:rPr>
          <w:rFonts w:ascii="Times New Roman" w:hAnsi="Times New Roman"/>
          <w:sz w:val="28"/>
          <w:szCs w:val="28"/>
        </w:rPr>
      </w:pPr>
      <w:proofErr w:type="gramStart"/>
      <w:r w:rsidRPr="00FC1B13">
        <w:rPr>
          <w:rFonts w:ascii="Times New Roman" w:hAnsi="Times New Roman"/>
          <w:kern w:val="28"/>
          <w:sz w:val="28"/>
          <w:szCs w:val="28"/>
        </w:rPr>
        <w:t xml:space="preserve">Муниципальное </w:t>
      </w:r>
      <w:r w:rsidRPr="00FC1B13">
        <w:rPr>
          <w:rFonts w:ascii="Times New Roman" w:hAnsi="Times New Roman"/>
          <w:sz w:val="28"/>
          <w:szCs w:val="28"/>
        </w:rPr>
        <w:t xml:space="preserve">автономное </w:t>
      </w:r>
      <w:r w:rsidRPr="00FC1B13">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FC1B13">
        <w:rPr>
          <w:rFonts w:ascii="Times New Roman" w:hAnsi="Times New Roman"/>
          <w:sz w:val="28"/>
          <w:szCs w:val="28"/>
        </w:rPr>
        <w:t xml:space="preserve"> (далее - МФЦ) – </w:t>
      </w:r>
      <w:r w:rsidRPr="00FC1B13">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C1B13">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w:t>
      </w:r>
      <w:r>
        <w:rPr>
          <w:rFonts w:ascii="Times New Roman" w:hAnsi="Times New Roman"/>
          <w:sz w:val="28"/>
          <w:szCs w:val="28"/>
        </w:rPr>
        <w:t>,</w:t>
      </w:r>
      <w:r w:rsidRPr="00E07C86">
        <w:rPr>
          <w:rFonts w:ascii="Times New Roman" w:hAnsi="Times New Roman"/>
          <w:sz w:val="28"/>
          <w:szCs w:val="28"/>
        </w:rPr>
        <w:t xml:space="preserve"> </w:t>
      </w:r>
      <w:r>
        <w:rPr>
          <w:rFonts w:ascii="Times New Roman" w:hAnsi="Times New Roman"/>
          <w:sz w:val="28"/>
          <w:szCs w:val="28"/>
        </w:rPr>
        <w:t>к</w:t>
      </w:r>
      <w:r w:rsidRPr="00FC1B13">
        <w:rPr>
          <w:rFonts w:ascii="Times New Roman" w:hAnsi="Times New Roman"/>
          <w:sz w:val="28"/>
          <w:szCs w:val="28"/>
        </w:rPr>
        <w:t>омитет</w:t>
      </w:r>
      <w:r>
        <w:rPr>
          <w:rFonts w:ascii="Times New Roman" w:hAnsi="Times New Roman"/>
          <w:sz w:val="28"/>
          <w:szCs w:val="28"/>
        </w:rPr>
        <w:t>ом</w:t>
      </w:r>
      <w:r w:rsidRPr="00FC1B13">
        <w:rPr>
          <w:rFonts w:ascii="Times New Roman" w:hAnsi="Times New Roman"/>
          <w:sz w:val="28"/>
          <w:szCs w:val="28"/>
        </w:rPr>
        <w:t xml:space="preserve"> по </w:t>
      </w:r>
      <w:r>
        <w:rPr>
          <w:rFonts w:ascii="Times New Roman" w:hAnsi="Times New Roman"/>
          <w:sz w:val="28"/>
          <w:szCs w:val="28"/>
        </w:rPr>
        <w:t xml:space="preserve">управлению имуществом </w:t>
      </w:r>
      <w:r w:rsidRPr="00FC1B13">
        <w:rPr>
          <w:rFonts w:ascii="Times New Roman" w:hAnsi="Times New Roman"/>
          <w:sz w:val="28"/>
          <w:szCs w:val="28"/>
        </w:rPr>
        <w:t xml:space="preserve"> Увел</w:t>
      </w:r>
      <w:r>
        <w:rPr>
          <w:rFonts w:ascii="Times New Roman" w:hAnsi="Times New Roman"/>
          <w:sz w:val="28"/>
          <w:szCs w:val="28"/>
        </w:rPr>
        <w:t>ьского муниципального района</w:t>
      </w:r>
      <w:bookmarkStart w:id="0" w:name="_GoBack"/>
      <w:bookmarkEnd w:id="0"/>
      <w:r w:rsidRPr="00FC1B13">
        <w:rPr>
          <w:rFonts w:ascii="Times New Roman" w:hAnsi="Times New Roman"/>
          <w:sz w:val="28"/>
          <w:szCs w:val="28"/>
        </w:rPr>
        <w:t>,</w:t>
      </w:r>
      <w:r>
        <w:rPr>
          <w:rFonts w:ascii="Times New Roman" w:hAnsi="Times New Roman"/>
          <w:sz w:val="28"/>
          <w:szCs w:val="28"/>
        </w:rPr>
        <w:t xml:space="preserve"> комитетом по управлению имуществом Увельского муниципального района,</w:t>
      </w:r>
      <w:r w:rsidRPr="00FC1B13">
        <w:rPr>
          <w:rFonts w:ascii="Times New Roman" w:hAnsi="Times New Roman"/>
          <w:sz w:val="28"/>
          <w:szCs w:val="28"/>
        </w:rPr>
        <w:t xml:space="preserve"> администрацией Увельского муниципального района (далее администрация района), а</w:t>
      </w:r>
      <w:proofErr w:type="gramEnd"/>
      <w:r w:rsidRPr="00FC1B13">
        <w:rPr>
          <w:rFonts w:ascii="Times New Roman" w:hAnsi="Times New Roman"/>
          <w:sz w:val="28"/>
          <w:szCs w:val="28"/>
        </w:rPr>
        <w:t xml:space="preserve"> </w:t>
      </w:r>
      <w:proofErr w:type="gramStart"/>
      <w:r w:rsidRPr="00FC1B13">
        <w:rPr>
          <w:rFonts w:ascii="Times New Roman" w:hAnsi="Times New Roman"/>
          <w:sz w:val="28"/>
          <w:szCs w:val="28"/>
        </w:rPr>
        <w:t>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w:t>
      </w:r>
      <w:proofErr w:type="gramEnd"/>
      <w:r w:rsidRPr="00FC1B13">
        <w:rPr>
          <w:rFonts w:ascii="Times New Roman" w:hAnsi="Times New Roman"/>
          <w:sz w:val="28"/>
          <w:szCs w:val="28"/>
        </w:rPr>
        <w:t xml:space="preserve"> услуги;</w:t>
      </w:r>
    </w:p>
    <w:p w:rsidR="00304903" w:rsidRDefault="00304903" w:rsidP="0030490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304903" w:rsidRDefault="00304903" w:rsidP="0030490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304903" w:rsidRPr="00FC1B13" w:rsidRDefault="00304903" w:rsidP="0030490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 xml:space="preserve">-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w:t>
      </w:r>
      <w:r w:rsidR="00EE7B3A">
        <w:rPr>
          <w:rFonts w:ascii="Times New Roman" w:hAnsi="Times New Roman"/>
          <w:sz w:val="28"/>
          <w:szCs w:val="28"/>
        </w:rPr>
        <w:t>осуществлению проверки</w:t>
      </w:r>
      <w:r w:rsidRPr="00337521">
        <w:rPr>
          <w:rFonts w:ascii="Times New Roman" w:hAnsi="Times New Roman"/>
          <w:sz w:val="28"/>
          <w:szCs w:val="28"/>
        </w:rPr>
        <w:t xml:space="preserve"> представленн</w:t>
      </w:r>
      <w:r>
        <w:rPr>
          <w:rFonts w:ascii="Times New Roman" w:hAnsi="Times New Roman"/>
          <w:sz w:val="28"/>
          <w:szCs w:val="28"/>
        </w:rPr>
        <w:t>ы</w:t>
      </w:r>
      <w:r w:rsidR="00EE7B3A">
        <w:rPr>
          <w:rFonts w:ascii="Times New Roman" w:hAnsi="Times New Roman"/>
          <w:sz w:val="28"/>
          <w:szCs w:val="28"/>
        </w:rPr>
        <w:t>х МФЦ документов, подготовки и направлению</w:t>
      </w:r>
      <w:r w:rsidRPr="00337521">
        <w:rPr>
          <w:rFonts w:ascii="Times New Roman" w:hAnsi="Times New Roman"/>
          <w:sz w:val="28"/>
          <w:szCs w:val="28"/>
        </w:rPr>
        <w:t xml:space="preserve"> проект</w:t>
      </w:r>
      <w:r w:rsidR="00EE7B3A">
        <w:rPr>
          <w:rFonts w:ascii="Times New Roman" w:hAnsi="Times New Roman"/>
          <w:sz w:val="28"/>
          <w:szCs w:val="28"/>
        </w:rPr>
        <w:t>а</w:t>
      </w:r>
      <w:r w:rsidRPr="00337521">
        <w:rPr>
          <w:rFonts w:ascii="Times New Roman" w:hAnsi="Times New Roman"/>
          <w:sz w:val="28"/>
          <w:szCs w:val="28"/>
        </w:rPr>
        <w:t xml:space="preserve"> </w:t>
      </w:r>
      <w:r w:rsidR="00EE7B3A">
        <w:rPr>
          <w:rFonts w:ascii="Times New Roman" w:hAnsi="Times New Roman"/>
          <w:sz w:val="28"/>
          <w:szCs w:val="28"/>
        </w:rPr>
        <w:t xml:space="preserve"> итогового документа</w:t>
      </w:r>
      <w:r w:rsidRPr="00337521">
        <w:rPr>
          <w:rFonts w:ascii="Times New Roman" w:hAnsi="Times New Roman"/>
          <w:sz w:val="28"/>
          <w:szCs w:val="28"/>
        </w:rPr>
        <w:t xml:space="preserve">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roofErr w:type="gramEnd"/>
    </w:p>
    <w:p w:rsidR="00304903" w:rsidRPr="00FC1B13" w:rsidRDefault="00304903" w:rsidP="00304903">
      <w:pPr>
        <w:pStyle w:val="ab"/>
        <w:ind w:firstLine="708"/>
        <w:jc w:val="both"/>
        <w:rPr>
          <w:rFonts w:ascii="Times New Roman" w:hAnsi="Times New Roman"/>
          <w:sz w:val="28"/>
          <w:szCs w:val="28"/>
        </w:rPr>
      </w:pPr>
      <w:r w:rsidRPr="00FC1B13">
        <w:rPr>
          <w:rFonts w:ascii="Times New Roman" w:hAnsi="Times New Roman"/>
          <w:b/>
          <w:sz w:val="28"/>
          <w:szCs w:val="28"/>
        </w:rPr>
        <w:t>2.3.</w:t>
      </w:r>
      <w:r w:rsidRPr="00FC1B13">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w:t>
      </w:r>
      <w:r>
        <w:rPr>
          <w:rFonts w:ascii="Times New Roman" w:hAnsi="Times New Roman"/>
          <w:sz w:val="28"/>
          <w:szCs w:val="28"/>
        </w:rPr>
        <w:t>муниципальной услуги МФЦ/</w:t>
      </w:r>
      <w:r w:rsidRPr="00FA3014">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04903" w:rsidRPr="00FC1B13" w:rsidRDefault="00304903" w:rsidP="00304903">
      <w:pPr>
        <w:pStyle w:val="ab"/>
        <w:ind w:firstLine="708"/>
        <w:jc w:val="both"/>
        <w:rPr>
          <w:rFonts w:ascii="Times New Roman" w:hAnsi="Times New Roman"/>
          <w:sz w:val="28"/>
          <w:szCs w:val="28"/>
        </w:rPr>
      </w:pPr>
      <w:r w:rsidRPr="00FC1B13">
        <w:rPr>
          <w:rFonts w:ascii="Times New Roman" w:hAnsi="Times New Roman"/>
          <w:b/>
          <w:sz w:val="28"/>
          <w:szCs w:val="28"/>
        </w:rPr>
        <w:lastRenderedPageBreak/>
        <w:t>2.4.</w:t>
      </w:r>
      <w:r w:rsidRPr="00FC1B13">
        <w:rPr>
          <w:rFonts w:ascii="Times New Roman" w:hAnsi="Times New Roman"/>
          <w:b/>
          <w:sz w:val="28"/>
          <w:szCs w:val="28"/>
        </w:rPr>
        <w:tab/>
      </w:r>
      <w:r w:rsidRPr="00FC1B13">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04903" w:rsidRPr="00FC1B13" w:rsidRDefault="00304903" w:rsidP="00304903">
      <w:pPr>
        <w:tabs>
          <w:tab w:val="left" w:pos="1418"/>
        </w:tabs>
        <w:spacing w:after="0" w:line="240" w:lineRule="auto"/>
        <w:ind w:firstLine="709"/>
        <w:jc w:val="both"/>
        <w:rPr>
          <w:rFonts w:ascii="Times New Roman" w:hAnsi="Times New Roman"/>
          <w:b/>
          <w:sz w:val="28"/>
          <w:szCs w:val="28"/>
        </w:rPr>
      </w:pPr>
      <w:r w:rsidRPr="00FC1B13">
        <w:rPr>
          <w:rFonts w:ascii="Times New Roman" w:hAnsi="Times New Roman"/>
          <w:b/>
          <w:sz w:val="28"/>
          <w:szCs w:val="28"/>
        </w:rPr>
        <w:t>2.4.1.</w:t>
      </w:r>
      <w:r w:rsidRPr="00FC1B13">
        <w:rPr>
          <w:rFonts w:ascii="Times New Roman" w:hAnsi="Times New Roman"/>
          <w:b/>
          <w:sz w:val="28"/>
          <w:szCs w:val="28"/>
        </w:rPr>
        <w:tab/>
        <w:t>К получателям муниципальной услуги относятся</w:t>
      </w:r>
    </w:p>
    <w:p w:rsidR="00304903" w:rsidRPr="00FC1B13" w:rsidRDefault="00304903" w:rsidP="00304903">
      <w:pPr>
        <w:pStyle w:val="af1"/>
        <w:numPr>
          <w:ilvl w:val="0"/>
          <w:numId w:val="2"/>
        </w:numPr>
        <w:tabs>
          <w:tab w:val="left" w:pos="1418"/>
        </w:tabs>
        <w:spacing w:after="0" w:line="240" w:lineRule="auto"/>
        <w:ind w:left="0" w:firstLine="993"/>
        <w:jc w:val="both"/>
        <w:rPr>
          <w:rFonts w:ascii="Times New Roman" w:hAnsi="Times New Roman"/>
          <w:sz w:val="28"/>
          <w:szCs w:val="28"/>
        </w:rPr>
      </w:pPr>
      <w:r w:rsidRPr="00FC1B13">
        <w:rPr>
          <w:rFonts w:ascii="Times New Roman" w:hAnsi="Times New Roman"/>
          <w:sz w:val="28"/>
          <w:szCs w:val="28"/>
        </w:rPr>
        <w:t xml:space="preserve">граждане Российской Федерации, в том числе индивидуальные предприниматели; </w:t>
      </w:r>
    </w:p>
    <w:p w:rsidR="00304903" w:rsidRPr="00FC1B13" w:rsidRDefault="00304903" w:rsidP="0030490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rPr>
      </w:pPr>
      <w:proofErr w:type="gramStart"/>
      <w:r w:rsidRPr="00FC1B13">
        <w:rPr>
          <w:rFonts w:ascii="Times New Roman" w:hAnsi="Times New Roman"/>
          <w:sz w:val="28"/>
          <w:szCs w:val="28"/>
        </w:rPr>
        <w:t xml:space="preserve">юридические лица Российской Федерации, в том числе юридические лица, </w:t>
      </w:r>
      <w:r w:rsidRPr="00FC1B13">
        <w:rPr>
          <w:rFonts w:ascii="Times New Roman" w:hAnsi="Times New Roman"/>
          <w:sz w:val="28"/>
          <w:szCs w:val="28"/>
          <w:lang w:eastAsia="ru-RU"/>
        </w:rPr>
        <w:t>использующие земельный участок на праве постоянного (бессрочного) пользования</w:t>
      </w:r>
      <w:r w:rsidRPr="00FC1B13">
        <w:rPr>
          <w:rFonts w:ascii="Times New Roman" w:hAnsi="Times New Roman"/>
          <w:sz w:val="24"/>
          <w:szCs w:val="24"/>
          <w:lang w:eastAsia="ru-RU"/>
        </w:rPr>
        <w:t xml:space="preserve"> </w:t>
      </w:r>
      <w:r w:rsidRPr="00FC1B13">
        <w:rPr>
          <w:rFonts w:ascii="Times New Roman" w:hAnsi="Times New Roman"/>
          <w:sz w:val="28"/>
          <w:szCs w:val="28"/>
          <w:lang w:eastAsia="ru-RU"/>
        </w:rPr>
        <w:t xml:space="preserve">за исключением лиц, установленных </w:t>
      </w:r>
      <w:hyperlink r:id="rId9" w:history="1">
        <w:r w:rsidRPr="00FC1B13">
          <w:rPr>
            <w:rStyle w:val="a3"/>
            <w:rFonts w:ascii="Times New Roman" w:hAnsi="Times New Roman"/>
            <w:color w:val="auto"/>
            <w:sz w:val="28"/>
            <w:szCs w:val="28"/>
            <w:u w:val="none"/>
            <w:lang w:eastAsia="ru-RU"/>
          </w:rPr>
          <w:t>пунктом 2 статьи 39.9</w:t>
        </w:r>
      </w:hyperlink>
      <w:r w:rsidRPr="00FC1B13">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FC1B13">
        <w:rPr>
          <w:rFonts w:ascii="Times New Roman" w:hAnsi="Times New Roman"/>
          <w:sz w:val="28"/>
          <w:szCs w:val="28"/>
        </w:rPr>
        <w:t xml:space="preserve"> </w:t>
      </w:r>
      <w:proofErr w:type="gramEnd"/>
    </w:p>
    <w:p w:rsidR="00304903" w:rsidRPr="00FC1B13" w:rsidRDefault="00304903" w:rsidP="0030490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rPr>
        <w:t>и</w:t>
      </w:r>
      <w:r w:rsidRPr="00FC1B13">
        <w:rPr>
          <w:rFonts w:ascii="Times New Roman" w:hAnsi="Times New Roman"/>
          <w:sz w:val="28"/>
          <w:szCs w:val="28"/>
          <w:lang w:eastAsia="ru-RU"/>
        </w:rPr>
        <w:t>ностранные граждане;</w:t>
      </w:r>
    </w:p>
    <w:p w:rsidR="00304903" w:rsidRPr="00FC1B13" w:rsidRDefault="00304903" w:rsidP="0030490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лица без гражданства;</w:t>
      </w:r>
    </w:p>
    <w:p w:rsidR="00304903" w:rsidRPr="00FC1B13" w:rsidRDefault="00304903" w:rsidP="0030490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 xml:space="preserve">иностранные юридические лица. </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FC1B13">
        <w:rPr>
          <w:rFonts w:ascii="Times New Roman" w:hAnsi="Times New Roman"/>
          <w:b/>
          <w:sz w:val="28"/>
          <w:szCs w:val="28"/>
        </w:rPr>
        <w:t>2.4.2.</w:t>
      </w:r>
      <w:r w:rsidRPr="00FC1B13">
        <w:rPr>
          <w:rFonts w:ascii="Times New Roman" w:hAnsi="Times New Roman"/>
          <w:b/>
          <w:sz w:val="28"/>
          <w:szCs w:val="28"/>
        </w:rPr>
        <w:tab/>
        <w:t>Случаи предоставления муниципальной услуги:</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u w:val="single"/>
        </w:rPr>
      </w:pPr>
      <w:r w:rsidRPr="00FC1B13">
        <w:rPr>
          <w:rFonts w:ascii="Times New Roman" w:hAnsi="Times New Roman"/>
          <w:i/>
          <w:sz w:val="28"/>
          <w:szCs w:val="28"/>
          <w:u w:val="single"/>
        </w:rPr>
        <w:t xml:space="preserve">Для заключения договора аренды земельного участка без проведения торгов </w:t>
      </w:r>
      <w:r w:rsidRPr="00FC1B13">
        <w:rPr>
          <w:rFonts w:ascii="Times New Roman" w:hAnsi="Times New Roman"/>
          <w:i/>
          <w:sz w:val="28"/>
          <w:szCs w:val="28"/>
          <w:u w:val="single"/>
          <w:lang w:eastAsia="ru-RU"/>
        </w:rPr>
        <w:t>(</w:t>
      </w:r>
      <w:hyperlink r:id="rId10" w:history="1">
        <w:r w:rsidRPr="00FC1B13">
          <w:rPr>
            <w:rStyle w:val="a3"/>
            <w:rFonts w:ascii="Times New Roman" w:hAnsi="Times New Roman"/>
            <w:i/>
            <w:color w:val="auto"/>
            <w:sz w:val="28"/>
            <w:szCs w:val="28"/>
            <w:lang w:eastAsia="ru-RU"/>
          </w:rPr>
          <w:t>пункт 2 статьи 39.</w:t>
        </w:r>
      </w:hyperlink>
      <w:r w:rsidRPr="00FC1B13">
        <w:rPr>
          <w:rFonts w:ascii="Times New Roman" w:hAnsi="Times New Roman"/>
          <w:i/>
          <w:sz w:val="28"/>
          <w:szCs w:val="28"/>
          <w:u w:val="single"/>
          <w:lang w:eastAsia="ru-RU"/>
        </w:rPr>
        <w:t>6 Земельного кодекса РФ)</w:t>
      </w:r>
      <w:r w:rsidRPr="00FC1B13">
        <w:rPr>
          <w:rFonts w:ascii="Times New Roman" w:hAnsi="Times New Roman"/>
          <w:i/>
          <w:sz w:val="28"/>
          <w:szCs w:val="28"/>
          <w:u w:val="single"/>
        </w:rPr>
        <w:t>:</w:t>
      </w:r>
    </w:p>
    <w:p w:rsidR="00304903" w:rsidRPr="00FC1B13" w:rsidRDefault="00304903" w:rsidP="00304903">
      <w:pPr>
        <w:pStyle w:val="af1"/>
        <w:numPr>
          <w:ilvl w:val="0"/>
          <w:numId w:val="37"/>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bCs/>
          <w:sz w:val="28"/>
          <w:szCs w:val="28"/>
          <w:lang w:eastAsia="ru-RU"/>
        </w:rPr>
        <w:t>с юридическим лицом в соответствии с указом или распоряжением Президента Российской Федерации (</w:t>
      </w:r>
      <w:r w:rsidRPr="00FC1B13">
        <w:rPr>
          <w:rFonts w:ascii="Times New Roman" w:hAnsi="Times New Roman"/>
          <w:sz w:val="28"/>
          <w:szCs w:val="28"/>
          <w:lang w:eastAsia="ru-RU"/>
        </w:rPr>
        <w:t>Определяется в соответствии с указом или распоряжением Президента Российской Федерации)</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bCs/>
          <w:i/>
          <w:sz w:val="28"/>
          <w:szCs w:val="28"/>
          <w:lang w:eastAsia="ru-RU"/>
        </w:rPr>
      </w:pPr>
      <w:r w:rsidRPr="00FC1B13">
        <w:rPr>
          <w:rFonts w:ascii="Times New Roman" w:hAnsi="Times New Roman"/>
          <w:i/>
          <w:sz w:val="28"/>
          <w:szCs w:val="28"/>
          <w:lang w:eastAsia="ru-RU"/>
        </w:rPr>
        <w:t>(</w:t>
      </w:r>
      <w:hyperlink r:id="rId11" w:history="1">
        <w:r w:rsidRPr="00FC1B13">
          <w:rPr>
            <w:rStyle w:val="a3"/>
            <w:rFonts w:ascii="Times New Roman" w:hAnsi="Times New Roman"/>
            <w:i/>
            <w:color w:val="auto"/>
            <w:sz w:val="28"/>
            <w:szCs w:val="28"/>
            <w:u w:val="none"/>
            <w:lang w:eastAsia="ru-RU"/>
          </w:rPr>
          <w:t>Подпункт 1 пункта 2 статьи 39.6</w:t>
        </w:r>
      </w:hyperlink>
      <w:r w:rsidRPr="00FC1B13">
        <w:rPr>
          <w:rFonts w:ascii="Times New Roman" w:hAnsi="Times New Roman"/>
          <w:i/>
          <w:sz w:val="28"/>
          <w:szCs w:val="28"/>
          <w:lang w:eastAsia="ru-RU"/>
        </w:rPr>
        <w:t xml:space="preserve"> Земельного кодекса)</w:t>
      </w:r>
      <w:r w:rsidRPr="00FC1B13">
        <w:rPr>
          <w:rFonts w:ascii="Times New Roman" w:hAnsi="Times New Roman"/>
          <w:bCs/>
          <w:i/>
          <w:sz w:val="28"/>
          <w:szCs w:val="28"/>
          <w:lang w:eastAsia="ru-RU"/>
        </w:rPr>
        <w:t>;</w:t>
      </w:r>
    </w:p>
    <w:p w:rsidR="00304903" w:rsidRPr="00FC1B13" w:rsidRDefault="00304903" w:rsidP="00304903">
      <w:pPr>
        <w:numPr>
          <w:ilvl w:val="0"/>
          <w:numId w:val="37"/>
        </w:numPr>
        <w:autoSpaceDE w:val="0"/>
        <w:autoSpaceDN w:val="0"/>
        <w:adjustRightInd w:val="0"/>
        <w:spacing w:after="0" w:line="240" w:lineRule="auto"/>
        <w:ind w:left="0" w:firstLine="709"/>
        <w:jc w:val="both"/>
        <w:rPr>
          <w:rFonts w:ascii="Times New Roman" w:hAnsi="Times New Roman"/>
          <w:iCs/>
          <w:sz w:val="28"/>
          <w:szCs w:val="28"/>
          <w:lang w:eastAsia="ru-RU"/>
        </w:rPr>
      </w:pPr>
      <w:proofErr w:type="gramStart"/>
      <w:r w:rsidRPr="00FC1B13">
        <w:rPr>
          <w:rFonts w:ascii="Times New Roman" w:hAnsi="Times New Roman"/>
          <w:sz w:val="28"/>
          <w:szCs w:val="28"/>
          <w:lang w:eastAsia="ru-RU"/>
        </w:rPr>
        <w:t xml:space="preserve">с </w:t>
      </w:r>
      <w:r w:rsidRPr="00FC1B13">
        <w:rPr>
          <w:rFonts w:ascii="Times New Roman" w:hAnsi="Times New Roman"/>
          <w:iCs/>
          <w:sz w:val="28"/>
          <w:szCs w:val="28"/>
          <w:lang w:eastAsia="ru-RU"/>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12" w:history="1">
        <w:r w:rsidRPr="00FC1B13">
          <w:rPr>
            <w:rStyle w:val="a3"/>
            <w:rFonts w:ascii="Times New Roman" w:hAnsi="Times New Roman"/>
            <w:i/>
            <w:color w:val="auto"/>
            <w:sz w:val="28"/>
            <w:szCs w:val="28"/>
            <w:u w:val="none"/>
            <w:lang w:eastAsia="ru-RU"/>
          </w:rPr>
          <w:t>Подпункт 3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autoSpaceDE w:val="0"/>
        <w:autoSpaceDN w:val="0"/>
        <w:adjustRightInd w:val="0"/>
        <w:spacing w:after="0" w:line="240" w:lineRule="auto"/>
        <w:ind w:firstLine="540"/>
        <w:jc w:val="both"/>
        <w:rPr>
          <w:rFonts w:ascii="Times New Roman" w:hAnsi="Times New Roman"/>
          <w:i/>
          <w:iCs/>
          <w:sz w:val="28"/>
          <w:szCs w:val="28"/>
          <w:lang w:eastAsia="ru-RU"/>
        </w:rPr>
      </w:pPr>
      <w:r w:rsidRPr="00FC1B13">
        <w:rPr>
          <w:rFonts w:ascii="Times New Roman" w:hAnsi="Times New Roman"/>
          <w:sz w:val="28"/>
          <w:szCs w:val="28"/>
          <w:lang w:eastAsia="ru-RU"/>
        </w:rPr>
        <w:t xml:space="preserve">  3)</w:t>
      </w:r>
      <w:r w:rsidRPr="00FC1B13">
        <w:rPr>
          <w:rFonts w:ascii="Times New Roman" w:hAnsi="Times New Roman"/>
          <w:i/>
          <w:sz w:val="28"/>
          <w:szCs w:val="28"/>
          <w:lang w:eastAsia="ru-RU"/>
        </w:rPr>
        <w:t xml:space="preserve"> </w:t>
      </w:r>
      <w:r w:rsidRPr="00FC1B13">
        <w:rPr>
          <w:rFonts w:ascii="Times New Roman" w:hAnsi="Times New Roman"/>
          <w:i/>
          <w:sz w:val="28"/>
          <w:szCs w:val="28"/>
          <w:lang w:eastAsia="ru-RU"/>
        </w:rPr>
        <w:tab/>
      </w:r>
      <w:r w:rsidRPr="00FC1B13">
        <w:rPr>
          <w:rFonts w:ascii="Times New Roman" w:hAnsi="Times New Roman"/>
          <w:iCs/>
          <w:sz w:val="28"/>
          <w:szCs w:val="28"/>
          <w:lang w:eastAsia="ru-RU"/>
        </w:rPr>
        <w:t xml:space="preserve">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FC1B13">
        <w:rPr>
          <w:rFonts w:ascii="Times New Roman" w:hAnsi="Times New Roman"/>
          <w:iCs/>
          <w:sz w:val="28"/>
          <w:szCs w:val="28"/>
          <w:lang w:eastAsia="ru-RU"/>
        </w:rPr>
        <w:t>электро</w:t>
      </w:r>
      <w:proofErr w:type="spellEnd"/>
      <w:r w:rsidRPr="00FC1B13">
        <w:rPr>
          <w:rFonts w:ascii="Times New Roman" w:hAnsi="Times New Roman"/>
          <w:iCs/>
          <w:sz w:val="28"/>
          <w:szCs w:val="28"/>
          <w:lang w:eastAsia="ru-RU"/>
        </w:rPr>
        <w:t>-, тепл</w:t>
      </w:r>
      <w:proofErr w:type="gramStart"/>
      <w:r w:rsidRPr="00FC1B13">
        <w:rPr>
          <w:rFonts w:ascii="Times New Roman" w:hAnsi="Times New Roman"/>
          <w:iCs/>
          <w:sz w:val="28"/>
          <w:szCs w:val="28"/>
          <w:lang w:eastAsia="ru-RU"/>
        </w:rPr>
        <w:t>о-</w:t>
      </w:r>
      <w:proofErr w:type="gramEnd"/>
      <w:r w:rsidRPr="00FC1B13">
        <w:rPr>
          <w:rFonts w:ascii="Times New Roman" w:hAnsi="Times New Roman"/>
          <w:iCs/>
          <w:sz w:val="28"/>
          <w:szCs w:val="28"/>
          <w:lang w:eastAsia="ru-RU"/>
        </w:rPr>
        <w:t xml:space="preserve">, </w:t>
      </w:r>
      <w:proofErr w:type="spellStart"/>
      <w:r w:rsidRPr="00FC1B13">
        <w:rPr>
          <w:rFonts w:ascii="Times New Roman" w:hAnsi="Times New Roman"/>
          <w:iCs/>
          <w:sz w:val="28"/>
          <w:szCs w:val="28"/>
          <w:lang w:eastAsia="ru-RU"/>
        </w:rPr>
        <w:t>газо</w:t>
      </w:r>
      <w:proofErr w:type="spellEnd"/>
      <w:r w:rsidRPr="00FC1B13">
        <w:rPr>
          <w:rFonts w:ascii="Times New Roman" w:hAnsi="Times New Roman"/>
          <w:iCs/>
          <w:sz w:val="28"/>
          <w:szCs w:val="28"/>
          <w:lang w:eastAsia="ru-RU"/>
        </w:rPr>
        <w:t>- и водоснабжения, водоотведения, связи, нефтепроводов, объектов федерального, регионального или местного значения;</w:t>
      </w:r>
    </w:p>
    <w:p w:rsidR="00304903" w:rsidRPr="00FC1B13" w:rsidRDefault="00304903" w:rsidP="00304903">
      <w:pPr>
        <w:tabs>
          <w:tab w:val="left" w:pos="1418"/>
        </w:tabs>
        <w:autoSpaceDE w:val="0"/>
        <w:autoSpaceDN w:val="0"/>
        <w:adjustRightInd w:val="0"/>
        <w:spacing w:after="0" w:line="240" w:lineRule="auto"/>
        <w:ind w:firstLine="567"/>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13" w:history="1">
        <w:r w:rsidRPr="00FC1B13">
          <w:rPr>
            <w:rStyle w:val="a3"/>
            <w:rFonts w:ascii="Times New Roman" w:hAnsi="Times New Roman"/>
            <w:i/>
            <w:color w:val="auto"/>
            <w:sz w:val="28"/>
            <w:szCs w:val="28"/>
            <w:u w:val="none"/>
            <w:lang w:eastAsia="ru-RU"/>
          </w:rPr>
          <w:t>Подпункт 4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numPr>
          <w:ilvl w:val="0"/>
          <w:numId w:val="37"/>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bookmarkStart w:id="1" w:name="Par5"/>
      <w:bookmarkEnd w:id="1"/>
      <w:proofErr w:type="gramStart"/>
      <w:r w:rsidRPr="00FC1B13">
        <w:rPr>
          <w:rFonts w:ascii="Times New Roman" w:hAnsi="Times New Roman"/>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 w:history="1">
        <w:r w:rsidRPr="00FC1B13">
          <w:rPr>
            <w:rStyle w:val="a3"/>
            <w:rFonts w:ascii="Times New Roman" w:hAnsi="Times New Roman"/>
            <w:color w:val="auto"/>
            <w:sz w:val="28"/>
            <w:szCs w:val="28"/>
            <w:u w:val="none"/>
            <w:lang w:eastAsia="ru-RU"/>
          </w:rPr>
          <w:t>статьей 39.20</w:t>
        </w:r>
      </w:hyperlink>
      <w:r w:rsidRPr="00FC1B13">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roofErr w:type="gramEnd"/>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i/>
          <w:iCs/>
          <w:sz w:val="28"/>
          <w:szCs w:val="28"/>
          <w:lang w:eastAsia="ru-RU"/>
        </w:rPr>
      </w:pPr>
      <w:r w:rsidRPr="00FC1B13">
        <w:rPr>
          <w:rFonts w:ascii="Times New Roman" w:hAnsi="Times New Roman"/>
          <w:i/>
          <w:iCs/>
          <w:sz w:val="28"/>
          <w:szCs w:val="28"/>
          <w:lang w:eastAsia="ru-RU"/>
        </w:rPr>
        <w:t>(</w:t>
      </w:r>
      <w:hyperlink r:id="rId15" w:history="1">
        <w:r w:rsidRPr="00FC1B13">
          <w:rPr>
            <w:rStyle w:val="a3"/>
            <w:rFonts w:ascii="Times New Roman" w:hAnsi="Times New Roman"/>
            <w:i/>
            <w:iCs/>
            <w:color w:val="auto"/>
            <w:sz w:val="28"/>
            <w:szCs w:val="28"/>
            <w:u w:val="none"/>
            <w:lang w:eastAsia="ru-RU"/>
          </w:rPr>
          <w:t>Подпункт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numPr>
          <w:ilvl w:val="0"/>
          <w:numId w:val="36"/>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sz w:val="28"/>
          <w:szCs w:val="28"/>
          <w:lang w:eastAsia="ru-RU"/>
        </w:rPr>
        <w:t>с юридическим лицом, использующим земельный участок на праве постоянного (бессрочного) пользования (</w:t>
      </w:r>
      <w:r w:rsidRPr="00FC1B13">
        <w:rPr>
          <w:rFonts w:ascii="Times New Roman" w:hAnsi="Times New Roman"/>
          <w:sz w:val="28"/>
          <w:szCs w:val="28"/>
        </w:rPr>
        <w:t xml:space="preserve">земельный участок, </w:t>
      </w:r>
      <w:r w:rsidRPr="00FC1B13">
        <w:rPr>
          <w:rFonts w:ascii="Times New Roman" w:hAnsi="Times New Roman"/>
          <w:sz w:val="28"/>
          <w:szCs w:val="28"/>
        </w:rPr>
        <w:lastRenderedPageBreak/>
        <w:t>принадлежащий юридическому лицу на праве постоянного (бессрочного) пользования)</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i/>
          <w:iCs/>
          <w:sz w:val="28"/>
          <w:szCs w:val="28"/>
          <w:lang w:eastAsia="ru-RU"/>
        </w:rPr>
      </w:pPr>
      <w:r w:rsidRPr="00FC1B13">
        <w:rPr>
          <w:rFonts w:ascii="Times New Roman" w:hAnsi="Times New Roman"/>
          <w:i/>
          <w:iCs/>
          <w:sz w:val="28"/>
          <w:szCs w:val="28"/>
          <w:lang w:eastAsia="ru-RU"/>
        </w:rPr>
        <w:t xml:space="preserve"> (</w:t>
      </w:r>
      <w:hyperlink r:id="rId16" w:history="1">
        <w:r w:rsidRPr="00FC1B13">
          <w:rPr>
            <w:rStyle w:val="a3"/>
            <w:rFonts w:ascii="Times New Roman" w:hAnsi="Times New Roman"/>
            <w:i/>
            <w:iCs/>
            <w:color w:val="auto"/>
            <w:sz w:val="28"/>
            <w:szCs w:val="28"/>
            <w:u w:val="none"/>
            <w:lang w:eastAsia="ru-RU"/>
          </w:rPr>
          <w:t>Подпункт 11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numPr>
          <w:ilvl w:val="0"/>
          <w:numId w:val="36"/>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sz w:val="28"/>
          <w:szCs w:val="28"/>
          <w:lang w:eastAsia="ru-RU"/>
        </w:rPr>
        <w:t xml:space="preserve">с сельскохозяйственной организацией в случаях, установленных Федеральным </w:t>
      </w:r>
      <w:hyperlink r:id="rId17" w:history="1">
        <w:r w:rsidRPr="00FC1B13">
          <w:rPr>
            <w:rStyle w:val="a3"/>
            <w:rFonts w:ascii="Times New Roman" w:hAnsi="Times New Roman"/>
            <w:color w:val="auto"/>
            <w:sz w:val="28"/>
            <w:szCs w:val="28"/>
            <w:u w:val="none"/>
            <w:lang w:eastAsia="ru-RU"/>
          </w:rPr>
          <w:t>законом</w:t>
        </w:r>
      </w:hyperlink>
      <w:r w:rsidRPr="00FC1B13">
        <w:rPr>
          <w:rFonts w:ascii="Times New Roman" w:hAnsi="Times New Roman"/>
          <w:sz w:val="28"/>
          <w:szCs w:val="28"/>
          <w:lang w:eastAsia="ru-RU"/>
        </w:rPr>
        <w:t xml:space="preserve"> "Об обороте земель сельскохозяйственного назначения";</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FC1B13">
        <w:rPr>
          <w:rFonts w:ascii="Times New Roman" w:hAnsi="Times New Roman"/>
          <w:i/>
          <w:iCs/>
          <w:sz w:val="28"/>
          <w:szCs w:val="28"/>
          <w:lang w:eastAsia="ru-RU"/>
        </w:rPr>
        <w:t>(</w:t>
      </w:r>
      <w:hyperlink r:id="rId18" w:history="1">
        <w:r w:rsidRPr="00FC1B13">
          <w:rPr>
            <w:rStyle w:val="a3"/>
            <w:rFonts w:ascii="Times New Roman" w:hAnsi="Times New Roman"/>
            <w:i/>
            <w:iCs/>
            <w:color w:val="auto"/>
            <w:sz w:val="28"/>
            <w:szCs w:val="28"/>
            <w:u w:val="none"/>
            <w:lang w:eastAsia="ru-RU"/>
          </w:rPr>
          <w:t>Подпункт 12 пункта 2 статьи 39.6</w:t>
        </w:r>
      </w:hyperlink>
      <w:r w:rsidRPr="00FC1B13">
        <w:rPr>
          <w:rFonts w:ascii="Times New Roman" w:hAnsi="Times New Roman"/>
          <w:i/>
          <w:iCs/>
          <w:sz w:val="28"/>
          <w:szCs w:val="28"/>
          <w:lang w:eastAsia="ru-RU"/>
        </w:rPr>
        <w:t xml:space="preserve"> Земельного кодекса);</w:t>
      </w:r>
    </w:p>
    <w:p w:rsidR="00304903" w:rsidRPr="00FC1B13" w:rsidRDefault="00304903" w:rsidP="00304903">
      <w:pPr>
        <w:numPr>
          <w:ilvl w:val="0"/>
          <w:numId w:val="36"/>
        </w:numPr>
        <w:tabs>
          <w:tab w:val="left" w:pos="1418"/>
        </w:tabs>
        <w:autoSpaceDE w:val="0"/>
        <w:autoSpaceDN w:val="0"/>
        <w:adjustRightInd w:val="0"/>
        <w:spacing w:after="0" w:line="240" w:lineRule="auto"/>
        <w:ind w:left="0" w:firstLine="709"/>
        <w:jc w:val="both"/>
        <w:rPr>
          <w:rFonts w:ascii="Times New Roman" w:hAnsi="Times New Roman"/>
          <w:bCs/>
          <w:sz w:val="28"/>
          <w:szCs w:val="28"/>
          <w:lang w:eastAsia="ru-RU"/>
        </w:rPr>
      </w:pPr>
      <w:r w:rsidRPr="00FC1B13">
        <w:rPr>
          <w:rFonts w:ascii="Times New Roman" w:hAnsi="Times New Roman"/>
          <w:bCs/>
          <w:sz w:val="28"/>
          <w:szCs w:val="28"/>
          <w:lang w:eastAsia="ru-RU"/>
        </w:rPr>
        <w:t xml:space="preserve">с </w:t>
      </w:r>
      <w:r w:rsidRPr="00FC1B13">
        <w:rPr>
          <w:rFonts w:ascii="Times New Roman" w:hAnsi="Times New Roman"/>
          <w:sz w:val="28"/>
          <w:szCs w:val="28"/>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19" w:history="1">
        <w:r w:rsidRPr="00FC1B13">
          <w:rPr>
            <w:rStyle w:val="a3"/>
            <w:rFonts w:ascii="Times New Roman" w:hAnsi="Times New Roman"/>
            <w:i/>
            <w:color w:val="auto"/>
            <w:sz w:val="28"/>
            <w:szCs w:val="28"/>
            <w:u w:val="none"/>
            <w:lang w:eastAsia="ru-RU"/>
          </w:rPr>
          <w:t>Подпункт 14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numPr>
          <w:ilvl w:val="0"/>
          <w:numId w:val="36"/>
        </w:numPr>
        <w:tabs>
          <w:tab w:val="left" w:pos="1418"/>
        </w:tabs>
        <w:autoSpaceDE w:val="0"/>
        <w:autoSpaceDN w:val="0"/>
        <w:adjustRightInd w:val="0"/>
        <w:spacing w:after="0" w:line="240" w:lineRule="auto"/>
        <w:ind w:left="0" w:firstLine="709"/>
        <w:jc w:val="both"/>
        <w:rPr>
          <w:rFonts w:ascii="Times New Roman" w:hAnsi="Times New Roman"/>
          <w:bCs/>
          <w:color w:val="FF0000"/>
          <w:sz w:val="28"/>
          <w:szCs w:val="28"/>
          <w:lang w:eastAsia="ru-RU"/>
        </w:rPr>
      </w:pPr>
      <w:r w:rsidRPr="00FC1B13">
        <w:rPr>
          <w:rFonts w:ascii="Times New Roman" w:hAnsi="Times New Roman"/>
          <w:bCs/>
          <w:sz w:val="28"/>
          <w:szCs w:val="28"/>
          <w:lang w:eastAsia="ru-RU"/>
        </w:rPr>
        <w:t xml:space="preserve">с </w:t>
      </w:r>
      <w:r w:rsidRPr="00FC1B13">
        <w:rPr>
          <w:rFonts w:ascii="Times New Roman" w:hAnsi="Times New Roman"/>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ведения личного подсобного хозяйства в границах населенного пункта</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20" w:history="1">
        <w:r w:rsidRPr="00FC1B13">
          <w:rPr>
            <w:rStyle w:val="a3"/>
            <w:rFonts w:ascii="Times New Roman" w:hAnsi="Times New Roman"/>
            <w:i/>
            <w:color w:val="auto"/>
            <w:sz w:val="28"/>
            <w:szCs w:val="28"/>
            <w:u w:val="none"/>
            <w:lang w:eastAsia="ru-RU"/>
          </w:rPr>
          <w:t>Подпункт 15 пункта 2 статьи 39.6</w:t>
        </w:r>
      </w:hyperlink>
      <w:r w:rsidRPr="00FC1B13">
        <w:rPr>
          <w:rFonts w:ascii="Times New Roman" w:hAnsi="Times New Roman"/>
          <w:i/>
          <w:sz w:val="28"/>
          <w:szCs w:val="28"/>
          <w:lang w:eastAsia="ru-RU"/>
        </w:rPr>
        <w:t>, статьи 39.18 Земельного кодекса);</w:t>
      </w:r>
    </w:p>
    <w:p w:rsidR="00304903" w:rsidRPr="00FC1B13" w:rsidRDefault="00304903" w:rsidP="00304903">
      <w:pPr>
        <w:pStyle w:val="ConsPlusNormal0"/>
        <w:tabs>
          <w:tab w:val="left" w:pos="1418"/>
        </w:tabs>
        <w:ind w:firstLine="709"/>
        <w:jc w:val="both"/>
        <w:rPr>
          <w:rFonts w:ascii="Times New Roman" w:eastAsia="Calibri" w:hAnsi="Times New Roman" w:cs="Times New Roman"/>
          <w:iCs/>
          <w:sz w:val="28"/>
          <w:szCs w:val="28"/>
          <w:lang w:eastAsia="ru-RU"/>
        </w:rPr>
      </w:pPr>
      <w:r w:rsidRPr="00FC1B13">
        <w:rPr>
          <w:rFonts w:ascii="Times New Roman" w:hAnsi="Times New Roman"/>
          <w:bCs/>
          <w:sz w:val="28"/>
          <w:szCs w:val="28"/>
        </w:rPr>
        <w:t>9)</w:t>
      </w:r>
      <w:r w:rsidRPr="00FC1B13">
        <w:rPr>
          <w:rFonts w:ascii="Times New Roman" w:hAnsi="Times New Roman"/>
          <w:bCs/>
          <w:sz w:val="28"/>
          <w:szCs w:val="28"/>
        </w:rPr>
        <w:tab/>
      </w:r>
      <w:r w:rsidRPr="00FC1B13">
        <w:rPr>
          <w:rFonts w:ascii="Times New Roman" w:eastAsia="Calibri" w:hAnsi="Times New Roman" w:cs="Times New Roman"/>
          <w:iCs/>
          <w:sz w:val="28"/>
          <w:szCs w:val="28"/>
        </w:rPr>
        <w:t>гражданину или юридическому лицу, которому земельный участок предоставляется взамен земельного участка, предоставленного на праве аренды и изымаемого для государственных или муниципальных нужд</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FC1B13">
        <w:rPr>
          <w:rFonts w:ascii="Times New Roman" w:hAnsi="Times New Roman"/>
          <w:i/>
          <w:iCs/>
          <w:sz w:val="28"/>
          <w:szCs w:val="28"/>
          <w:lang w:eastAsia="ru-RU"/>
        </w:rPr>
        <w:t>(</w:t>
      </w:r>
      <w:hyperlink r:id="rId21" w:history="1">
        <w:r w:rsidRPr="00FC1B13">
          <w:rPr>
            <w:rStyle w:val="a3"/>
            <w:rFonts w:ascii="Times New Roman" w:hAnsi="Times New Roman"/>
            <w:i/>
            <w:iCs/>
            <w:color w:val="auto"/>
            <w:sz w:val="28"/>
            <w:szCs w:val="28"/>
            <w:u w:val="none"/>
            <w:lang w:eastAsia="ru-RU"/>
          </w:rPr>
          <w:t>Подпункт 16 пункта 2 статьи 39.6</w:t>
        </w:r>
      </w:hyperlink>
      <w:r w:rsidRPr="00FC1B13">
        <w:rPr>
          <w:rFonts w:ascii="Times New Roman" w:hAnsi="Times New Roman"/>
          <w:i/>
          <w:iCs/>
          <w:sz w:val="28"/>
          <w:szCs w:val="28"/>
          <w:lang w:eastAsia="ru-RU"/>
        </w:rPr>
        <w:t xml:space="preserve"> Земельного кодекса);</w:t>
      </w:r>
    </w:p>
    <w:p w:rsidR="00304903" w:rsidRPr="00FC1B13" w:rsidRDefault="00304903" w:rsidP="00304903">
      <w:pPr>
        <w:numPr>
          <w:ilvl w:val="0"/>
          <w:numId w:val="38"/>
        </w:numPr>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sz w:val="28"/>
          <w:szCs w:val="28"/>
          <w:lang w:eastAsia="ru-RU"/>
        </w:rPr>
        <w:t>с религиозными организациями, казачьими обществами, внесенными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FC1B13">
        <w:rPr>
          <w:rFonts w:ascii="Times New Roman" w:hAnsi="Times New Roman"/>
          <w:i/>
          <w:iCs/>
          <w:sz w:val="28"/>
          <w:szCs w:val="28"/>
          <w:lang w:eastAsia="ru-RU"/>
        </w:rPr>
        <w:t>(</w:t>
      </w:r>
      <w:hyperlink r:id="rId22" w:history="1">
        <w:r w:rsidRPr="00FC1B13">
          <w:rPr>
            <w:rStyle w:val="a3"/>
            <w:rFonts w:ascii="Times New Roman" w:hAnsi="Times New Roman"/>
            <w:i/>
            <w:iCs/>
            <w:color w:val="auto"/>
            <w:sz w:val="28"/>
            <w:szCs w:val="28"/>
            <w:u w:val="none"/>
            <w:lang w:eastAsia="ru-RU"/>
          </w:rPr>
          <w:t>Подпункт 17 пункта 2 статьи 39.6</w:t>
        </w:r>
      </w:hyperlink>
      <w:r w:rsidRPr="00FC1B13">
        <w:rPr>
          <w:rFonts w:ascii="Times New Roman" w:hAnsi="Times New Roman"/>
          <w:i/>
          <w:iCs/>
          <w:sz w:val="28"/>
          <w:szCs w:val="28"/>
          <w:lang w:eastAsia="ru-RU"/>
        </w:rPr>
        <w:t xml:space="preserve"> Земельного кодекса);</w:t>
      </w:r>
    </w:p>
    <w:p w:rsidR="00304903" w:rsidRPr="00FC1B13" w:rsidRDefault="00304903" w:rsidP="00304903">
      <w:pPr>
        <w:pStyle w:val="ConsPlusNormal0"/>
        <w:tabs>
          <w:tab w:val="left" w:pos="1418"/>
        </w:tabs>
        <w:ind w:firstLine="709"/>
        <w:jc w:val="both"/>
        <w:rPr>
          <w:rFonts w:ascii="Times New Roman" w:eastAsia="Calibri" w:hAnsi="Times New Roman" w:cs="Times New Roman"/>
          <w:sz w:val="28"/>
          <w:szCs w:val="28"/>
          <w:lang w:eastAsia="ru-RU"/>
        </w:rPr>
      </w:pPr>
      <w:r w:rsidRPr="00FC1B13">
        <w:rPr>
          <w:rFonts w:ascii="Times New Roman" w:hAnsi="Times New Roman"/>
          <w:sz w:val="28"/>
          <w:szCs w:val="28"/>
        </w:rPr>
        <w:t>11)</w:t>
      </w:r>
      <w:r w:rsidRPr="00FC1B13">
        <w:rPr>
          <w:rFonts w:ascii="Times New Roman" w:hAnsi="Times New Roman"/>
          <w:sz w:val="28"/>
          <w:szCs w:val="28"/>
        </w:rPr>
        <w:tab/>
      </w:r>
      <w:r w:rsidRPr="00FC1B13">
        <w:rPr>
          <w:rFonts w:ascii="Times New Roman" w:eastAsia="Calibri" w:hAnsi="Times New Roman" w:cs="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23" w:history="1">
        <w:r w:rsidRPr="00FC1B13">
          <w:rPr>
            <w:rStyle w:val="a3"/>
            <w:rFonts w:ascii="Times New Roman" w:hAnsi="Times New Roman"/>
            <w:i/>
            <w:color w:val="auto"/>
            <w:sz w:val="28"/>
            <w:szCs w:val="28"/>
            <w:u w:val="none"/>
            <w:lang w:eastAsia="ru-RU"/>
          </w:rPr>
          <w:t>Подпункт 19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t>12)</w:t>
      </w:r>
      <w:r w:rsidRPr="00FC1B13">
        <w:rPr>
          <w:rFonts w:ascii="Times New Roman" w:hAnsi="Times New Roman"/>
          <w:i/>
          <w:sz w:val="28"/>
          <w:szCs w:val="28"/>
          <w:lang w:eastAsia="ru-RU"/>
        </w:rPr>
        <w:tab/>
      </w:r>
      <w:r w:rsidRPr="00FC1B13">
        <w:rPr>
          <w:rFonts w:ascii="Times New Roman" w:hAnsi="Times New Roman"/>
          <w:iCs/>
          <w:sz w:val="28"/>
          <w:szCs w:val="28"/>
          <w:lang w:eastAsia="ru-RU"/>
        </w:rPr>
        <w:t xml:space="preserve">для проведения работ, связанных с пользованием недрами, </w:t>
      </w:r>
      <w:proofErr w:type="spellStart"/>
      <w:r w:rsidRPr="00FC1B13">
        <w:rPr>
          <w:rFonts w:ascii="Times New Roman" w:hAnsi="Times New Roman"/>
          <w:iCs/>
          <w:sz w:val="28"/>
          <w:szCs w:val="28"/>
          <w:lang w:eastAsia="ru-RU"/>
        </w:rPr>
        <w:t>недропользователю</w:t>
      </w:r>
      <w:proofErr w:type="spellEnd"/>
    </w:p>
    <w:p w:rsidR="00304903" w:rsidRPr="00FC1B13" w:rsidRDefault="00304903" w:rsidP="00304903">
      <w:pPr>
        <w:tabs>
          <w:tab w:val="left" w:pos="1418"/>
        </w:tabs>
        <w:autoSpaceDE w:val="0"/>
        <w:autoSpaceDN w:val="0"/>
        <w:adjustRightInd w:val="0"/>
        <w:spacing w:after="0" w:line="240" w:lineRule="auto"/>
        <w:ind w:firstLine="426"/>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24" w:history="1">
        <w:r w:rsidRPr="00FC1B13">
          <w:rPr>
            <w:rStyle w:val="a3"/>
            <w:rFonts w:ascii="Times New Roman" w:hAnsi="Times New Roman"/>
            <w:i/>
            <w:color w:val="auto"/>
            <w:sz w:val="28"/>
            <w:szCs w:val="28"/>
            <w:u w:val="none"/>
            <w:lang w:eastAsia="ru-RU"/>
          </w:rPr>
          <w:t>Подпункт 20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autoSpaceDE w:val="0"/>
        <w:autoSpaceDN w:val="0"/>
        <w:adjustRightInd w:val="0"/>
        <w:spacing w:after="0" w:line="240" w:lineRule="auto"/>
        <w:ind w:firstLine="709"/>
        <w:jc w:val="both"/>
        <w:rPr>
          <w:rFonts w:ascii="Times New Roman" w:hAnsi="Times New Roman"/>
          <w:iCs/>
          <w:sz w:val="28"/>
          <w:szCs w:val="28"/>
          <w:lang w:eastAsia="ru-RU"/>
        </w:rPr>
      </w:pPr>
      <w:proofErr w:type="gramStart"/>
      <w:r w:rsidRPr="00FC1B13">
        <w:rPr>
          <w:rFonts w:ascii="Times New Roman" w:hAnsi="Times New Roman"/>
          <w:iCs/>
          <w:sz w:val="28"/>
          <w:szCs w:val="28"/>
          <w:lang w:eastAsia="ru-RU"/>
        </w:rPr>
        <w:t>13)</w:t>
      </w:r>
      <w:r w:rsidRPr="00FC1B13">
        <w:rPr>
          <w:rFonts w:ascii="Times New Roman" w:hAnsi="Times New Roman"/>
          <w:i/>
          <w:iCs/>
          <w:sz w:val="28"/>
          <w:szCs w:val="28"/>
          <w:lang w:eastAsia="ru-RU"/>
        </w:rPr>
        <w:tab/>
      </w:r>
      <w:r w:rsidRPr="00FC1B13">
        <w:rPr>
          <w:rFonts w:ascii="Times New Roman" w:hAnsi="Times New Roman"/>
          <w:iCs/>
          <w:sz w:val="28"/>
          <w:szCs w:val="28"/>
          <w:lang w:eastAsia="ru-RU"/>
        </w:rPr>
        <w:t xml:space="preserve">расположенного в границах туристско-рекреационной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FC1B13">
        <w:rPr>
          <w:rFonts w:ascii="Times New Roman" w:hAnsi="Times New Roman"/>
          <w:iCs/>
          <w:sz w:val="28"/>
          <w:szCs w:val="28"/>
          <w:lang w:eastAsia="ru-RU"/>
        </w:rPr>
        <w:lastRenderedPageBreak/>
        <w:t>недвижимости в границах туристско-рекреационной особой</w:t>
      </w:r>
      <w:proofErr w:type="gramEnd"/>
      <w:r w:rsidRPr="00FC1B13">
        <w:rPr>
          <w:rFonts w:ascii="Times New Roman" w:hAnsi="Times New Roman"/>
          <w:iCs/>
          <w:sz w:val="28"/>
          <w:szCs w:val="28"/>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304903" w:rsidRPr="00FC1B13" w:rsidRDefault="00304903" w:rsidP="00304903">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i/>
          <w:sz w:val="28"/>
          <w:szCs w:val="28"/>
          <w:lang w:eastAsia="ru-RU"/>
        </w:rPr>
        <w:t>(</w:t>
      </w:r>
      <w:hyperlink r:id="rId25" w:history="1">
        <w:r w:rsidRPr="00FC1B13">
          <w:rPr>
            <w:rStyle w:val="a3"/>
            <w:rFonts w:ascii="Times New Roman" w:hAnsi="Times New Roman"/>
            <w:i/>
            <w:color w:val="auto"/>
            <w:sz w:val="28"/>
            <w:szCs w:val="28"/>
            <w:u w:val="none"/>
            <w:lang w:eastAsia="ru-RU"/>
          </w:rPr>
          <w:t>Подпункт 21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C1B13">
        <w:rPr>
          <w:rFonts w:ascii="Times New Roman" w:hAnsi="Times New Roman"/>
          <w:sz w:val="28"/>
          <w:szCs w:val="28"/>
          <w:lang w:eastAsia="ru-RU"/>
        </w:rPr>
        <w:t>14)</w:t>
      </w:r>
      <w:r w:rsidRPr="00FC1B13">
        <w:rPr>
          <w:rFonts w:ascii="Times New Roman" w:hAnsi="Times New Roman"/>
          <w:i/>
          <w:sz w:val="28"/>
          <w:szCs w:val="28"/>
          <w:lang w:eastAsia="ru-RU"/>
        </w:rPr>
        <w:tab/>
      </w:r>
      <w:r w:rsidRPr="00FC1B13">
        <w:rPr>
          <w:rFonts w:ascii="Times New Roman" w:hAnsi="Times New Roman"/>
          <w:sz w:val="28"/>
          <w:szCs w:val="28"/>
          <w:lang w:eastAsia="ru-RU"/>
        </w:rPr>
        <w:t xml:space="preserve">расположенного в границах </w:t>
      </w:r>
      <w:r w:rsidRPr="00FC1B13">
        <w:rPr>
          <w:rFonts w:ascii="Times New Roman" w:hAnsi="Times New Roman"/>
          <w:iCs/>
          <w:sz w:val="28"/>
          <w:szCs w:val="28"/>
          <w:lang w:eastAsia="ru-RU"/>
        </w:rPr>
        <w:t xml:space="preserve">туристско-рекреационной </w:t>
      </w:r>
      <w:r w:rsidRPr="00FC1B13">
        <w:rPr>
          <w:rFonts w:ascii="Times New Roman" w:hAnsi="Times New Roman"/>
          <w:sz w:val="28"/>
          <w:szCs w:val="28"/>
          <w:lang w:eastAsia="ru-RU"/>
        </w:rPr>
        <w:t xml:space="preserve">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FC1B13">
        <w:rPr>
          <w:rFonts w:ascii="Times New Roman" w:hAnsi="Times New Roman"/>
          <w:iCs/>
          <w:sz w:val="28"/>
          <w:szCs w:val="28"/>
          <w:lang w:eastAsia="ru-RU"/>
        </w:rPr>
        <w:t xml:space="preserve">туристско-рекреационной </w:t>
      </w:r>
      <w:r w:rsidRPr="00FC1B13">
        <w:rPr>
          <w:rFonts w:ascii="Times New Roman" w:hAnsi="Times New Roman"/>
          <w:sz w:val="28"/>
          <w:szCs w:val="28"/>
          <w:lang w:eastAsia="ru-RU"/>
        </w:rPr>
        <w:t xml:space="preserve">особой экономической зоны. </w:t>
      </w:r>
      <w:proofErr w:type="gramEnd"/>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FC1B13">
        <w:rPr>
          <w:rFonts w:ascii="Times New Roman" w:hAnsi="Times New Roman"/>
          <w:i/>
          <w:sz w:val="28"/>
          <w:szCs w:val="28"/>
          <w:lang w:eastAsia="ru-RU"/>
        </w:rPr>
        <w:t>(</w:t>
      </w:r>
      <w:hyperlink r:id="rId26" w:history="1">
        <w:r w:rsidRPr="00FC1B13">
          <w:rPr>
            <w:rStyle w:val="a3"/>
            <w:rFonts w:ascii="Times New Roman" w:hAnsi="Times New Roman"/>
            <w:i/>
            <w:color w:val="auto"/>
            <w:sz w:val="28"/>
            <w:szCs w:val="28"/>
            <w:u w:val="none"/>
            <w:lang w:eastAsia="ru-RU"/>
          </w:rPr>
          <w:t>Подпункт 22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tabs>
          <w:tab w:val="left" w:pos="567"/>
        </w:tabs>
        <w:autoSpaceDE w:val="0"/>
        <w:autoSpaceDN w:val="0"/>
        <w:adjustRightInd w:val="0"/>
        <w:spacing w:after="0" w:line="240" w:lineRule="auto"/>
        <w:ind w:firstLine="709"/>
        <w:jc w:val="both"/>
        <w:rPr>
          <w:rFonts w:ascii="Times New Roman" w:hAnsi="Times New Roman"/>
          <w:bCs/>
          <w:sz w:val="28"/>
          <w:szCs w:val="28"/>
          <w:lang w:eastAsia="ru-RU"/>
        </w:rPr>
      </w:pPr>
      <w:r w:rsidRPr="00FC1B13">
        <w:rPr>
          <w:rFonts w:ascii="Times New Roman" w:hAnsi="Times New Roman"/>
          <w:sz w:val="28"/>
          <w:szCs w:val="28"/>
          <w:lang w:eastAsia="ru-RU"/>
        </w:rPr>
        <w:t>15)</w:t>
      </w:r>
      <w:r w:rsidRPr="00FC1B13">
        <w:rPr>
          <w:rFonts w:ascii="Times New Roman" w:hAnsi="Times New Roman"/>
          <w:sz w:val="28"/>
          <w:szCs w:val="28"/>
          <w:lang w:eastAsia="ru-RU"/>
        </w:rPr>
        <w:tab/>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304903" w:rsidRPr="00FC1B13" w:rsidRDefault="00304903" w:rsidP="00304903">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27" w:history="1">
        <w:r w:rsidRPr="00FC1B13">
          <w:rPr>
            <w:rStyle w:val="a3"/>
            <w:rFonts w:ascii="Times New Roman" w:hAnsi="Times New Roman"/>
            <w:i/>
            <w:color w:val="auto"/>
            <w:sz w:val="28"/>
            <w:szCs w:val="28"/>
            <w:u w:val="none"/>
            <w:lang w:eastAsia="ru-RU"/>
          </w:rPr>
          <w:t>Подпункт 23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t>16)</w:t>
      </w:r>
      <w:r w:rsidRPr="00FC1B13">
        <w:rPr>
          <w:rFonts w:ascii="Times New Roman" w:hAnsi="Times New Roman"/>
          <w:i/>
          <w:iCs/>
          <w:sz w:val="28"/>
          <w:szCs w:val="28"/>
          <w:lang w:eastAsia="ru-RU"/>
        </w:rPr>
        <w:tab/>
      </w:r>
      <w:r w:rsidRPr="00FC1B13">
        <w:rPr>
          <w:rFonts w:ascii="Times New Roman" w:hAnsi="Times New Roman"/>
          <w:iCs/>
          <w:sz w:val="28"/>
          <w:szCs w:val="28"/>
          <w:lang w:eastAsia="ru-RU"/>
        </w:rPr>
        <w:t>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04903" w:rsidRPr="00FC1B13" w:rsidRDefault="00304903" w:rsidP="00304903">
      <w:pPr>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iCs/>
          <w:sz w:val="28"/>
          <w:szCs w:val="28"/>
          <w:lang w:eastAsia="ru-RU"/>
        </w:rPr>
        <w:t xml:space="preserve"> </w:t>
      </w:r>
      <w:r w:rsidRPr="00FC1B13">
        <w:rPr>
          <w:rFonts w:ascii="Times New Roman" w:hAnsi="Times New Roman"/>
          <w:i/>
          <w:sz w:val="28"/>
          <w:szCs w:val="28"/>
          <w:lang w:eastAsia="ru-RU"/>
        </w:rPr>
        <w:t>(</w:t>
      </w:r>
      <w:hyperlink r:id="rId28" w:history="1">
        <w:r w:rsidRPr="00FC1B13">
          <w:rPr>
            <w:rStyle w:val="a3"/>
            <w:rFonts w:ascii="Times New Roman" w:hAnsi="Times New Roman"/>
            <w:i/>
            <w:color w:val="auto"/>
            <w:sz w:val="28"/>
            <w:szCs w:val="28"/>
            <w:u w:val="none"/>
            <w:lang w:eastAsia="ru-RU"/>
          </w:rPr>
          <w:t>Подпункт 23.2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autoSpaceDE w:val="0"/>
        <w:autoSpaceDN w:val="0"/>
        <w:adjustRightInd w:val="0"/>
        <w:spacing w:after="0" w:line="240" w:lineRule="auto"/>
        <w:ind w:firstLine="709"/>
        <w:jc w:val="both"/>
        <w:rPr>
          <w:rFonts w:ascii="Times New Roman" w:hAnsi="Times New Roman"/>
          <w:iCs/>
          <w:sz w:val="28"/>
          <w:szCs w:val="28"/>
          <w:lang w:eastAsia="ru-RU"/>
        </w:rPr>
      </w:pPr>
      <w:r w:rsidRPr="00FC1B13">
        <w:rPr>
          <w:rFonts w:ascii="Times New Roman" w:hAnsi="Times New Roman"/>
          <w:sz w:val="28"/>
          <w:szCs w:val="28"/>
          <w:lang w:eastAsia="ru-RU"/>
        </w:rPr>
        <w:t>17)</w:t>
      </w:r>
      <w:r w:rsidRPr="00FC1B13">
        <w:rPr>
          <w:rFonts w:ascii="Times New Roman" w:hAnsi="Times New Roman"/>
          <w:i/>
          <w:sz w:val="28"/>
          <w:szCs w:val="28"/>
          <w:lang w:eastAsia="ru-RU"/>
        </w:rPr>
        <w:tab/>
      </w:r>
      <w:r w:rsidRPr="00FC1B13">
        <w:rPr>
          <w:rFonts w:ascii="Times New Roman" w:hAnsi="Times New Roman"/>
          <w:iCs/>
          <w:sz w:val="28"/>
          <w:szCs w:val="28"/>
          <w:lang w:eastAsia="ru-RU"/>
        </w:rPr>
        <w:t xml:space="preserve">для осуществления видов деятельности в сфере охотничьего хозяйства, лицу, с которым заключено </w:t>
      </w:r>
      <w:proofErr w:type="spellStart"/>
      <w:r w:rsidRPr="00FC1B13">
        <w:rPr>
          <w:rFonts w:ascii="Times New Roman" w:hAnsi="Times New Roman"/>
          <w:iCs/>
          <w:sz w:val="28"/>
          <w:szCs w:val="28"/>
          <w:lang w:eastAsia="ru-RU"/>
        </w:rPr>
        <w:t>охотхозяйственное</w:t>
      </w:r>
      <w:proofErr w:type="spellEnd"/>
      <w:r w:rsidRPr="00FC1B13">
        <w:rPr>
          <w:rFonts w:ascii="Times New Roman" w:hAnsi="Times New Roman"/>
          <w:iCs/>
          <w:sz w:val="28"/>
          <w:szCs w:val="28"/>
          <w:lang w:eastAsia="ru-RU"/>
        </w:rPr>
        <w:t xml:space="preserve"> соглашение</w:t>
      </w:r>
    </w:p>
    <w:p w:rsidR="00304903" w:rsidRPr="00FC1B13" w:rsidRDefault="00304903" w:rsidP="00304903">
      <w:pPr>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29" w:history="1">
        <w:r w:rsidRPr="00FC1B13">
          <w:rPr>
            <w:rStyle w:val="a3"/>
            <w:rFonts w:ascii="Times New Roman" w:hAnsi="Times New Roman"/>
            <w:i/>
            <w:color w:val="auto"/>
            <w:sz w:val="28"/>
            <w:szCs w:val="28"/>
            <w:u w:val="none"/>
            <w:lang w:eastAsia="ru-RU"/>
          </w:rPr>
          <w:t>Подпункт 24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bookmarkStart w:id="2" w:name="Par7"/>
      <w:bookmarkEnd w:id="2"/>
      <w:r w:rsidRPr="00FC1B13">
        <w:rPr>
          <w:rFonts w:ascii="Times New Roman" w:hAnsi="Times New Roman"/>
          <w:sz w:val="28"/>
          <w:szCs w:val="28"/>
          <w:lang w:eastAsia="ru-RU"/>
        </w:rPr>
        <w:t>18)</w:t>
      </w:r>
      <w:r w:rsidRPr="00FC1B13">
        <w:rPr>
          <w:rFonts w:ascii="Times New Roman" w:hAnsi="Times New Roman"/>
          <w:i/>
          <w:sz w:val="28"/>
          <w:szCs w:val="28"/>
          <w:lang w:eastAsia="ru-RU"/>
        </w:rPr>
        <w:tab/>
      </w:r>
      <w:r w:rsidRPr="00FC1B13">
        <w:rPr>
          <w:rFonts w:ascii="Times New Roman" w:hAnsi="Times New Roman"/>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30" w:history="1">
        <w:r w:rsidRPr="00FC1B13">
          <w:rPr>
            <w:rStyle w:val="a3"/>
            <w:rFonts w:ascii="Times New Roman" w:hAnsi="Times New Roman"/>
            <w:i/>
            <w:color w:val="auto"/>
            <w:sz w:val="28"/>
            <w:szCs w:val="28"/>
            <w:u w:val="none"/>
            <w:lang w:eastAsia="ru-RU"/>
          </w:rPr>
          <w:t>Подпункт 25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t>19)</w:t>
      </w:r>
      <w:r w:rsidRPr="00FC1B13">
        <w:rPr>
          <w:rFonts w:ascii="Times New Roman" w:hAnsi="Times New Roman"/>
          <w:i/>
          <w:iCs/>
          <w:sz w:val="28"/>
          <w:szCs w:val="28"/>
          <w:lang w:eastAsia="ru-RU"/>
        </w:rPr>
        <w:t xml:space="preserve"> </w:t>
      </w:r>
      <w:r w:rsidRPr="00FC1B13">
        <w:rPr>
          <w:rFonts w:ascii="Times New Roman" w:hAnsi="Times New Roman"/>
          <w:iCs/>
          <w:sz w:val="28"/>
          <w:szCs w:val="28"/>
          <w:lang w:eastAsia="ru-RU"/>
        </w:rPr>
        <w:t>для осуществления деятельности Государственной компании "Российские автомобильные дороги" в границах придорожных полос автомобильных дорог</w:t>
      </w:r>
    </w:p>
    <w:p w:rsidR="00304903" w:rsidRPr="00FC1B13" w:rsidRDefault="00304903" w:rsidP="00304903">
      <w:pPr>
        <w:autoSpaceDE w:val="0"/>
        <w:autoSpaceDN w:val="0"/>
        <w:adjustRightInd w:val="0"/>
        <w:spacing w:after="0" w:line="240" w:lineRule="auto"/>
        <w:ind w:left="1" w:firstLine="709"/>
        <w:jc w:val="both"/>
        <w:rPr>
          <w:rFonts w:ascii="Times New Roman" w:hAnsi="Times New Roman"/>
          <w:i/>
          <w:iCs/>
          <w:sz w:val="28"/>
          <w:szCs w:val="28"/>
          <w:lang w:eastAsia="ru-RU"/>
        </w:rPr>
      </w:pPr>
      <w:r w:rsidRPr="00FC1B13">
        <w:rPr>
          <w:rFonts w:ascii="Times New Roman" w:hAnsi="Times New Roman"/>
          <w:i/>
          <w:sz w:val="28"/>
          <w:szCs w:val="28"/>
          <w:lang w:eastAsia="ru-RU"/>
        </w:rPr>
        <w:t>(</w:t>
      </w:r>
      <w:hyperlink r:id="rId31" w:history="1">
        <w:r w:rsidRPr="00FC1B13">
          <w:rPr>
            <w:rStyle w:val="a3"/>
            <w:rFonts w:ascii="Times New Roman" w:hAnsi="Times New Roman"/>
            <w:i/>
            <w:color w:val="auto"/>
            <w:sz w:val="28"/>
            <w:szCs w:val="28"/>
            <w:u w:val="none"/>
            <w:lang w:eastAsia="ru-RU"/>
          </w:rPr>
          <w:t>Подпункт 26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FC1B13">
        <w:rPr>
          <w:rFonts w:ascii="Times New Roman" w:hAnsi="Times New Roman"/>
          <w:sz w:val="28"/>
          <w:szCs w:val="28"/>
          <w:lang w:eastAsia="ru-RU"/>
        </w:rPr>
        <w:t>20)</w:t>
      </w:r>
      <w:r w:rsidRPr="00FC1B13">
        <w:rPr>
          <w:rFonts w:ascii="Times New Roman" w:hAnsi="Times New Roman"/>
          <w:sz w:val="28"/>
          <w:szCs w:val="28"/>
          <w:lang w:eastAsia="ru-RU"/>
        </w:rPr>
        <w:tab/>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32" w:history="1">
        <w:r w:rsidRPr="00FC1B13">
          <w:rPr>
            <w:rStyle w:val="a3"/>
            <w:rFonts w:ascii="Times New Roman" w:hAnsi="Times New Roman"/>
            <w:i/>
            <w:color w:val="auto"/>
            <w:sz w:val="28"/>
            <w:szCs w:val="28"/>
            <w:u w:val="none"/>
            <w:lang w:eastAsia="ru-RU"/>
          </w:rPr>
          <w:t>Подпункт 29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FC1B13">
        <w:rPr>
          <w:rFonts w:ascii="Times New Roman" w:hAnsi="Times New Roman"/>
          <w:bCs/>
          <w:sz w:val="28"/>
          <w:szCs w:val="28"/>
          <w:lang w:eastAsia="ru-RU"/>
        </w:rPr>
        <w:t>21)</w:t>
      </w:r>
      <w:r w:rsidRPr="00FC1B13">
        <w:rPr>
          <w:rFonts w:ascii="Times New Roman" w:hAnsi="Times New Roman"/>
          <w:bCs/>
          <w:sz w:val="28"/>
          <w:szCs w:val="28"/>
          <w:lang w:eastAsia="ru-RU"/>
        </w:rPr>
        <w:tab/>
        <w:t xml:space="preserve">с </w:t>
      </w:r>
      <w:r w:rsidRPr="00FC1B13">
        <w:rPr>
          <w:rFonts w:ascii="Times New Roman" w:hAnsi="Times New Roman"/>
          <w:sz w:val="28"/>
          <w:szCs w:val="28"/>
          <w:lang w:eastAsia="ru-RU"/>
        </w:rPr>
        <w:t xml:space="preserve">Арендатором земельного участка, </w:t>
      </w:r>
      <w:r w:rsidRPr="00FC1B13">
        <w:rPr>
          <w:rFonts w:ascii="Times New Roman" w:hAnsi="Times New Roman"/>
          <w:sz w:val="28"/>
          <w:szCs w:val="28"/>
        </w:rPr>
        <w:t>который надлежащим образом использовал земельный участок, предназначенный для ведения сельскохозяйственного производства,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33" w:history="1">
        <w:r w:rsidRPr="00FC1B13">
          <w:rPr>
            <w:rStyle w:val="a3"/>
            <w:rFonts w:ascii="Times New Roman" w:hAnsi="Times New Roman"/>
            <w:i/>
            <w:color w:val="auto"/>
            <w:sz w:val="28"/>
            <w:szCs w:val="28"/>
            <w:u w:val="none"/>
            <w:lang w:eastAsia="ru-RU"/>
          </w:rPr>
          <w:t>Подпункт 31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tabs>
          <w:tab w:val="left" w:pos="709"/>
        </w:tabs>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lastRenderedPageBreak/>
        <w:t>22)</w:t>
      </w:r>
      <w:r w:rsidRPr="00FC1B13">
        <w:rPr>
          <w:rFonts w:ascii="Times New Roman" w:hAnsi="Times New Roman"/>
          <w:i/>
          <w:iCs/>
          <w:sz w:val="28"/>
          <w:szCs w:val="28"/>
          <w:lang w:eastAsia="ru-RU"/>
        </w:rPr>
        <w:tab/>
      </w:r>
      <w:r w:rsidRPr="00FC1B13">
        <w:rPr>
          <w:rFonts w:ascii="Times New Roman" w:hAnsi="Times New Roman"/>
          <w:iCs/>
          <w:sz w:val="28"/>
          <w:szCs w:val="28"/>
          <w:lang w:eastAsia="ru-RU"/>
        </w:rPr>
        <w:t xml:space="preserve">Арендатору (за исключением арендаторов земельных участков, указанных в подпункте 15 пункта 2.4.2 настоящего регламента), если этот арендатор имеет право на заключение нового договора аренды такого земельного участка в соответствии </w:t>
      </w:r>
      <w:proofErr w:type="gramStart"/>
      <w:r w:rsidRPr="00FC1B13">
        <w:rPr>
          <w:rFonts w:ascii="Times New Roman" w:hAnsi="Times New Roman"/>
          <w:iCs/>
          <w:sz w:val="28"/>
          <w:szCs w:val="28"/>
          <w:lang w:eastAsia="ru-RU"/>
        </w:rPr>
        <w:t>с</w:t>
      </w:r>
      <w:proofErr w:type="gramEnd"/>
      <w:r w:rsidRPr="00FC1B13">
        <w:rPr>
          <w:rFonts w:ascii="Times New Roman" w:hAnsi="Times New Roman"/>
          <w:iCs/>
          <w:sz w:val="28"/>
          <w:szCs w:val="28"/>
          <w:lang w:eastAsia="ru-RU"/>
        </w:rPr>
        <w:t xml:space="preserve"> </w:t>
      </w:r>
      <w:proofErr w:type="gramStart"/>
      <w:r w:rsidRPr="00FC1B13">
        <w:rPr>
          <w:rFonts w:ascii="Times New Roman" w:hAnsi="Times New Roman"/>
          <w:iCs/>
          <w:sz w:val="28"/>
          <w:szCs w:val="28"/>
          <w:lang w:eastAsia="ru-RU"/>
        </w:rPr>
        <w:t>подпункте</w:t>
      </w:r>
      <w:proofErr w:type="gramEnd"/>
      <w:r w:rsidRPr="00FC1B13">
        <w:rPr>
          <w:rFonts w:ascii="Times New Roman" w:hAnsi="Times New Roman"/>
          <w:iCs/>
          <w:sz w:val="28"/>
          <w:szCs w:val="28"/>
          <w:lang w:eastAsia="ru-RU"/>
        </w:rPr>
        <w:t xml:space="preserve"> 17 и 17 пункта 2.4.2  настоящего регламента</w:t>
      </w:r>
    </w:p>
    <w:p w:rsidR="00304903" w:rsidRPr="00FC1B13" w:rsidRDefault="00304903" w:rsidP="00304903">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i/>
          <w:sz w:val="28"/>
          <w:szCs w:val="28"/>
          <w:lang w:eastAsia="ru-RU"/>
        </w:rPr>
        <w:t>(</w:t>
      </w:r>
      <w:hyperlink r:id="rId34" w:history="1">
        <w:r w:rsidRPr="00FC1B13">
          <w:rPr>
            <w:rStyle w:val="a3"/>
            <w:rFonts w:ascii="Times New Roman" w:hAnsi="Times New Roman"/>
            <w:i/>
            <w:color w:val="auto"/>
            <w:sz w:val="28"/>
            <w:szCs w:val="28"/>
            <w:u w:val="none"/>
            <w:lang w:eastAsia="ru-RU"/>
          </w:rPr>
          <w:t>Подпункт 32 пункта 2 статьи 39.6</w:t>
        </w:r>
      </w:hyperlink>
      <w:r w:rsidRPr="00FC1B13">
        <w:rPr>
          <w:rFonts w:ascii="Times New Roman" w:hAnsi="Times New Roman"/>
          <w:i/>
          <w:sz w:val="28"/>
          <w:szCs w:val="28"/>
          <w:lang w:eastAsia="ru-RU"/>
        </w:rPr>
        <w:t xml:space="preserve"> Земельного кодекса);</w:t>
      </w:r>
    </w:p>
    <w:p w:rsidR="00304903" w:rsidRPr="00FC1B13" w:rsidRDefault="00304903" w:rsidP="00304903">
      <w:pPr>
        <w:pStyle w:val="ConsPlusNormal0"/>
        <w:tabs>
          <w:tab w:val="left" w:pos="1418"/>
        </w:tabs>
        <w:ind w:firstLine="709"/>
        <w:jc w:val="both"/>
        <w:rPr>
          <w:rFonts w:ascii="Times New Roman" w:eastAsia="Calibri" w:hAnsi="Times New Roman" w:cs="Times New Roman"/>
          <w:i/>
          <w:iCs/>
          <w:sz w:val="28"/>
          <w:szCs w:val="28"/>
          <w:u w:val="single"/>
          <w:lang w:eastAsia="ru-RU"/>
        </w:rPr>
      </w:pPr>
      <w:r w:rsidRPr="00FC1B13">
        <w:rPr>
          <w:rFonts w:ascii="Times New Roman" w:hAnsi="Times New Roman"/>
          <w:i/>
          <w:sz w:val="28"/>
          <w:szCs w:val="28"/>
          <w:u w:val="single"/>
        </w:rPr>
        <w:t xml:space="preserve">В иных случаях договор аренды земельного участка, </w:t>
      </w:r>
      <w:r w:rsidRPr="00FC1B13">
        <w:rPr>
          <w:rFonts w:ascii="Times New Roman" w:eastAsia="Calibri" w:hAnsi="Times New Roman" w:cs="Times New Roman"/>
          <w:i/>
          <w:iCs/>
          <w:sz w:val="28"/>
          <w:szCs w:val="28"/>
          <w:u w:val="single"/>
        </w:rPr>
        <w:t>находящегося в государственной или муниципальной собственности, заключается на торгах, проводимых в форме аукциона.</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2.5.</w:t>
      </w:r>
      <w:r w:rsidRPr="00FC1B13">
        <w:rPr>
          <w:rFonts w:ascii="Times New Roman" w:hAnsi="Times New Roman"/>
          <w:b/>
          <w:sz w:val="28"/>
          <w:szCs w:val="28"/>
        </w:rPr>
        <w:tab/>
      </w:r>
      <w:r w:rsidRPr="00FC1B13">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304903" w:rsidRPr="00FC1B13" w:rsidRDefault="00304903" w:rsidP="00304903">
      <w:pPr>
        <w:pStyle w:val="ab"/>
        <w:numPr>
          <w:ilvl w:val="0"/>
          <w:numId w:val="3"/>
        </w:numPr>
        <w:tabs>
          <w:tab w:val="left" w:pos="1418"/>
        </w:tabs>
        <w:ind w:left="-142" w:firstLine="1135"/>
        <w:jc w:val="both"/>
        <w:rPr>
          <w:rFonts w:ascii="Times New Roman" w:hAnsi="Times New Roman"/>
          <w:sz w:val="28"/>
          <w:szCs w:val="28"/>
        </w:rPr>
      </w:pPr>
      <w:r w:rsidRPr="00FC1B13">
        <w:rPr>
          <w:rFonts w:ascii="Times New Roman" w:hAnsi="Times New Roman"/>
          <w:sz w:val="28"/>
          <w:szCs w:val="28"/>
        </w:rPr>
        <w:t>лично заявители;</w:t>
      </w:r>
    </w:p>
    <w:p w:rsidR="00304903" w:rsidRPr="00FC1B13" w:rsidRDefault="00304903" w:rsidP="00304903">
      <w:pPr>
        <w:pStyle w:val="ab"/>
        <w:numPr>
          <w:ilvl w:val="0"/>
          <w:numId w:val="3"/>
        </w:numPr>
        <w:tabs>
          <w:tab w:val="left" w:pos="1418"/>
        </w:tabs>
        <w:ind w:left="-142" w:firstLine="1135"/>
        <w:jc w:val="both"/>
        <w:rPr>
          <w:rFonts w:ascii="Times New Roman" w:hAnsi="Times New Roman"/>
          <w:sz w:val="28"/>
          <w:szCs w:val="28"/>
        </w:rPr>
      </w:pPr>
      <w:r w:rsidRPr="00FC1B13">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2.6.</w:t>
      </w:r>
      <w:r w:rsidRPr="00FC1B13">
        <w:rPr>
          <w:rFonts w:ascii="Times New Roman" w:hAnsi="Times New Roman"/>
          <w:sz w:val="28"/>
          <w:szCs w:val="28"/>
        </w:rPr>
        <w:t xml:space="preserve"> От имени юридических лиц заявления и документы, необходимые для предоставления муниципальной услуги, могут подавать лица:</w:t>
      </w:r>
    </w:p>
    <w:p w:rsidR="00304903" w:rsidRPr="00FC1B13" w:rsidRDefault="00304903" w:rsidP="00304903">
      <w:pPr>
        <w:pStyle w:val="ab"/>
        <w:numPr>
          <w:ilvl w:val="0"/>
          <w:numId w:val="4"/>
        </w:numPr>
        <w:tabs>
          <w:tab w:val="left" w:pos="1418"/>
        </w:tabs>
        <w:ind w:left="0" w:firstLine="993"/>
        <w:jc w:val="both"/>
        <w:rPr>
          <w:rFonts w:ascii="Times New Roman" w:hAnsi="Times New Roman"/>
          <w:sz w:val="28"/>
          <w:szCs w:val="28"/>
        </w:rPr>
      </w:pPr>
      <w:proofErr w:type="gramStart"/>
      <w:r w:rsidRPr="00FC1B13">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304903" w:rsidRPr="00FC1B13" w:rsidRDefault="00304903" w:rsidP="00304903">
      <w:pPr>
        <w:pStyle w:val="ab"/>
        <w:numPr>
          <w:ilvl w:val="0"/>
          <w:numId w:val="4"/>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представители в силу полномочий, основанных на доверенности; иных законных основаниях.</w:t>
      </w:r>
    </w:p>
    <w:p w:rsidR="00304903" w:rsidRPr="00FC1B13" w:rsidRDefault="00304903" w:rsidP="00304903">
      <w:pPr>
        <w:pStyle w:val="ab"/>
        <w:ind w:firstLine="709"/>
        <w:jc w:val="both"/>
        <w:rPr>
          <w:rFonts w:ascii="Times New Roman" w:hAnsi="Times New Roman"/>
          <w:sz w:val="28"/>
          <w:szCs w:val="28"/>
        </w:rPr>
      </w:pPr>
      <w:r w:rsidRPr="00FC1B13">
        <w:rPr>
          <w:rFonts w:ascii="Times New Roman" w:hAnsi="Times New Roman"/>
          <w:b/>
          <w:sz w:val="28"/>
          <w:szCs w:val="28"/>
        </w:rPr>
        <w:t>2.7</w:t>
      </w:r>
      <w:r w:rsidRPr="00FC1B13">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304903" w:rsidRPr="00FC1B13" w:rsidRDefault="00304903" w:rsidP="00304903">
      <w:pPr>
        <w:pStyle w:val="ab"/>
        <w:tabs>
          <w:tab w:val="left" w:pos="851"/>
        </w:tabs>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 xml:space="preserve">в МФЦ: </w:t>
      </w:r>
    </w:p>
    <w:p w:rsidR="00304903" w:rsidRPr="00FC1B13" w:rsidRDefault="00304903" w:rsidP="00304903">
      <w:pPr>
        <w:pStyle w:val="ab"/>
        <w:numPr>
          <w:ilvl w:val="0"/>
          <w:numId w:val="23"/>
        </w:numPr>
        <w:tabs>
          <w:tab w:val="left" w:pos="1560"/>
        </w:tabs>
        <w:ind w:hanging="1783"/>
        <w:jc w:val="both"/>
        <w:rPr>
          <w:rFonts w:ascii="Times New Roman" w:hAnsi="Times New Roman"/>
          <w:sz w:val="28"/>
          <w:szCs w:val="28"/>
        </w:rPr>
      </w:pPr>
      <w:r w:rsidRPr="00FC1B13">
        <w:rPr>
          <w:rFonts w:ascii="Times New Roman" w:hAnsi="Times New Roman"/>
          <w:sz w:val="28"/>
          <w:szCs w:val="28"/>
        </w:rPr>
        <w:t>личное обращение;</w:t>
      </w:r>
    </w:p>
    <w:p w:rsidR="00304903" w:rsidRPr="00FC1B13" w:rsidRDefault="00304903" w:rsidP="00304903">
      <w:pPr>
        <w:pStyle w:val="ab"/>
        <w:numPr>
          <w:ilvl w:val="0"/>
          <w:numId w:val="23"/>
        </w:numPr>
        <w:tabs>
          <w:tab w:val="left" w:pos="1560"/>
        </w:tabs>
        <w:ind w:hanging="1783"/>
        <w:jc w:val="both"/>
        <w:rPr>
          <w:rFonts w:ascii="Times New Roman" w:hAnsi="Times New Roman"/>
          <w:sz w:val="28"/>
          <w:szCs w:val="28"/>
        </w:rPr>
      </w:pPr>
      <w:r w:rsidRPr="00FC1B13">
        <w:rPr>
          <w:rFonts w:ascii="Times New Roman" w:hAnsi="Times New Roman"/>
          <w:sz w:val="28"/>
          <w:szCs w:val="28"/>
        </w:rPr>
        <w:t xml:space="preserve">почтовое отправление; </w:t>
      </w:r>
    </w:p>
    <w:p w:rsidR="00304903" w:rsidRPr="00FC1B13" w:rsidRDefault="00304903" w:rsidP="00304903">
      <w:pPr>
        <w:pStyle w:val="ab"/>
        <w:tabs>
          <w:tab w:val="left" w:pos="1560"/>
        </w:tabs>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i/>
          <w:sz w:val="28"/>
          <w:szCs w:val="28"/>
        </w:rPr>
        <w:t>по адресу, указанному в приложении 7);</w:t>
      </w:r>
    </w:p>
    <w:p w:rsidR="00304903" w:rsidRPr="00FC1B13" w:rsidRDefault="00304903" w:rsidP="00304903">
      <w:pPr>
        <w:pStyle w:val="ab"/>
        <w:tabs>
          <w:tab w:val="left" w:pos="851"/>
        </w:tabs>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в администрацию Увельского муниципального района (далее ОМС):</w:t>
      </w:r>
    </w:p>
    <w:p w:rsidR="00304903" w:rsidRPr="00FC1B13" w:rsidRDefault="00304903" w:rsidP="00304903">
      <w:pPr>
        <w:pStyle w:val="ab"/>
        <w:numPr>
          <w:ilvl w:val="0"/>
          <w:numId w:val="22"/>
        </w:numPr>
        <w:tabs>
          <w:tab w:val="left" w:pos="1560"/>
        </w:tabs>
        <w:jc w:val="both"/>
        <w:rPr>
          <w:rFonts w:ascii="Times New Roman" w:hAnsi="Times New Roman"/>
          <w:sz w:val="28"/>
          <w:szCs w:val="28"/>
        </w:rPr>
      </w:pPr>
      <w:r w:rsidRPr="00FC1B13">
        <w:rPr>
          <w:rFonts w:ascii="Times New Roman" w:hAnsi="Times New Roman"/>
          <w:sz w:val="28"/>
          <w:szCs w:val="28"/>
        </w:rPr>
        <w:t>личное обращение в режиме общей очереди в дни приема специалистов ОМС;</w:t>
      </w:r>
    </w:p>
    <w:p w:rsidR="00304903" w:rsidRPr="00FC1B13" w:rsidRDefault="00304903" w:rsidP="00304903">
      <w:pPr>
        <w:pStyle w:val="ab"/>
        <w:numPr>
          <w:ilvl w:val="0"/>
          <w:numId w:val="22"/>
        </w:numPr>
        <w:tabs>
          <w:tab w:val="left" w:pos="1560"/>
        </w:tabs>
        <w:jc w:val="both"/>
        <w:rPr>
          <w:rFonts w:ascii="Times New Roman" w:hAnsi="Times New Roman"/>
          <w:sz w:val="28"/>
          <w:szCs w:val="28"/>
        </w:rPr>
      </w:pPr>
      <w:r w:rsidRPr="00FC1B13">
        <w:rPr>
          <w:rFonts w:ascii="Times New Roman" w:hAnsi="Times New Roman"/>
          <w:sz w:val="28"/>
          <w:szCs w:val="28"/>
        </w:rPr>
        <w:t>по электронной почте ОМС;</w:t>
      </w:r>
    </w:p>
    <w:p w:rsidR="00304903" w:rsidRPr="00FC1B13" w:rsidRDefault="00304903" w:rsidP="00304903">
      <w:pPr>
        <w:pStyle w:val="ab"/>
        <w:numPr>
          <w:ilvl w:val="0"/>
          <w:numId w:val="22"/>
        </w:numPr>
        <w:tabs>
          <w:tab w:val="left" w:pos="1560"/>
        </w:tabs>
        <w:jc w:val="both"/>
        <w:rPr>
          <w:rFonts w:ascii="Times New Roman" w:hAnsi="Times New Roman"/>
          <w:sz w:val="28"/>
          <w:szCs w:val="28"/>
        </w:rPr>
      </w:pPr>
      <w:r w:rsidRPr="00FC1B13">
        <w:rPr>
          <w:rFonts w:ascii="Times New Roman" w:hAnsi="Times New Roman"/>
          <w:sz w:val="28"/>
          <w:szCs w:val="28"/>
        </w:rPr>
        <w:t xml:space="preserve">почтовое отправление; </w:t>
      </w:r>
    </w:p>
    <w:p w:rsidR="00304903" w:rsidRPr="00FC1B13" w:rsidRDefault="00304903" w:rsidP="00304903">
      <w:pPr>
        <w:pStyle w:val="ab"/>
        <w:tabs>
          <w:tab w:val="left" w:pos="1560"/>
        </w:tabs>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i/>
          <w:sz w:val="28"/>
          <w:szCs w:val="28"/>
        </w:rPr>
        <w:t>по адресу, указанному в приложении 8)</w:t>
      </w:r>
      <w:r w:rsidRPr="00FC1B13">
        <w:rPr>
          <w:rFonts w:ascii="Times New Roman" w:hAnsi="Times New Roman"/>
          <w:sz w:val="28"/>
          <w:szCs w:val="28"/>
        </w:rPr>
        <w:t>;</w:t>
      </w:r>
    </w:p>
    <w:p w:rsidR="00304903" w:rsidRPr="00FC1B13" w:rsidRDefault="00304903" w:rsidP="00304903">
      <w:pPr>
        <w:pStyle w:val="ab"/>
        <w:jc w:val="both"/>
        <w:rPr>
          <w:rFonts w:ascii="Times New Roman" w:hAnsi="Times New Roman"/>
          <w:sz w:val="28"/>
          <w:szCs w:val="28"/>
        </w:rPr>
      </w:pPr>
      <w:r w:rsidRPr="00FC1B13">
        <w:rPr>
          <w:rFonts w:ascii="Times New Roman" w:hAnsi="Times New Roman"/>
          <w:sz w:val="28"/>
          <w:szCs w:val="28"/>
        </w:rPr>
        <w:tab/>
        <w:t>- через Единый портал государственных и муниципальных услуг.</w:t>
      </w:r>
    </w:p>
    <w:p w:rsidR="00304903" w:rsidRPr="00FC1B13" w:rsidRDefault="00304903" w:rsidP="00304903">
      <w:pPr>
        <w:pStyle w:val="ab"/>
        <w:tabs>
          <w:tab w:val="left" w:pos="1418"/>
        </w:tabs>
        <w:ind w:firstLine="709"/>
        <w:jc w:val="both"/>
        <w:rPr>
          <w:rFonts w:ascii="Times New Roman" w:hAnsi="Times New Roman"/>
          <w:b/>
          <w:sz w:val="28"/>
          <w:szCs w:val="28"/>
        </w:rPr>
      </w:pPr>
      <w:r w:rsidRPr="00FC1B13">
        <w:rPr>
          <w:rFonts w:ascii="Times New Roman" w:hAnsi="Times New Roman"/>
          <w:b/>
          <w:sz w:val="28"/>
          <w:szCs w:val="28"/>
        </w:rPr>
        <w:t>2.7.1.</w:t>
      </w:r>
      <w:r w:rsidRPr="00FC1B13">
        <w:rPr>
          <w:rFonts w:ascii="Times New Roman" w:hAnsi="Times New Roman"/>
          <w:b/>
          <w:sz w:val="28"/>
          <w:szCs w:val="28"/>
        </w:rPr>
        <w:tab/>
        <w:t>При непосредственном (личном) обращении Заявителя в МФЦ/ОМС.</w:t>
      </w:r>
    </w:p>
    <w:p w:rsidR="00304903" w:rsidRPr="00FC1B13" w:rsidRDefault="00304903" w:rsidP="00304903">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04903" w:rsidRPr="00FC1B13" w:rsidRDefault="00304903" w:rsidP="00304903">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 xml:space="preserve">Заявитель подает количество заявлений и копий документов к каждому заявлению, соответствующих количеству испрашиваемых земельных </w:t>
      </w:r>
      <w:r w:rsidRPr="00FC1B13">
        <w:rPr>
          <w:rFonts w:ascii="Times New Roman" w:hAnsi="Times New Roman"/>
          <w:sz w:val="28"/>
          <w:szCs w:val="28"/>
        </w:rPr>
        <w:lastRenderedPageBreak/>
        <w:t>участков для получения муниципальной услуги, предусмотренной настоящим регламентом.</w:t>
      </w:r>
    </w:p>
    <w:p w:rsidR="00304903" w:rsidRPr="00FC1B13" w:rsidRDefault="00304903" w:rsidP="00304903">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3)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04903" w:rsidRPr="00FC1B13" w:rsidRDefault="00304903" w:rsidP="00304903">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304903" w:rsidRPr="00FC1B13" w:rsidRDefault="00304903" w:rsidP="00304903">
      <w:pPr>
        <w:pStyle w:val="ab"/>
        <w:ind w:firstLine="709"/>
        <w:jc w:val="both"/>
        <w:rPr>
          <w:rFonts w:ascii="Times New Roman" w:hAnsi="Times New Roman"/>
          <w:sz w:val="28"/>
          <w:szCs w:val="28"/>
        </w:rPr>
      </w:pPr>
      <w:r w:rsidRPr="00FC1B13">
        <w:rPr>
          <w:rFonts w:ascii="Times New Roman" w:hAnsi="Times New Roman"/>
          <w:sz w:val="28"/>
          <w:szCs w:val="28"/>
        </w:rPr>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FC1B13">
        <w:rPr>
          <w:rFonts w:ascii="Times New Roman" w:hAnsi="Times New Roman"/>
          <w:sz w:val="28"/>
          <w:szCs w:val="28"/>
        </w:rPr>
        <w:t>возврата</w:t>
      </w:r>
      <w:proofErr w:type="gramEnd"/>
      <w:r w:rsidRPr="00FC1B13">
        <w:rPr>
          <w:rFonts w:ascii="Times New Roman" w:hAnsi="Times New Roman"/>
          <w:sz w:val="28"/>
          <w:szCs w:val="28"/>
        </w:rPr>
        <w:t xml:space="preserve"> ранее представленных доку</w:t>
      </w:r>
      <w:r>
        <w:rPr>
          <w:rFonts w:ascii="Times New Roman" w:hAnsi="Times New Roman"/>
          <w:sz w:val="28"/>
          <w:szCs w:val="28"/>
        </w:rPr>
        <w:t>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w:t>
      </w:r>
    </w:p>
    <w:p w:rsidR="00304903" w:rsidRPr="00FC1B13" w:rsidRDefault="00304903" w:rsidP="00304903">
      <w:pPr>
        <w:pStyle w:val="ab"/>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возвращает документы, которые были представлены</w:t>
      </w:r>
      <w:r>
        <w:rPr>
          <w:rFonts w:ascii="Times New Roman" w:hAnsi="Times New Roman"/>
          <w:sz w:val="28"/>
          <w:szCs w:val="28"/>
        </w:rPr>
        <w:t xml:space="preserve">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304903" w:rsidRPr="00FC1B13" w:rsidRDefault="00304903" w:rsidP="00304903">
      <w:pPr>
        <w:pStyle w:val="ab"/>
        <w:tabs>
          <w:tab w:val="left" w:pos="993"/>
        </w:tabs>
        <w:ind w:firstLine="709"/>
        <w:jc w:val="both"/>
        <w:rPr>
          <w:rFonts w:ascii="Times New Roman" w:hAnsi="Times New Roman"/>
          <w:sz w:val="28"/>
          <w:szCs w:val="28"/>
        </w:rPr>
      </w:pPr>
      <w:r w:rsidRPr="00FC1B13">
        <w:rPr>
          <w:rFonts w:ascii="Times New Roman" w:hAnsi="Times New Roman"/>
          <w:sz w:val="28"/>
          <w:szCs w:val="28"/>
        </w:rPr>
        <w:t>5.</w:t>
      </w:r>
      <w:r w:rsidRPr="00FC1B13">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2.7.2.</w:t>
      </w:r>
      <w:r w:rsidRPr="00FC1B13">
        <w:rPr>
          <w:rFonts w:ascii="Times New Roman" w:hAnsi="Times New Roman"/>
          <w:sz w:val="28"/>
          <w:szCs w:val="28"/>
        </w:rPr>
        <w:tab/>
      </w:r>
      <w:r w:rsidRPr="00FC1B13">
        <w:rPr>
          <w:rFonts w:ascii="Times New Roman" w:hAnsi="Times New Roman"/>
          <w:b/>
          <w:sz w:val="28"/>
          <w:szCs w:val="28"/>
        </w:rPr>
        <w:t xml:space="preserve">Описание почтового отправления в МФЦ/ОМС </w:t>
      </w:r>
    </w:p>
    <w:p w:rsidR="00304903" w:rsidRPr="00FC1B13" w:rsidRDefault="00304903" w:rsidP="00304903">
      <w:pPr>
        <w:pStyle w:val="ab"/>
        <w:ind w:firstLine="567"/>
        <w:jc w:val="both"/>
        <w:rPr>
          <w:rFonts w:ascii="Times New Roman" w:hAnsi="Times New Roman"/>
          <w:sz w:val="28"/>
          <w:szCs w:val="28"/>
        </w:rPr>
      </w:pPr>
      <w:r w:rsidRPr="00FC1B13">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7 или 8), верность данных документов должна быть засвидетельствована в установленном законом порядке, подлинники документов не направляются.</w:t>
      </w:r>
    </w:p>
    <w:p w:rsidR="00304903" w:rsidRPr="00FC1B13" w:rsidRDefault="00304903" w:rsidP="00304903">
      <w:pPr>
        <w:pStyle w:val="ab"/>
        <w:ind w:firstLine="567"/>
        <w:jc w:val="both"/>
        <w:rPr>
          <w:rFonts w:ascii="Times New Roman" w:hAnsi="Times New Roman"/>
          <w:sz w:val="28"/>
          <w:szCs w:val="28"/>
        </w:rPr>
      </w:pPr>
      <w:r w:rsidRPr="00FC1B13">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04903" w:rsidRPr="00FC1B13" w:rsidRDefault="00304903" w:rsidP="00304903">
      <w:pPr>
        <w:tabs>
          <w:tab w:val="left" w:pos="1560"/>
        </w:tabs>
        <w:spacing w:after="0" w:line="240" w:lineRule="auto"/>
        <w:ind w:firstLine="709"/>
        <w:jc w:val="both"/>
        <w:rPr>
          <w:rFonts w:ascii="Times New Roman" w:hAnsi="Times New Roman"/>
          <w:b/>
          <w:sz w:val="28"/>
          <w:szCs w:val="28"/>
        </w:rPr>
      </w:pPr>
      <w:r w:rsidRPr="00FC1B13">
        <w:rPr>
          <w:rFonts w:ascii="Times New Roman" w:hAnsi="Times New Roman"/>
          <w:b/>
          <w:sz w:val="28"/>
          <w:szCs w:val="28"/>
        </w:rPr>
        <w:t>2.7.3.</w:t>
      </w:r>
      <w:r w:rsidRPr="00FC1B13">
        <w:rPr>
          <w:rFonts w:ascii="Times New Roman" w:hAnsi="Times New Roman"/>
          <w:b/>
          <w:sz w:val="28"/>
          <w:szCs w:val="28"/>
        </w:rPr>
        <w:tab/>
        <w:t>Требования и особенности предоставления муниципальной услуги в электронной форме</w:t>
      </w:r>
    </w:p>
    <w:p w:rsidR="00304903" w:rsidRPr="00FC1B13" w:rsidRDefault="00304903" w:rsidP="00304903">
      <w:pPr>
        <w:tabs>
          <w:tab w:val="left" w:pos="1134"/>
        </w:tabs>
        <w:spacing w:after="0" w:line="240" w:lineRule="auto"/>
        <w:ind w:firstLine="709"/>
        <w:jc w:val="both"/>
        <w:rPr>
          <w:rFonts w:ascii="Times New Roman" w:hAnsi="Times New Roman"/>
          <w:sz w:val="28"/>
          <w:szCs w:val="28"/>
        </w:rPr>
      </w:pPr>
      <w:r w:rsidRPr="00FC1B13">
        <w:rPr>
          <w:rFonts w:ascii="Times New Roman" w:hAnsi="Times New Roman"/>
          <w:sz w:val="28"/>
          <w:szCs w:val="28"/>
        </w:rPr>
        <w:t>1.</w:t>
      </w:r>
      <w:r w:rsidRPr="00FC1B13">
        <w:rPr>
          <w:rFonts w:ascii="Times New Roman" w:hAnsi="Times New Roman"/>
          <w:sz w:val="28"/>
          <w:szCs w:val="28"/>
        </w:rPr>
        <w:tab/>
      </w:r>
      <w:proofErr w:type="gramStart"/>
      <w:r w:rsidRPr="00FC1B13">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w:t>
      </w:r>
      <w:r w:rsidRPr="00FC1B13">
        <w:rPr>
          <w:rFonts w:ascii="Times New Roman" w:hAnsi="Times New Roman"/>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04903" w:rsidRPr="00FC1B13" w:rsidRDefault="00304903" w:rsidP="00304903">
      <w:pPr>
        <w:tabs>
          <w:tab w:val="left" w:pos="1134"/>
        </w:tabs>
        <w:spacing w:after="0" w:line="240" w:lineRule="auto"/>
        <w:ind w:firstLine="709"/>
        <w:jc w:val="both"/>
        <w:rPr>
          <w:rFonts w:ascii="Times New Roman" w:hAnsi="Times New Roman"/>
          <w:sz w:val="28"/>
          <w:szCs w:val="28"/>
        </w:rPr>
      </w:pPr>
      <w:r w:rsidRPr="00FC1B13">
        <w:rPr>
          <w:rFonts w:ascii="Times New Roman" w:hAnsi="Times New Roman"/>
          <w:sz w:val="28"/>
          <w:szCs w:val="28"/>
        </w:rPr>
        <w:t>2.</w:t>
      </w:r>
      <w:r w:rsidRPr="00FC1B13">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304903" w:rsidRPr="00FC1B13" w:rsidRDefault="00304903" w:rsidP="00304903">
      <w:pPr>
        <w:spacing w:after="0" w:line="240" w:lineRule="auto"/>
        <w:ind w:firstLine="851"/>
        <w:jc w:val="both"/>
        <w:rPr>
          <w:rFonts w:ascii="Times New Roman" w:hAnsi="Times New Roman"/>
          <w:sz w:val="28"/>
          <w:szCs w:val="28"/>
        </w:rPr>
      </w:pPr>
      <w:r w:rsidRPr="00FC1B13">
        <w:rPr>
          <w:rFonts w:ascii="Times New Roman" w:hAnsi="Times New Roman"/>
          <w:sz w:val="28"/>
          <w:szCs w:val="28"/>
        </w:rPr>
        <w:t>1)</w:t>
      </w:r>
      <w:r w:rsidRPr="00FC1B13">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04903" w:rsidRPr="00FC1B13" w:rsidRDefault="00304903" w:rsidP="00304903">
      <w:pPr>
        <w:spacing w:after="0" w:line="240" w:lineRule="auto"/>
        <w:ind w:firstLine="851"/>
        <w:jc w:val="both"/>
        <w:rPr>
          <w:rFonts w:ascii="Times New Roman" w:hAnsi="Times New Roman"/>
          <w:sz w:val="28"/>
          <w:szCs w:val="28"/>
        </w:rPr>
      </w:pPr>
      <w:r w:rsidRPr="00FC1B13">
        <w:rPr>
          <w:rFonts w:ascii="Times New Roman" w:hAnsi="Times New Roman"/>
          <w:sz w:val="28"/>
          <w:szCs w:val="28"/>
        </w:rPr>
        <w:t>2)</w:t>
      </w:r>
      <w:r w:rsidRPr="00FC1B13">
        <w:rPr>
          <w:rFonts w:ascii="Times New Roman" w:hAnsi="Times New Roman"/>
          <w:sz w:val="28"/>
          <w:szCs w:val="28"/>
        </w:rPr>
        <w:tab/>
        <w:t xml:space="preserve">через Портал допускается предоставлять файлы следующих форматов: </w:t>
      </w:r>
      <w:proofErr w:type="spellStart"/>
      <w:r w:rsidRPr="00FC1B13">
        <w:rPr>
          <w:rFonts w:ascii="Times New Roman" w:hAnsi="Times New Roman"/>
          <w:sz w:val="28"/>
          <w:szCs w:val="28"/>
        </w:rPr>
        <w:t>docx</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doc</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rtf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txt</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pdf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xls</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xlsx</w:t>
      </w:r>
      <w:proofErr w:type="spellEnd"/>
      <w:r w:rsidRPr="00FC1B13">
        <w:rPr>
          <w:rFonts w:ascii="Times New Roman" w:hAnsi="Times New Roman"/>
          <w:sz w:val="28"/>
          <w:szCs w:val="28"/>
        </w:rPr>
        <w:t xml:space="preserve">, </w:t>
      </w:r>
      <w:r w:rsidRPr="00FC1B13">
        <w:rPr>
          <w:rFonts w:ascii="Times New Roman" w:hAnsi="Times New Roman"/>
          <w:sz w:val="28"/>
          <w:szCs w:val="28"/>
          <w:lang w:val="en-US"/>
        </w:rPr>
        <w:t>xml</w:t>
      </w:r>
      <w:r w:rsidRPr="00FC1B13">
        <w:rPr>
          <w:rFonts w:ascii="Times New Roman" w:hAnsi="Times New Roman"/>
          <w:sz w:val="28"/>
          <w:szCs w:val="28"/>
        </w:rPr>
        <w:t xml:space="preserve">, </w:t>
      </w:r>
      <w:proofErr w:type="spellStart"/>
      <w:r w:rsidRPr="00FC1B13">
        <w:rPr>
          <w:rFonts w:ascii="Times New Roman" w:hAnsi="Times New Roman"/>
          <w:sz w:val="28"/>
          <w:szCs w:val="28"/>
        </w:rPr>
        <w:t>rar</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zip</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ppt</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bmp</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jpg</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jpeg</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gif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tif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tiff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odf</w:t>
      </w:r>
      <w:proofErr w:type="spellEnd"/>
      <w:r w:rsidRPr="00FC1B13">
        <w:rPr>
          <w:rFonts w:ascii="Times New Roman" w:hAnsi="Times New Roman"/>
          <w:sz w:val="28"/>
          <w:szCs w:val="28"/>
        </w:rPr>
        <w:t xml:space="preserve">. Предоставление файлов, имеющих форматы отличных </w:t>
      </w:r>
      <w:proofErr w:type="gramStart"/>
      <w:r w:rsidRPr="00FC1B13">
        <w:rPr>
          <w:rFonts w:ascii="Times New Roman" w:hAnsi="Times New Roman"/>
          <w:sz w:val="28"/>
          <w:szCs w:val="28"/>
        </w:rPr>
        <w:t>от</w:t>
      </w:r>
      <w:proofErr w:type="gramEnd"/>
      <w:r w:rsidRPr="00FC1B13">
        <w:rPr>
          <w:rFonts w:ascii="Times New Roman" w:hAnsi="Times New Roman"/>
          <w:sz w:val="28"/>
          <w:szCs w:val="28"/>
        </w:rPr>
        <w:t xml:space="preserve"> указанных, не допускается;</w:t>
      </w:r>
    </w:p>
    <w:p w:rsidR="00304903" w:rsidRPr="00FC1B13" w:rsidRDefault="00304903" w:rsidP="00304903">
      <w:pPr>
        <w:spacing w:after="0" w:line="240" w:lineRule="auto"/>
        <w:ind w:firstLine="851"/>
        <w:jc w:val="both"/>
        <w:rPr>
          <w:rFonts w:ascii="Times New Roman" w:hAnsi="Times New Roman"/>
          <w:sz w:val="28"/>
          <w:szCs w:val="28"/>
        </w:rPr>
      </w:pPr>
      <w:r w:rsidRPr="00FC1B13">
        <w:rPr>
          <w:rFonts w:ascii="Times New Roman" w:hAnsi="Times New Roman"/>
          <w:sz w:val="28"/>
          <w:szCs w:val="28"/>
        </w:rPr>
        <w:t>3)</w:t>
      </w:r>
      <w:r w:rsidRPr="00FC1B13">
        <w:rPr>
          <w:rFonts w:ascii="Times New Roman" w:hAnsi="Times New Roman"/>
          <w:sz w:val="28"/>
          <w:szCs w:val="28"/>
        </w:rPr>
        <w:tab/>
        <w:t xml:space="preserve">документы в формате </w:t>
      </w:r>
      <w:proofErr w:type="spellStart"/>
      <w:r w:rsidRPr="00FC1B13">
        <w:rPr>
          <w:rFonts w:ascii="Times New Roman" w:hAnsi="Times New Roman"/>
          <w:sz w:val="28"/>
          <w:szCs w:val="28"/>
        </w:rPr>
        <w:t>Adobe</w:t>
      </w:r>
      <w:proofErr w:type="spellEnd"/>
      <w:r w:rsidRPr="00FC1B13">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04903" w:rsidRPr="00FC1B13" w:rsidRDefault="00304903" w:rsidP="00304903">
      <w:pPr>
        <w:spacing w:after="0" w:line="240" w:lineRule="auto"/>
        <w:ind w:firstLine="851"/>
        <w:jc w:val="both"/>
        <w:rPr>
          <w:rFonts w:ascii="Times New Roman" w:hAnsi="Times New Roman"/>
          <w:sz w:val="28"/>
          <w:szCs w:val="28"/>
        </w:rPr>
      </w:pPr>
      <w:r w:rsidRPr="00FC1B13">
        <w:rPr>
          <w:rFonts w:ascii="Times New Roman" w:hAnsi="Times New Roman"/>
          <w:sz w:val="28"/>
          <w:szCs w:val="28"/>
        </w:rPr>
        <w:t>4)</w:t>
      </w:r>
      <w:r w:rsidRPr="00FC1B13">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04903" w:rsidRPr="00FC1B13" w:rsidRDefault="00304903" w:rsidP="00304903">
      <w:pPr>
        <w:spacing w:after="0" w:line="240" w:lineRule="auto"/>
        <w:ind w:firstLine="851"/>
        <w:jc w:val="both"/>
        <w:rPr>
          <w:rFonts w:ascii="Times New Roman" w:hAnsi="Times New Roman"/>
          <w:sz w:val="28"/>
          <w:szCs w:val="28"/>
        </w:rPr>
      </w:pPr>
      <w:r w:rsidRPr="00FC1B13">
        <w:rPr>
          <w:rFonts w:ascii="Times New Roman" w:hAnsi="Times New Roman"/>
          <w:sz w:val="28"/>
          <w:szCs w:val="28"/>
        </w:rPr>
        <w:t>5)</w:t>
      </w:r>
      <w:r w:rsidRPr="00FC1B13">
        <w:rPr>
          <w:rFonts w:ascii="Times New Roman" w:hAnsi="Times New Roman"/>
          <w:sz w:val="28"/>
          <w:szCs w:val="28"/>
        </w:rPr>
        <w:tab/>
        <w:t>файлы, предоставляемые через Портал, не должны содержать вирусов и вредоносных программ;</w:t>
      </w:r>
    </w:p>
    <w:p w:rsidR="00304903" w:rsidRPr="00FC1B13" w:rsidRDefault="00304903" w:rsidP="00304903">
      <w:pPr>
        <w:spacing w:after="0" w:line="240" w:lineRule="auto"/>
        <w:ind w:firstLine="851"/>
        <w:jc w:val="both"/>
        <w:rPr>
          <w:rFonts w:ascii="Times New Roman" w:hAnsi="Times New Roman"/>
          <w:sz w:val="28"/>
          <w:szCs w:val="28"/>
        </w:rPr>
      </w:pPr>
      <w:r w:rsidRPr="00FC1B13">
        <w:rPr>
          <w:rFonts w:ascii="Times New Roman" w:hAnsi="Times New Roman"/>
          <w:sz w:val="28"/>
          <w:szCs w:val="28"/>
        </w:rPr>
        <w:t>6)</w:t>
      </w:r>
      <w:r w:rsidRPr="00FC1B13">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04903" w:rsidRPr="00FC1B13" w:rsidRDefault="00304903" w:rsidP="00304903">
      <w:pPr>
        <w:pStyle w:val="af1"/>
        <w:numPr>
          <w:ilvl w:val="0"/>
          <w:numId w:val="24"/>
        </w:numPr>
        <w:spacing w:after="0" w:line="240" w:lineRule="auto"/>
        <w:ind w:left="1134"/>
        <w:jc w:val="both"/>
        <w:rPr>
          <w:rFonts w:ascii="Times New Roman" w:hAnsi="Times New Roman"/>
          <w:sz w:val="28"/>
          <w:szCs w:val="28"/>
        </w:rPr>
      </w:pPr>
      <w:r w:rsidRPr="00FC1B13">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04903" w:rsidRPr="00FC1B13" w:rsidRDefault="00304903" w:rsidP="00304903">
      <w:pPr>
        <w:pStyle w:val="af1"/>
        <w:numPr>
          <w:ilvl w:val="0"/>
          <w:numId w:val="24"/>
        </w:numPr>
        <w:spacing w:after="0" w:line="240" w:lineRule="auto"/>
        <w:ind w:left="1134"/>
        <w:jc w:val="both"/>
        <w:rPr>
          <w:rFonts w:ascii="Times New Roman" w:hAnsi="Times New Roman"/>
          <w:sz w:val="28"/>
          <w:szCs w:val="28"/>
        </w:rPr>
      </w:pPr>
      <w:r w:rsidRPr="00FC1B13">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304903" w:rsidRPr="00FC1B13" w:rsidRDefault="00304903" w:rsidP="00304903">
      <w:pPr>
        <w:pStyle w:val="af1"/>
        <w:numPr>
          <w:ilvl w:val="0"/>
          <w:numId w:val="24"/>
        </w:numPr>
        <w:tabs>
          <w:tab w:val="left" w:pos="993"/>
          <w:tab w:val="left" w:pos="1134"/>
        </w:tabs>
        <w:spacing w:after="0" w:line="240" w:lineRule="auto"/>
        <w:ind w:left="1134"/>
        <w:jc w:val="both"/>
        <w:rPr>
          <w:rFonts w:ascii="Times New Roman" w:hAnsi="Times New Roman"/>
          <w:sz w:val="28"/>
          <w:szCs w:val="28"/>
        </w:rPr>
      </w:pPr>
      <w:r w:rsidRPr="00FC1B13">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04903" w:rsidRPr="00FC1B13" w:rsidRDefault="00304903" w:rsidP="00304903">
      <w:pPr>
        <w:pStyle w:val="ab"/>
        <w:tabs>
          <w:tab w:val="left" w:pos="1418"/>
        </w:tabs>
        <w:ind w:firstLine="709"/>
        <w:jc w:val="both"/>
        <w:rPr>
          <w:rFonts w:ascii="Times New Roman" w:hAnsi="Times New Roman"/>
          <w:b/>
          <w:sz w:val="28"/>
          <w:szCs w:val="28"/>
        </w:rPr>
      </w:pPr>
      <w:r w:rsidRPr="00FC1B13">
        <w:rPr>
          <w:rFonts w:ascii="Times New Roman" w:hAnsi="Times New Roman"/>
          <w:b/>
          <w:sz w:val="28"/>
          <w:szCs w:val="28"/>
        </w:rPr>
        <w:t>2.8.</w:t>
      </w:r>
      <w:r w:rsidRPr="00FC1B13">
        <w:rPr>
          <w:rFonts w:ascii="Times New Roman" w:hAnsi="Times New Roman"/>
          <w:b/>
          <w:sz w:val="28"/>
          <w:szCs w:val="28"/>
        </w:rPr>
        <w:tab/>
        <w:t>Перечень документов, необходимых для предоставления муниципальной услуги:</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u w:val="single"/>
        </w:rPr>
      </w:pPr>
      <w:bookmarkStart w:id="3" w:name="Par91"/>
      <w:bookmarkEnd w:id="3"/>
      <w:r w:rsidRPr="00FC1B13">
        <w:rPr>
          <w:rFonts w:ascii="Times New Roman" w:hAnsi="Times New Roman"/>
          <w:i/>
          <w:sz w:val="28"/>
          <w:szCs w:val="28"/>
          <w:u w:val="single"/>
        </w:rPr>
        <w:t>Заключение договора аренды на земельный участок:</w:t>
      </w:r>
    </w:p>
    <w:p w:rsidR="00304903" w:rsidRPr="00FC1B13" w:rsidRDefault="00304903" w:rsidP="00304903">
      <w:pPr>
        <w:tabs>
          <w:tab w:val="left" w:pos="1418"/>
        </w:tabs>
        <w:autoSpaceDE w:val="0"/>
        <w:autoSpaceDN w:val="0"/>
        <w:adjustRightInd w:val="0"/>
        <w:spacing w:after="0" w:line="240" w:lineRule="auto"/>
        <w:ind w:firstLine="709"/>
        <w:jc w:val="both"/>
        <w:rPr>
          <w:rFonts w:ascii="Times New Roman" w:hAnsi="Times New Roman"/>
          <w:i/>
          <w:sz w:val="28"/>
          <w:szCs w:val="28"/>
        </w:rPr>
      </w:pPr>
      <w:r w:rsidRPr="00FC1B13">
        <w:rPr>
          <w:rFonts w:ascii="Times New Roman" w:hAnsi="Times New Roman"/>
          <w:b/>
          <w:sz w:val="28"/>
          <w:szCs w:val="28"/>
        </w:rPr>
        <w:t>2.8.1.</w:t>
      </w:r>
      <w:r w:rsidRPr="00FC1B13">
        <w:rPr>
          <w:rFonts w:ascii="Times New Roman" w:hAnsi="Times New Roman"/>
          <w:b/>
          <w:sz w:val="28"/>
          <w:szCs w:val="28"/>
        </w:rPr>
        <w:tab/>
      </w:r>
      <w:r w:rsidRPr="00FC1B13">
        <w:rPr>
          <w:rFonts w:ascii="Times New Roman" w:hAnsi="Times New Roman"/>
          <w:i/>
          <w:sz w:val="28"/>
          <w:szCs w:val="28"/>
        </w:rPr>
        <w:t>Документы, предоставляемые</w:t>
      </w:r>
      <w:r w:rsidRPr="00FC1B13">
        <w:rPr>
          <w:rFonts w:ascii="Times New Roman" w:hAnsi="Times New Roman"/>
          <w:i/>
          <w:sz w:val="28"/>
          <w:szCs w:val="28"/>
          <w:lang w:eastAsia="ru-RU"/>
        </w:rPr>
        <w:t xml:space="preserve"> Заявителем</w:t>
      </w:r>
      <w:r w:rsidRPr="00FC1B13">
        <w:rPr>
          <w:rFonts w:ascii="Times New Roman" w:hAnsi="Times New Roman"/>
          <w:i/>
          <w:sz w:val="28"/>
          <w:szCs w:val="28"/>
        </w:rPr>
        <w:t xml:space="preserve"> специалисту МФЦ/ОМС</w:t>
      </w:r>
      <w:r w:rsidRPr="00FC1B13">
        <w:rPr>
          <w:rFonts w:ascii="Times New Roman" w:hAnsi="Times New Roman"/>
          <w:i/>
          <w:sz w:val="28"/>
          <w:szCs w:val="28"/>
          <w:lang w:eastAsia="ru-RU"/>
        </w:rPr>
        <w:t>:</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заявление о предоставлении муниципальной услуги, предусмотренной настоящим регламентом (</w:t>
      </w:r>
      <w:hyperlink r:id="rId35" w:anchor="sub_2000" w:history="1">
        <w:r w:rsidRPr="00FC1B13">
          <w:rPr>
            <w:rStyle w:val="ae"/>
            <w:color w:val="auto"/>
            <w:sz w:val="28"/>
            <w:szCs w:val="28"/>
          </w:rPr>
          <w:t>Приложение</w:t>
        </w:r>
      </w:hyperlink>
      <w:r w:rsidRPr="00FC1B13">
        <w:rPr>
          <w:rFonts w:ascii="Times New Roman" w:hAnsi="Times New Roman"/>
          <w:sz w:val="28"/>
          <w:szCs w:val="28"/>
        </w:rPr>
        <w:t xml:space="preserve"> № 1);</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lastRenderedPageBreak/>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приказ о назначении на должность, устав (для юридических лиц);</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lang w:eastAsia="ru-RU"/>
        </w:rPr>
        <w:t>договор, соглашение или иной документ, предусматривающий выполнение международных обязательств</w:t>
      </w:r>
    </w:p>
    <w:p w:rsidR="00304903" w:rsidRPr="00FC1B13" w:rsidRDefault="00304903" w:rsidP="00304903">
      <w:pPr>
        <w:pStyle w:val="ab"/>
        <w:tabs>
          <w:tab w:val="left" w:pos="1418"/>
        </w:tabs>
        <w:ind w:left="993"/>
        <w:jc w:val="both"/>
        <w:rPr>
          <w:rFonts w:ascii="Times New Roman" w:hAnsi="Times New Roman"/>
          <w:sz w:val="28"/>
          <w:szCs w:val="28"/>
        </w:rPr>
      </w:pPr>
      <w:r w:rsidRPr="00FC1B13">
        <w:rPr>
          <w:rFonts w:ascii="Times New Roman" w:hAnsi="Times New Roman"/>
          <w:i/>
          <w:sz w:val="28"/>
          <w:szCs w:val="28"/>
          <w:lang w:eastAsia="ru-RU"/>
        </w:rPr>
        <w:t xml:space="preserve">для лиц, в соответствии с </w:t>
      </w:r>
      <w:hyperlink r:id="rId36" w:history="1">
        <w:r w:rsidRPr="00FC1B13">
          <w:rPr>
            <w:rStyle w:val="a3"/>
            <w:rFonts w:ascii="Times New Roman" w:hAnsi="Times New Roman"/>
            <w:i/>
            <w:iCs/>
            <w:color w:val="auto"/>
            <w:sz w:val="28"/>
            <w:szCs w:val="28"/>
            <w:u w:val="none"/>
            <w:lang w:eastAsia="ru-RU"/>
          </w:rPr>
          <w:t>подпунктом 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04903" w:rsidRPr="00FC1B13" w:rsidRDefault="00304903" w:rsidP="00304903">
      <w:pPr>
        <w:tabs>
          <w:tab w:val="left" w:pos="1418"/>
        </w:tabs>
        <w:autoSpaceDE w:val="0"/>
        <w:autoSpaceDN w:val="0"/>
        <w:adjustRightInd w:val="0"/>
        <w:spacing w:after="0" w:line="240" w:lineRule="auto"/>
        <w:ind w:firstLine="1069"/>
        <w:jc w:val="both"/>
        <w:rPr>
          <w:rFonts w:ascii="Times New Roman" w:hAnsi="Times New Roman"/>
          <w:i/>
          <w:sz w:val="28"/>
          <w:szCs w:val="28"/>
        </w:rPr>
      </w:pPr>
      <w:r w:rsidRPr="00FC1B13">
        <w:rPr>
          <w:rFonts w:ascii="Times New Roman" w:hAnsi="Times New Roman"/>
          <w:i/>
          <w:sz w:val="28"/>
          <w:szCs w:val="28"/>
          <w:lang w:eastAsia="ru-RU"/>
        </w:rPr>
        <w:t xml:space="preserve">(для лиц, в соответствии с </w:t>
      </w:r>
      <w:hyperlink r:id="rId37" w:history="1">
        <w:r w:rsidRPr="00FC1B13">
          <w:rPr>
            <w:rStyle w:val="a3"/>
            <w:rFonts w:ascii="Times New Roman" w:hAnsi="Times New Roman"/>
            <w:i/>
            <w:iCs/>
            <w:color w:val="auto"/>
            <w:sz w:val="28"/>
            <w:szCs w:val="28"/>
            <w:u w:val="none"/>
            <w:lang w:eastAsia="ru-RU"/>
          </w:rPr>
          <w:t>подпунктом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04903" w:rsidRPr="00FC1B13" w:rsidRDefault="00304903" w:rsidP="00304903">
      <w:pPr>
        <w:pStyle w:val="af1"/>
        <w:tabs>
          <w:tab w:val="left" w:pos="1418"/>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i/>
          <w:sz w:val="28"/>
          <w:szCs w:val="28"/>
          <w:lang w:eastAsia="ru-RU"/>
        </w:rPr>
        <w:t xml:space="preserve">(для лиц, в соответствии с </w:t>
      </w:r>
      <w:hyperlink r:id="rId38" w:history="1">
        <w:r w:rsidRPr="00FC1B13">
          <w:rPr>
            <w:rStyle w:val="a3"/>
            <w:rFonts w:ascii="Times New Roman" w:hAnsi="Times New Roman"/>
            <w:i/>
            <w:iCs/>
            <w:color w:val="auto"/>
            <w:sz w:val="28"/>
            <w:szCs w:val="28"/>
            <w:u w:val="none"/>
            <w:lang w:eastAsia="ru-RU"/>
          </w:rPr>
          <w:t>подпунктами 9 и 11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2)</w:t>
      </w:r>
    </w:p>
    <w:p w:rsidR="00304903" w:rsidRPr="00FC1B13" w:rsidRDefault="00304903" w:rsidP="00304903">
      <w:pPr>
        <w:pStyle w:val="af1"/>
        <w:tabs>
          <w:tab w:val="left" w:pos="1418"/>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i/>
          <w:sz w:val="28"/>
          <w:szCs w:val="28"/>
          <w:lang w:eastAsia="ru-RU"/>
        </w:rPr>
        <w:t xml:space="preserve">(для лиц, в соответствии с </w:t>
      </w:r>
      <w:hyperlink r:id="rId39" w:history="1">
        <w:r w:rsidRPr="00FC1B13">
          <w:rPr>
            <w:rStyle w:val="a3"/>
            <w:rFonts w:ascii="Times New Roman" w:hAnsi="Times New Roman"/>
            <w:i/>
            <w:iCs/>
            <w:color w:val="auto"/>
            <w:sz w:val="28"/>
            <w:szCs w:val="28"/>
            <w:u w:val="none"/>
            <w:lang w:eastAsia="ru-RU"/>
          </w:rPr>
          <w:t>подпунктом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b"/>
        <w:numPr>
          <w:ilvl w:val="0"/>
          <w:numId w:val="5"/>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04903" w:rsidRPr="00FC1B13" w:rsidRDefault="00304903" w:rsidP="00304903">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0" w:history="1">
        <w:r w:rsidRPr="00FC1B13">
          <w:rPr>
            <w:rStyle w:val="a3"/>
            <w:rFonts w:ascii="Times New Roman" w:hAnsi="Times New Roman"/>
            <w:i/>
            <w:iCs/>
            <w:color w:val="auto"/>
            <w:sz w:val="28"/>
            <w:szCs w:val="28"/>
            <w:u w:val="none"/>
            <w:lang w:eastAsia="ru-RU"/>
          </w:rPr>
          <w:t>подпунктом 14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i/>
          <w:color w:val="FF0000"/>
          <w:sz w:val="28"/>
          <w:szCs w:val="28"/>
        </w:rPr>
      </w:pPr>
      <w:r w:rsidRPr="00FC1B13">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304903" w:rsidRPr="00FC1B13" w:rsidRDefault="00304903" w:rsidP="00304903">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1" w:history="1">
        <w:r w:rsidRPr="00FC1B13">
          <w:rPr>
            <w:rStyle w:val="a3"/>
            <w:rFonts w:ascii="Times New Roman" w:hAnsi="Times New Roman"/>
            <w:i/>
            <w:iCs/>
            <w:color w:val="auto"/>
            <w:sz w:val="28"/>
            <w:szCs w:val="28"/>
            <w:u w:val="none"/>
            <w:lang w:eastAsia="ru-RU"/>
          </w:rPr>
          <w:t>подпунктом 15 пункта 2 статьи 39.6</w:t>
        </w:r>
      </w:hyperlink>
      <w:r w:rsidRPr="00FC1B13">
        <w:rPr>
          <w:rFonts w:ascii="Times New Roman" w:hAnsi="Times New Roman"/>
          <w:i/>
          <w:iCs/>
          <w:sz w:val="28"/>
          <w:szCs w:val="28"/>
          <w:lang w:eastAsia="ru-RU"/>
        </w:rPr>
        <w:t>, статьи 39.18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sz w:val="28"/>
          <w:szCs w:val="28"/>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304903" w:rsidRPr="00FC1B13" w:rsidRDefault="00304903" w:rsidP="00304903">
      <w:pPr>
        <w:pStyle w:val="af1"/>
        <w:tabs>
          <w:tab w:val="left" w:pos="1134"/>
        </w:tabs>
        <w:autoSpaceDE w:val="0"/>
        <w:autoSpaceDN w:val="0"/>
        <w:adjustRightInd w:val="0"/>
        <w:spacing w:after="0" w:line="240" w:lineRule="auto"/>
        <w:ind w:left="0"/>
        <w:jc w:val="both"/>
        <w:rPr>
          <w:rFonts w:ascii="Times New Roman" w:hAnsi="Times New Roman"/>
          <w:bCs/>
          <w:sz w:val="28"/>
          <w:szCs w:val="28"/>
          <w:lang w:eastAsia="ru-RU"/>
        </w:rPr>
      </w:pPr>
      <w:r w:rsidRPr="00FC1B13">
        <w:rPr>
          <w:rFonts w:ascii="Times New Roman" w:hAnsi="Times New Roman"/>
          <w:sz w:val="28"/>
          <w:szCs w:val="28"/>
          <w:lang w:eastAsia="ru-RU"/>
        </w:rPr>
        <w:lastRenderedPageBreak/>
        <w:tab/>
      </w:r>
      <w:r w:rsidRPr="00FC1B13">
        <w:rPr>
          <w:rFonts w:ascii="Times New Roman" w:hAnsi="Times New Roman"/>
          <w:i/>
          <w:sz w:val="28"/>
          <w:szCs w:val="28"/>
          <w:lang w:eastAsia="ru-RU"/>
        </w:rPr>
        <w:t xml:space="preserve">(для лиц, в соответствии с </w:t>
      </w:r>
      <w:hyperlink r:id="rId42" w:history="1">
        <w:r w:rsidRPr="00FC1B13">
          <w:rPr>
            <w:rStyle w:val="a3"/>
            <w:rFonts w:ascii="Times New Roman" w:hAnsi="Times New Roman"/>
            <w:i/>
            <w:iCs/>
            <w:color w:val="auto"/>
            <w:sz w:val="28"/>
            <w:szCs w:val="28"/>
            <w:u w:val="none"/>
            <w:lang w:eastAsia="ru-RU"/>
          </w:rPr>
          <w:t>подпунктом 16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5"/>
        </w:numPr>
        <w:tabs>
          <w:tab w:val="left" w:pos="0"/>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04903" w:rsidRPr="00FC1B13" w:rsidRDefault="00304903" w:rsidP="00304903">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3" w:history="1">
        <w:r w:rsidRPr="00FC1B13">
          <w:rPr>
            <w:rStyle w:val="a3"/>
            <w:rFonts w:ascii="Times New Roman" w:hAnsi="Times New Roman"/>
            <w:i/>
            <w:iCs/>
            <w:color w:val="auto"/>
            <w:sz w:val="28"/>
            <w:szCs w:val="28"/>
            <w:u w:val="none"/>
            <w:lang w:eastAsia="ru-RU"/>
          </w:rPr>
          <w:t>подпунктом 20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numPr>
          <w:ilvl w:val="0"/>
          <w:numId w:val="5"/>
        </w:numPr>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sz w:val="28"/>
          <w:szCs w:val="28"/>
          <w:lang w:eastAsia="ru-RU"/>
        </w:rPr>
        <w:t>Свидетельство, удостоверяющее регистрацию лица в качестве резидента особой экономической зоны</w:t>
      </w:r>
    </w:p>
    <w:p w:rsidR="00304903" w:rsidRPr="00FC1B13" w:rsidRDefault="00304903" w:rsidP="00304903">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4" w:history="1">
        <w:r w:rsidRPr="00FC1B13">
          <w:rPr>
            <w:rStyle w:val="a3"/>
            <w:rFonts w:ascii="Times New Roman" w:hAnsi="Times New Roman"/>
            <w:i/>
            <w:iCs/>
            <w:color w:val="auto"/>
            <w:sz w:val="28"/>
            <w:szCs w:val="28"/>
            <w:u w:val="none"/>
            <w:lang w:eastAsia="ru-RU"/>
          </w:rPr>
          <w:t>подпунктом 21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5"/>
        </w:numPr>
        <w:tabs>
          <w:tab w:val="left" w:pos="1134"/>
        </w:tabs>
        <w:autoSpaceDE w:val="0"/>
        <w:autoSpaceDN w:val="0"/>
        <w:adjustRightInd w:val="0"/>
        <w:spacing w:after="0" w:line="240" w:lineRule="auto"/>
        <w:jc w:val="both"/>
        <w:rPr>
          <w:rFonts w:ascii="Times New Roman" w:hAnsi="Times New Roman"/>
          <w:i/>
          <w:sz w:val="28"/>
          <w:szCs w:val="28"/>
        </w:rPr>
      </w:pPr>
      <w:r w:rsidRPr="00FC1B13">
        <w:rPr>
          <w:rFonts w:ascii="Times New Roman" w:hAnsi="Times New Roman"/>
          <w:sz w:val="28"/>
          <w:szCs w:val="28"/>
          <w:lang w:eastAsia="ru-RU"/>
        </w:rPr>
        <w:t>Соглашение об управлении особой экономической зоной</w:t>
      </w:r>
    </w:p>
    <w:p w:rsidR="00304903" w:rsidRPr="00FC1B13" w:rsidRDefault="00304903" w:rsidP="00304903">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5" w:history="1">
        <w:r w:rsidRPr="00FC1B13">
          <w:rPr>
            <w:rStyle w:val="a3"/>
            <w:rFonts w:ascii="Times New Roman" w:hAnsi="Times New Roman"/>
            <w:i/>
            <w:iCs/>
            <w:color w:val="auto"/>
            <w:sz w:val="28"/>
            <w:szCs w:val="28"/>
            <w:u w:val="none"/>
            <w:lang w:eastAsia="ru-RU"/>
          </w:rPr>
          <w:t>подпунктом 21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5"/>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r w:rsidRPr="00FC1B13">
        <w:rPr>
          <w:rFonts w:ascii="Times New Roman" w:hAnsi="Times New Roman"/>
          <w:sz w:val="28"/>
          <w:szCs w:val="28"/>
          <w:lang w:eastAsia="ru-RU"/>
        </w:rPr>
        <w:t>Соглашение о взаимодействии в сфере развития инфраструктуры особой экономической зоны</w:t>
      </w:r>
    </w:p>
    <w:p w:rsidR="00304903" w:rsidRPr="00FC1B13" w:rsidRDefault="00304903" w:rsidP="00304903">
      <w:pPr>
        <w:pStyle w:val="af1"/>
        <w:tabs>
          <w:tab w:val="left" w:pos="1418"/>
        </w:tabs>
        <w:autoSpaceDE w:val="0"/>
        <w:autoSpaceDN w:val="0"/>
        <w:adjustRightInd w:val="0"/>
        <w:spacing w:after="0" w:line="240" w:lineRule="auto"/>
        <w:ind w:left="0"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6" w:history="1">
        <w:r w:rsidRPr="00FC1B13">
          <w:rPr>
            <w:rStyle w:val="a3"/>
            <w:rFonts w:ascii="Times New Roman" w:hAnsi="Times New Roman"/>
            <w:i/>
            <w:iCs/>
            <w:color w:val="auto"/>
            <w:sz w:val="28"/>
            <w:szCs w:val="28"/>
            <w:u w:val="none"/>
            <w:lang w:eastAsia="ru-RU"/>
          </w:rPr>
          <w:t>подпунктом 22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i/>
          <w:sz w:val="28"/>
          <w:szCs w:val="28"/>
          <w:lang w:eastAsia="ru-RU"/>
        </w:rPr>
      </w:pPr>
      <w:r w:rsidRPr="00FC1B13">
        <w:rPr>
          <w:rFonts w:ascii="Times New Roman" w:hAnsi="Times New Roman"/>
          <w:sz w:val="28"/>
          <w:szCs w:val="28"/>
          <w:lang w:eastAsia="ru-RU"/>
        </w:rPr>
        <w:t>Концессионное соглашение</w:t>
      </w:r>
    </w:p>
    <w:p w:rsidR="00304903" w:rsidRPr="00FC1B13" w:rsidRDefault="00304903" w:rsidP="00304903">
      <w:pPr>
        <w:tabs>
          <w:tab w:val="left" w:pos="1418"/>
        </w:tabs>
        <w:autoSpaceDE w:val="0"/>
        <w:autoSpaceDN w:val="0"/>
        <w:adjustRightInd w:val="0"/>
        <w:spacing w:after="0" w:line="240" w:lineRule="auto"/>
        <w:ind w:firstLine="1069"/>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7" w:history="1">
        <w:r w:rsidRPr="00FC1B13">
          <w:rPr>
            <w:rStyle w:val="a3"/>
            <w:rFonts w:ascii="Times New Roman" w:hAnsi="Times New Roman"/>
            <w:i/>
            <w:iCs/>
            <w:color w:val="auto"/>
            <w:sz w:val="28"/>
            <w:szCs w:val="28"/>
            <w:u w:val="none"/>
            <w:lang w:eastAsia="ru-RU"/>
          </w:rPr>
          <w:t>подпунктом 23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numPr>
          <w:ilvl w:val="0"/>
          <w:numId w:val="5"/>
        </w:numPr>
        <w:tabs>
          <w:tab w:val="left" w:pos="1418"/>
        </w:tabs>
        <w:autoSpaceDE w:val="0"/>
        <w:autoSpaceDN w:val="0"/>
        <w:adjustRightInd w:val="0"/>
        <w:spacing w:after="0" w:line="240" w:lineRule="auto"/>
        <w:jc w:val="both"/>
        <w:rPr>
          <w:rFonts w:ascii="Times New Roman" w:hAnsi="Times New Roman"/>
          <w:sz w:val="28"/>
          <w:szCs w:val="28"/>
          <w:lang w:eastAsia="ru-RU"/>
        </w:rPr>
      </w:pPr>
      <w:r w:rsidRPr="00FC1B13">
        <w:rPr>
          <w:rFonts w:ascii="Times New Roman" w:hAnsi="Times New Roman"/>
          <w:sz w:val="28"/>
          <w:szCs w:val="28"/>
          <w:lang w:eastAsia="ru-RU"/>
        </w:rPr>
        <w:t>Специальный инвестиционный контракт</w:t>
      </w:r>
    </w:p>
    <w:p w:rsidR="00304903" w:rsidRPr="00FC1B13" w:rsidRDefault="00304903" w:rsidP="00304903">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8" w:history="1">
        <w:r w:rsidRPr="00FC1B13">
          <w:rPr>
            <w:rStyle w:val="a3"/>
            <w:rFonts w:ascii="Times New Roman" w:hAnsi="Times New Roman"/>
            <w:i/>
            <w:iCs/>
            <w:color w:val="auto"/>
            <w:sz w:val="28"/>
            <w:szCs w:val="28"/>
            <w:u w:val="none"/>
            <w:lang w:eastAsia="ru-RU"/>
          </w:rPr>
          <w:t>подпунктом 23.2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numPr>
          <w:ilvl w:val="0"/>
          <w:numId w:val="5"/>
        </w:numPr>
        <w:tabs>
          <w:tab w:val="left" w:pos="1418"/>
        </w:tabs>
        <w:autoSpaceDE w:val="0"/>
        <w:autoSpaceDN w:val="0"/>
        <w:adjustRightInd w:val="0"/>
        <w:spacing w:after="0" w:line="240" w:lineRule="auto"/>
        <w:jc w:val="both"/>
        <w:rPr>
          <w:rFonts w:ascii="Times New Roman" w:hAnsi="Times New Roman"/>
          <w:bCs/>
          <w:sz w:val="28"/>
          <w:szCs w:val="28"/>
          <w:lang w:eastAsia="ru-RU"/>
        </w:rPr>
      </w:pPr>
      <w:proofErr w:type="spellStart"/>
      <w:r w:rsidRPr="00FC1B13">
        <w:rPr>
          <w:rFonts w:ascii="Times New Roman" w:hAnsi="Times New Roman"/>
          <w:sz w:val="28"/>
          <w:szCs w:val="28"/>
          <w:lang w:eastAsia="ru-RU"/>
        </w:rPr>
        <w:t>Охотхозяйственное</w:t>
      </w:r>
      <w:proofErr w:type="spellEnd"/>
      <w:r w:rsidRPr="00FC1B13">
        <w:rPr>
          <w:rFonts w:ascii="Times New Roman" w:hAnsi="Times New Roman"/>
          <w:sz w:val="28"/>
          <w:szCs w:val="28"/>
          <w:lang w:eastAsia="ru-RU"/>
        </w:rPr>
        <w:t xml:space="preserve"> соглашение</w:t>
      </w:r>
    </w:p>
    <w:p w:rsidR="00304903" w:rsidRPr="00FC1B13" w:rsidRDefault="00304903" w:rsidP="00304903">
      <w:pPr>
        <w:tabs>
          <w:tab w:val="left" w:pos="1418"/>
        </w:tabs>
        <w:autoSpaceDE w:val="0"/>
        <w:autoSpaceDN w:val="0"/>
        <w:adjustRightInd w:val="0"/>
        <w:spacing w:after="0" w:line="240" w:lineRule="auto"/>
        <w:ind w:firstLine="1134"/>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9" w:history="1">
        <w:r w:rsidRPr="00FC1B13">
          <w:rPr>
            <w:rStyle w:val="a3"/>
            <w:rFonts w:ascii="Times New Roman" w:hAnsi="Times New Roman"/>
            <w:i/>
            <w:iCs/>
            <w:color w:val="auto"/>
            <w:sz w:val="28"/>
            <w:szCs w:val="28"/>
            <w:u w:val="none"/>
            <w:lang w:eastAsia="ru-RU"/>
          </w:rPr>
          <w:t>подпунктом 24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b"/>
        <w:tabs>
          <w:tab w:val="left" w:pos="1418"/>
        </w:tabs>
        <w:ind w:firstLine="709"/>
        <w:jc w:val="center"/>
        <w:rPr>
          <w:rFonts w:ascii="Times New Roman" w:hAnsi="Times New Roman"/>
          <w:i/>
          <w:sz w:val="28"/>
          <w:szCs w:val="28"/>
        </w:rPr>
      </w:pPr>
      <w:r w:rsidRPr="00FC1B13">
        <w:rPr>
          <w:rFonts w:ascii="Times New Roman" w:hAnsi="Times New Roman"/>
          <w:b/>
          <w:sz w:val="28"/>
          <w:szCs w:val="28"/>
        </w:rPr>
        <w:t>2.8.2.</w:t>
      </w:r>
      <w:r w:rsidRPr="00FC1B13">
        <w:rPr>
          <w:rFonts w:ascii="Times New Roman" w:hAnsi="Times New Roman"/>
          <w:b/>
          <w:sz w:val="28"/>
          <w:szCs w:val="28"/>
        </w:rPr>
        <w:tab/>
      </w:r>
      <w:r w:rsidRPr="00FC1B13">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304903" w:rsidRPr="00FC1B13" w:rsidRDefault="00304903" w:rsidP="00304903">
      <w:pPr>
        <w:pStyle w:val="ab"/>
        <w:numPr>
          <w:ilvl w:val="0"/>
          <w:numId w:val="6"/>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указ или распоряжение Президента Российской Федерации</w:t>
      </w:r>
    </w:p>
    <w:p w:rsidR="00304903" w:rsidRPr="00FC1B13" w:rsidRDefault="00304903" w:rsidP="00304903">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0" w:history="1">
        <w:r w:rsidRPr="00FC1B13">
          <w:rPr>
            <w:rStyle w:val="a3"/>
            <w:rFonts w:ascii="Times New Roman" w:hAnsi="Times New Roman"/>
            <w:i/>
            <w:iCs/>
            <w:color w:val="auto"/>
            <w:sz w:val="28"/>
            <w:szCs w:val="28"/>
            <w:u w:val="none"/>
            <w:lang w:eastAsia="ru-RU"/>
          </w:rPr>
          <w:t>подпунктом 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sz w:val="28"/>
          <w:szCs w:val="28"/>
          <w:lang w:eastAsia="ru-RU"/>
        </w:rPr>
        <w:t>Распоряжение высшего должностного лица субъекта Российской Федерации</w:t>
      </w:r>
    </w:p>
    <w:p w:rsidR="00304903" w:rsidRPr="00FC1B13" w:rsidRDefault="00304903" w:rsidP="00304903">
      <w:pPr>
        <w:pStyle w:val="af1"/>
        <w:tabs>
          <w:tab w:val="left" w:pos="1418"/>
        </w:tabs>
        <w:autoSpaceDE w:val="0"/>
        <w:autoSpaceDN w:val="0"/>
        <w:adjustRightInd w:val="0"/>
        <w:spacing w:after="0" w:line="240" w:lineRule="auto"/>
        <w:ind w:left="0"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1" w:history="1">
        <w:r w:rsidRPr="00FC1B13">
          <w:rPr>
            <w:rStyle w:val="a3"/>
            <w:rFonts w:ascii="Times New Roman" w:hAnsi="Times New Roman"/>
            <w:i/>
            <w:iCs/>
            <w:color w:val="auto"/>
            <w:sz w:val="28"/>
            <w:szCs w:val="28"/>
            <w:u w:val="none"/>
            <w:lang w:eastAsia="ru-RU"/>
          </w:rPr>
          <w:t>подпунктом 3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sz w:val="28"/>
          <w:szCs w:val="28"/>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FC1B13">
        <w:rPr>
          <w:rFonts w:ascii="Times New Roman" w:hAnsi="Times New Roman"/>
          <w:sz w:val="28"/>
          <w:szCs w:val="28"/>
          <w:lang w:eastAsia="ru-RU"/>
        </w:rPr>
        <w:t>электро</w:t>
      </w:r>
      <w:proofErr w:type="spellEnd"/>
      <w:r w:rsidRPr="00FC1B13">
        <w:rPr>
          <w:rFonts w:ascii="Times New Roman" w:hAnsi="Times New Roman"/>
          <w:sz w:val="28"/>
          <w:szCs w:val="28"/>
          <w:lang w:eastAsia="ru-RU"/>
        </w:rPr>
        <w:t>-, тепл</w:t>
      </w:r>
      <w:proofErr w:type="gramStart"/>
      <w:r w:rsidRPr="00FC1B13">
        <w:rPr>
          <w:rFonts w:ascii="Times New Roman" w:hAnsi="Times New Roman"/>
          <w:sz w:val="28"/>
          <w:szCs w:val="28"/>
          <w:lang w:eastAsia="ru-RU"/>
        </w:rPr>
        <w:t>о-</w:t>
      </w:r>
      <w:proofErr w:type="gramEnd"/>
      <w:r w:rsidRPr="00FC1B13">
        <w:rPr>
          <w:rFonts w:ascii="Times New Roman" w:hAnsi="Times New Roman"/>
          <w:sz w:val="28"/>
          <w:szCs w:val="28"/>
          <w:lang w:eastAsia="ru-RU"/>
        </w:rPr>
        <w:t xml:space="preserve">, </w:t>
      </w:r>
      <w:proofErr w:type="spellStart"/>
      <w:r w:rsidRPr="00FC1B13">
        <w:rPr>
          <w:rFonts w:ascii="Times New Roman" w:hAnsi="Times New Roman"/>
          <w:sz w:val="28"/>
          <w:szCs w:val="28"/>
          <w:lang w:eastAsia="ru-RU"/>
        </w:rPr>
        <w:t>газо</w:t>
      </w:r>
      <w:proofErr w:type="spellEnd"/>
      <w:r w:rsidRPr="00FC1B13">
        <w:rPr>
          <w:rFonts w:ascii="Times New Roman" w:hAnsi="Times New Roman"/>
          <w:sz w:val="28"/>
          <w:szCs w:val="28"/>
          <w:lang w:eastAsia="ru-RU"/>
        </w:rPr>
        <w:t>- и водоснабжения, водоотведения, связи, нефтепроводов, не относящихся к объектам регионального или местного значения)</w:t>
      </w:r>
    </w:p>
    <w:p w:rsidR="00304903" w:rsidRPr="00FC1B13" w:rsidRDefault="00304903" w:rsidP="00304903">
      <w:pPr>
        <w:pStyle w:val="af1"/>
        <w:tabs>
          <w:tab w:val="left" w:pos="1418"/>
        </w:tabs>
        <w:autoSpaceDE w:val="0"/>
        <w:autoSpaceDN w:val="0"/>
        <w:adjustRightInd w:val="0"/>
        <w:spacing w:after="0" w:line="240" w:lineRule="auto"/>
        <w:ind w:left="0"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2" w:history="1">
        <w:r w:rsidRPr="00FC1B13">
          <w:rPr>
            <w:rStyle w:val="a3"/>
            <w:rFonts w:ascii="Times New Roman" w:hAnsi="Times New Roman"/>
            <w:i/>
            <w:iCs/>
            <w:color w:val="auto"/>
            <w:sz w:val="28"/>
            <w:szCs w:val="28"/>
            <w:u w:val="none"/>
            <w:lang w:eastAsia="ru-RU"/>
          </w:rPr>
          <w:t>подпунктом 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lastRenderedPageBreak/>
        <w:t>выписка из ЕГРН об объекте недвижимости (о здании и (или) сооружении, расположенн</w:t>
      </w:r>
      <w:r w:rsidRPr="00FC1B13">
        <w:rPr>
          <w:rFonts w:ascii="Times New Roman" w:hAnsi="Times New Roman"/>
          <w:sz w:val="28"/>
          <w:szCs w:val="28"/>
          <w:u w:val="single"/>
          <w:lang w:eastAsia="ru-RU"/>
        </w:rPr>
        <w:t>о</w:t>
      </w:r>
      <w:proofErr w:type="gramStart"/>
      <w:r w:rsidRPr="00FC1B13">
        <w:rPr>
          <w:rFonts w:ascii="Times New Roman" w:hAnsi="Times New Roman"/>
          <w:sz w:val="28"/>
          <w:szCs w:val="28"/>
          <w:u w:val="single"/>
          <w:lang w:eastAsia="ru-RU"/>
        </w:rPr>
        <w:t>м</w:t>
      </w:r>
      <w:r w:rsidRPr="00FC1B13">
        <w:rPr>
          <w:rFonts w:ascii="Times New Roman" w:hAnsi="Times New Roman"/>
          <w:sz w:val="28"/>
          <w:szCs w:val="28"/>
          <w:lang w:eastAsia="ru-RU"/>
        </w:rPr>
        <w:t>(</w:t>
      </w:r>
      <w:proofErr w:type="spellStart"/>
      <w:proofErr w:type="gramEnd"/>
      <w:r w:rsidRPr="00FC1B13">
        <w:rPr>
          <w:rFonts w:ascii="Times New Roman" w:hAnsi="Times New Roman"/>
          <w:sz w:val="28"/>
          <w:szCs w:val="28"/>
          <w:lang w:eastAsia="ru-RU"/>
        </w:rPr>
        <w:t>ых</w:t>
      </w:r>
      <w:proofErr w:type="spellEnd"/>
      <w:r w:rsidRPr="00FC1B13">
        <w:rPr>
          <w:rFonts w:ascii="Times New Roman" w:hAnsi="Times New Roman"/>
          <w:sz w:val="28"/>
          <w:szCs w:val="28"/>
          <w:lang w:eastAsia="ru-RU"/>
        </w:rPr>
        <w:t xml:space="preserve">) на испрашиваемом земельном участке) </w:t>
      </w:r>
    </w:p>
    <w:p w:rsidR="00304903" w:rsidRPr="00FC1B13" w:rsidRDefault="00304903" w:rsidP="00304903">
      <w:pPr>
        <w:pStyle w:val="af1"/>
        <w:tabs>
          <w:tab w:val="left" w:pos="1134"/>
        </w:tabs>
        <w:autoSpaceDE w:val="0"/>
        <w:autoSpaceDN w:val="0"/>
        <w:adjustRightInd w:val="0"/>
        <w:spacing w:after="0" w:line="240" w:lineRule="auto"/>
        <w:ind w:left="0"/>
        <w:jc w:val="both"/>
        <w:rPr>
          <w:rFonts w:ascii="Times New Roman" w:hAnsi="Times New Roman"/>
          <w:bCs/>
          <w:sz w:val="28"/>
          <w:szCs w:val="28"/>
          <w:lang w:eastAsia="ru-RU"/>
        </w:rPr>
      </w:pPr>
      <w:r w:rsidRPr="00FC1B13">
        <w:rPr>
          <w:rFonts w:ascii="Times New Roman" w:hAnsi="Times New Roman"/>
          <w:i/>
          <w:sz w:val="28"/>
          <w:szCs w:val="28"/>
          <w:lang w:eastAsia="ru-RU"/>
        </w:rPr>
        <w:tab/>
        <w:t xml:space="preserve">(для лиц, в соответствии с </w:t>
      </w:r>
      <w:hyperlink r:id="rId53" w:history="1">
        <w:r w:rsidRPr="00FC1B13">
          <w:rPr>
            <w:rStyle w:val="a3"/>
            <w:rFonts w:ascii="Times New Roman" w:hAnsi="Times New Roman"/>
            <w:i/>
            <w:iCs/>
            <w:color w:val="auto"/>
            <w:sz w:val="28"/>
            <w:szCs w:val="28"/>
            <w:u w:val="none"/>
            <w:lang w:eastAsia="ru-RU"/>
          </w:rPr>
          <w:t>подпунктом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выписка из ЕГРН об объекте недвижимости (об испрашиваемом земельном участке)</w:t>
      </w:r>
    </w:p>
    <w:p w:rsidR="00304903" w:rsidRPr="00FC1B13" w:rsidRDefault="00304903" w:rsidP="00304903">
      <w:pPr>
        <w:pStyle w:val="af1"/>
        <w:tabs>
          <w:tab w:val="left" w:pos="1418"/>
        </w:tabs>
        <w:autoSpaceDE w:val="0"/>
        <w:autoSpaceDN w:val="0"/>
        <w:adjustRightInd w:val="0"/>
        <w:spacing w:after="0" w:line="240" w:lineRule="auto"/>
        <w:ind w:left="0" w:firstLine="993"/>
        <w:jc w:val="both"/>
        <w:rPr>
          <w:rFonts w:ascii="Times New Roman" w:hAnsi="Times New Roman"/>
          <w:i/>
          <w:sz w:val="28"/>
          <w:szCs w:val="28"/>
          <w:lang w:eastAsia="ru-RU"/>
        </w:rPr>
      </w:pPr>
      <w:r w:rsidRPr="00FC1B13">
        <w:rPr>
          <w:rFonts w:ascii="Times New Roman" w:hAnsi="Times New Roman"/>
          <w:i/>
          <w:sz w:val="28"/>
          <w:szCs w:val="28"/>
          <w:lang w:eastAsia="ru-RU"/>
        </w:rPr>
        <w:t>(для всех случаев, указанных в настоящем регламенте</w:t>
      </w:r>
      <w:r w:rsidRPr="00FC1B13">
        <w:rPr>
          <w:rFonts w:ascii="Times New Roman" w:hAnsi="Times New Roman"/>
          <w:i/>
          <w:iCs/>
          <w:sz w:val="28"/>
          <w:szCs w:val="28"/>
          <w:lang w:eastAsia="ru-RU"/>
        </w:rPr>
        <w:t>)</w:t>
      </w:r>
      <w:r w:rsidRPr="00FC1B13">
        <w:rPr>
          <w:rFonts w:ascii="Times New Roman" w:hAnsi="Times New Roman"/>
          <w:bCs/>
          <w:sz w:val="28"/>
          <w:szCs w:val="28"/>
          <w:lang w:eastAsia="ru-RU"/>
        </w:rPr>
        <w:t>;</w:t>
      </w:r>
    </w:p>
    <w:p w:rsidR="00304903" w:rsidRPr="00FC1B13" w:rsidRDefault="00304903" w:rsidP="0030490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04903" w:rsidRPr="00FC1B13" w:rsidRDefault="00304903" w:rsidP="00304903">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4" w:history="1">
        <w:r w:rsidRPr="00FC1B13">
          <w:rPr>
            <w:rStyle w:val="a3"/>
            <w:rFonts w:ascii="Times New Roman" w:hAnsi="Times New Roman"/>
            <w:i/>
            <w:iCs/>
            <w:color w:val="auto"/>
            <w:sz w:val="28"/>
            <w:szCs w:val="28"/>
            <w:u w:val="none"/>
            <w:lang w:eastAsia="ru-RU"/>
          </w:rPr>
          <w:t>подпунктом 29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304903" w:rsidRPr="00FC1B13" w:rsidRDefault="00304903" w:rsidP="00304903">
      <w:pPr>
        <w:pStyle w:val="ab"/>
        <w:numPr>
          <w:ilvl w:val="0"/>
          <w:numId w:val="6"/>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выписка из ЕГРЮЛ о юридическом лице, являющимся заявителем;</w:t>
      </w:r>
    </w:p>
    <w:p w:rsidR="00304903" w:rsidRPr="00FC1B13" w:rsidRDefault="00304903" w:rsidP="00304903">
      <w:pPr>
        <w:pStyle w:val="ab"/>
        <w:numPr>
          <w:ilvl w:val="0"/>
          <w:numId w:val="6"/>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2.9.</w:t>
      </w:r>
      <w:r w:rsidRPr="00FC1B13">
        <w:rPr>
          <w:rFonts w:ascii="Times New Roman" w:hAnsi="Times New Roman"/>
          <w:b/>
          <w:sz w:val="28"/>
          <w:szCs w:val="28"/>
        </w:rPr>
        <w:tab/>
      </w:r>
      <w:r w:rsidRPr="00FC1B13">
        <w:rPr>
          <w:rFonts w:ascii="Times New Roman" w:hAnsi="Times New Roman"/>
          <w:sz w:val="28"/>
          <w:szCs w:val="28"/>
        </w:rPr>
        <w:t>Результат предоставления муниципальной услуги (далее итоговый документ).</w:t>
      </w:r>
    </w:p>
    <w:p w:rsidR="00304903" w:rsidRPr="00FC1B13" w:rsidRDefault="00304903" w:rsidP="00304903">
      <w:pPr>
        <w:pStyle w:val="ab"/>
        <w:tabs>
          <w:tab w:val="left" w:pos="1418"/>
        </w:tabs>
        <w:ind w:firstLine="993"/>
        <w:jc w:val="both"/>
        <w:rPr>
          <w:rFonts w:ascii="Times New Roman" w:hAnsi="Times New Roman"/>
          <w:sz w:val="28"/>
          <w:szCs w:val="28"/>
        </w:rPr>
      </w:pPr>
      <w:bookmarkStart w:id="4" w:name="Par97"/>
      <w:bookmarkEnd w:id="4"/>
      <w:r w:rsidRPr="00FC1B13">
        <w:rPr>
          <w:rFonts w:ascii="Times New Roman" w:hAnsi="Times New Roman"/>
          <w:sz w:val="28"/>
          <w:szCs w:val="28"/>
        </w:rPr>
        <w:t>1)</w:t>
      </w:r>
      <w:r w:rsidRPr="00FC1B13">
        <w:rPr>
          <w:rFonts w:ascii="Times New Roman" w:hAnsi="Times New Roman"/>
          <w:sz w:val="28"/>
          <w:szCs w:val="28"/>
        </w:rPr>
        <w:tab/>
        <w:t>результатом предоставления муниципальной услуги является итоговый документ о предоставлении земельного участка в аренду, подписанный стороной ОМС, включающий в себя:</w:t>
      </w:r>
    </w:p>
    <w:p w:rsidR="00304903" w:rsidRPr="00FC1B13" w:rsidRDefault="00304903" w:rsidP="00304903">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постановление о предоставлении в аренду земельного участка;</w:t>
      </w:r>
    </w:p>
    <w:p w:rsidR="00304903" w:rsidRPr="00FC1B13" w:rsidRDefault="00304903" w:rsidP="00304903">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договор аренды земельного участка;</w:t>
      </w:r>
    </w:p>
    <w:p w:rsidR="00304903" w:rsidRPr="00FC1B13" w:rsidRDefault="00304903" w:rsidP="00304903">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расчетные платежи арендной платы за земельный участок;</w:t>
      </w:r>
    </w:p>
    <w:p w:rsidR="00304903" w:rsidRPr="00FC1B13" w:rsidRDefault="00304903" w:rsidP="00304903">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экспликация земельного участка;</w:t>
      </w:r>
    </w:p>
    <w:p w:rsidR="00304903" w:rsidRPr="00FC1B13" w:rsidRDefault="00304903" w:rsidP="00304903">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акт приема-передачи земельного участка;</w:t>
      </w:r>
    </w:p>
    <w:p w:rsidR="00304903" w:rsidRPr="00FC1B13" w:rsidRDefault="00304903" w:rsidP="00304903">
      <w:pPr>
        <w:pStyle w:val="ab"/>
        <w:tabs>
          <w:tab w:val="left" w:pos="1418"/>
        </w:tabs>
        <w:ind w:firstLine="993"/>
        <w:jc w:val="both"/>
        <w:rPr>
          <w:rFonts w:ascii="Times New Roman" w:hAnsi="Times New Roman"/>
          <w:sz w:val="28"/>
          <w:szCs w:val="28"/>
        </w:rPr>
      </w:pPr>
      <w:r w:rsidRPr="00FC1B13">
        <w:rPr>
          <w:rFonts w:ascii="Times New Roman" w:hAnsi="Times New Roman"/>
          <w:sz w:val="28"/>
          <w:szCs w:val="28"/>
        </w:rPr>
        <w:t>2)</w:t>
      </w:r>
      <w:r w:rsidRPr="00FC1B13">
        <w:rPr>
          <w:rFonts w:ascii="Times New Roman" w:hAnsi="Times New Roman"/>
          <w:sz w:val="28"/>
          <w:szCs w:val="28"/>
        </w:rPr>
        <w:tab/>
        <w:t>письменный отказ в предоставлении муниципальной услуги.</w:t>
      </w:r>
    </w:p>
    <w:p w:rsidR="00304903" w:rsidRPr="00FC1B13" w:rsidRDefault="00304903" w:rsidP="00304903">
      <w:pPr>
        <w:pStyle w:val="ab"/>
        <w:tabs>
          <w:tab w:val="left" w:pos="1418"/>
        </w:tabs>
        <w:ind w:firstLine="709"/>
        <w:jc w:val="both"/>
        <w:rPr>
          <w:rFonts w:ascii="Times New Roman" w:hAnsi="Times New Roman"/>
          <w:b/>
          <w:sz w:val="28"/>
          <w:szCs w:val="28"/>
        </w:rPr>
      </w:pPr>
      <w:r w:rsidRPr="00FC1B13">
        <w:rPr>
          <w:rFonts w:ascii="Times New Roman" w:hAnsi="Times New Roman"/>
          <w:b/>
          <w:sz w:val="28"/>
          <w:szCs w:val="28"/>
        </w:rPr>
        <w:t>2.10. Срок предоставления муниципальной услуги</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04903" w:rsidRPr="00FC1B13" w:rsidRDefault="00304903" w:rsidP="00304903">
      <w:pPr>
        <w:pStyle w:val="ab"/>
        <w:tabs>
          <w:tab w:val="left" w:pos="1418"/>
        </w:tabs>
        <w:spacing w:after="240"/>
        <w:ind w:firstLine="709"/>
        <w:jc w:val="both"/>
        <w:rPr>
          <w:rFonts w:ascii="Times New Roman" w:hAnsi="Times New Roman"/>
          <w:b/>
          <w:sz w:val="28"/>
          <w:szCs w:val="28"/>
        </w:rPr>
      </w:pPr>
      <w:r w:rsidRPr="00FC1B13">
        <w:rPr>
          <w:rFonts w:ascii="Times New Roman" w:hAnsi="Times New Roman"/>
          <w:b/>
          <w:sz w:val="28"/>
          <w:szCs w:val="28"/>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304903" w:rsidRPr="00FC1B13" w:rsidTr="00BA5DC5">
        <w:trPr>
          <w:trHeight w:val="312"/>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right="34" w:firstLine="33"/>
              <w:jc w:val="both"/>
              <w:rPr>
                <w:rFonts w:ascii="Times New Roman" w:hAnsi="Times New Roman"/>
                <w:kern w:val="28"/>
                <w:sz w:val="28"/>
                <w:szCs w:val="28"/>
              </w:rPr>
            </w:pPr>
            <w:r w:rsidRPr="00FC1B13">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right="34" w:firstLine="33"/>
              <w:jc w:val="both"/>
              <w:rPr>
                <w:rFonts w:ascii="Times New Roman" w:hAnsi="Times New Roman"/>
                <w:kern w:val="28"/>
                <w:sz w:val="28"/>
                <w:szCs w:val="28"/>
              </w:rPr>
            </w:pPr>
            <w:r w:rsidRPr="00FC1B13">
              <w:rPr>
                <w:rFonts w:ascii="Times New Roman" w:hAnsi="Times New Roman"/>
                <w:kern w:val="28"/>
                <w:sz w:val="28"/>
                <w:szCs w:val="28"/>
              </w:rPr>
              <w:t>Срок выполнения</w:t>
            </w:r>
          </w:p>
        </w:tc>
      </w:tr>
      <w:tr w:rsidR="00304903" w:rsidRPr="00FC1B13" w:rsidTr="00BA5DC5">
        <w:trPr>
          <w:trHeight w:val="265"/>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kern w:val="28"/>
                <w:sz w:val="28"/>
                <w:szCs w:val="28"/>
              </w:rPr>
            </w:pPr>
            <w:r w:rsidRPr="00FC1B13">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kern w:val="28"/>
                <w:sz w:val="28"/>
                <w:szCs w:val="28"/>
              </w:rPr>
            </w:pPr>
            <w:r w:rsidRPr="00FC1B13">
              <w:rPr>
                <w:rFonts w:ascii="Times New Roman" w:hAnsi="Times New Roman"/>
                <w:kern w:val="28"/>
                <w:sz w:val="28"/>
                <w:szCs w:val="28"/>
              </w:rPr>
              <w:t>0,5 рабочих дня</w:t>
            </w:r>
          </w:p>
        </w:tc>
      </w:tr>
      <w:tr w:rsidR="00304903" w:rsidRPr="00FC1B13" w:rsidTr="00BA5DC5">
        <w:trPr>
          <w:trHeight w:val="693"/>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kern w:val="28"/>
                <w:sz w:val="28"/>
                <w:szCs w:val="28"/>
              </w:rPr>
            </w:pPr>
            <w:r w:rsidRPr="00FC1B13">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kern w:val="28"/>
                <w:sz w:val="28"/>
                <w:szCs w:val="28"/>
              </w:rPr>
            </w:pPr>
            <w:r w:rsidRPr="00FC1B13">
              <w:rPr>
                <w:rFonts w:ascii="Times New Roman" w:hAnsi="Times New Roman"/>
                <w:kern w:val="28"/>
                <w:sz w:val="28"/>
                <w:szCs w:val="28"/>
              </w:rPr>
              <w:t>0,5 рабочих дня</w:t>
            </w:r>
          </w:p>
        </w:tc>
      </w:tr>
      <w:tr w:rsidR="00304903" w:rsidRPr="00FC1B13" w:rsidTr="00BA5DC5">
        <w:trPr>
          <w:trHeight w:val="628"/>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kern w:val="28"/>
                <w:sz w:val="28"/>
                <w:szCs w:val="28"/>
              </w:rPr>
            </w:pPr>
            <w:r w:rsidRPr="00FC1B13">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kern w:val="28"/>
                <w:sz w:val="28"/>
                <w:szCs w:val="28"/>
              </w:rPr>
            </w:pPr>
            <w:r w:rsidRPr="00FC1B13">
              <w:rPr>
                <w:rFonts w:ascii="Times New Roman" w:hAnsi="Times New Roman"/>
                <w:kern w:val="28"/>
                <w:sz w:val="28"/>
                <w:szCs w:val="28"/>
              </w:rPr>
              <w:t>5 рабочих дней</w:t>
            </w:r>
          </w:p>
        </w:tc>
      </w:tr>
      <w:tr w:rsidR="00304903" w:rsidRPr="00FC1B13" w:rsidTr="00BA5DC5">
        <w:trPr>
          <w:trHeight w:val="1056"/>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sidRPr="00FC1B13">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kern w:val="28"/>
                <w:sz w:val="28"/>
                <w:szCs w:val="28"/>
              </w:rPr>
              <w:t>, если заявитель обратился в МФЦ (пере</w:t>
            </w:r>
            <w:r>
              <w:rPr>
                <w:rFonts w:ascii="Times New Roman" w:hAnsi="Times New Roman"/>
                <w:kern w:val="28"/>
                <w:sz w:val="28"/>
                <w:szCs w:val="28"/>
              </w:rPr>
              <w:t xml:space="preserve">дача дела специалистом </w:t>
            </w:r>
            <w:r>
              <w:rPr>
                <w:rFonts w:ascii="Times New Roman" w:hAnsi="Times New Roman"/>
                <w:kern w:val="28"/>
                <w:sz w:val="28"/>
                <w:szCs w:val="28"/>
              </w:rPr>
              <w:lastRenderedPageBreak/>
              <w:t xml:space="preserve">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sidRPr="00FC1B13">
              <w:rPr>
                <w:rFonts w:ascii="Times New Roman" w:hAnsi="Times New Roman"/>
                <w:kern w:val="28"/>
                <w:sz w:val="28"/>
                <w:szCs w:val="28"/>
              </w:rPr>
              <w:lastRenderedPageBreak/>
              <w:t>1 рабочий день</w:t>
            </w:r>
          </w:p>
        </w:tc>
      </w:tr>
      <w:tr w:rsidR="00304903" w:rsidRPr="00FC1B13" w:rsidTr="00BA5DC5">
        <w:trPr>
          <w:trHeight w:val="1056"/>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lastRenderedPageBreak/>
              <w:t>5.</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w:t>
            </w:r>
            <w:r w:rsidRPr="00FC1B13">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sidRPr="00FC1B13">
              <w:rPr>
                <w:rFonts w:ascii="Times New Roman" w:hAnsi="Times New Roman"/>
                <w:sz w:val="28"/>
                <w:szCs w:val="28"/>
              </w:rPr>
              <w:t>1 рабочий день</w:t>
            </w:r>
          </w:p>
        </w:tc>
      </w:tr>
      <w:tr w:rsidR="00304903" w:rsidRPr="00FC1B13" w:rsidTr="00BA5DC5">
        <w:trPr>
          <w:trHeight w:val="369"/>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sidRPr="00FC1B13">
              <w:rPr>
                <w:rFonts w:ascii="Times New Roman" w:hAnsi="Times New Roman"/>
                <w:sz w:val="28"/>
                <w:szCs w:val="28"/>
              </w:rPr>
              <w:t>20 календарных дней (при отказе –20 календарных дней)</w:t>
            </w:r>
          </w:p>
        </w:tc>
      </w:tr>
      <w:tr w:rsidR="00304903" w:rsidRPr="00FC1B13" w:rsidTr="00BA5DC5">
        <w:trPr>
          <w:trHeight w:val="369"/>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передача итогового документа в МФЦ и </w:t>
            </w:r>
            <w:r w:rsidRPr="00FC1B13">
              <w:rPr>
                <w:rFonts w:ascii="Times New Roman" w:hAnsi="Times New Roman"/>
                <w:i/>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sidRPr="00FC1B13">
              <w:rPr>
                <w:rFonts w:ascii="Times New Roman" w:hAnsi="Times New Roman"/>
                <w:sz w:val="28"/>
                <w:szCs w:val="28"/>
              </w:rPr>
              <w:t>1 рабочий день</w:t>
            </w:r>
          </w:p>
        </w:tc>
      </w:tr>
      <w:tr w:rsidR="00304903" w:rsidRPr="00FC1B13" w:rsidTr="00BA5DC5">
        <w:trPr>
          <w:trHeight w:val="369"/>
        </w:trPr>
        <w:tc>
          <w:tcPr>
            <w:tcW w:w="700"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sidRPr="00FC1B13">
              <w:rPr>
                <w:rFonts w:ascii="Times New Roman" w:hAnsi="Times New Roman"/>
                <w:sz w:val="28"/>
                <w:szCs w:val="28"/>
              </w:rPr>
              <w:t>МФЦ: выдача заявителю и возврат 1 экз. итогового документа с подп</w:t>
            </w:r>
            <w:r>
              <w:rPr>
                <w:rFonts w:ascii="Times New Roman" w:hAnsi="Times New Roman"/>
                <w:sz w:val="28"/>
                <w:szCs w:val="28"/>
              </w:rPr>
              <w:t>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304903" w:rsidRPr="00FC1B13" w:rsidRDefault="00304903" w:rsidP="00BA5DC5">
            <w:pPr>
              <w:pStyle w:val="ab"/>
              <w:jc w:val="both"/>
              <w:rPr>
                <w:rFonts w:ascii="Times New Roman" w:hAnsi="Times New Roman"/>
                <w:sz w:val="28"/>
                <w:szCs w:val="28"/>
              </w:rPr>
            </w:pPr>
            <w:r w:rsidRPr="00FC1B13">
              <w:rPr>
                <w:rFonts w:ascii="Times New Roman" w:hAnsi="Times New Roman"/>
                <w:sz w:val="28"/>
                <w:szCs w:val="28"/>
              </w:rPr>
              <w:t>1 рабочий день</w:t>
            </w:r>
          </w:p>
        </w:tc>
      </w:tr>
    </w:tbl>
    <w:p w:rsidR="00304903" w:rsidRPr="00FC1B13" w:rsidRDefault="00304903" w:rsidP="00304903">
      <w:pPr>
        <w:pStyle w:val="ab"/>
        <w:tabs>
          <w:tab w:val="left" w:pos="1418"/>
        </w:tabs>
        <w:ind w:firstLine="709"/>
        <w:jc w:val="both"/>
        <w:rPr>
          <w:rFonts w:ascii="Times New Roman" w:hAnsi="Times New Roman"/>
          <w:b/>
          <w:sz w:val="28"/>
          <w:szCs w:val="28"/>
        </w:rPr>
      </w:pPr>
    </w:p>
    <w:p w:rsidR="00304903" w:rsidRPr="00FC1B13" w:rsidRDefault="00304903" w:rsidP="00304903">
      <w:pPr>
        <w:pStyle w:val="ab"/>
        <w:ind w:firstLine="709"/>
        <w:jc w:val="both"/>
        <w:rPr>
          <w:rFonts w:ascii="Times New Roman" w:hAnsi="Times New Roman"/>
          <w:sz w:val="28"/>
          <w:szCs w:val="28"/>
        </w:rPr>
      </w:pPr>
      <w:r w:rsidRPr="00FC1B13">
        <w:rPr>
          <w:rFonts w:ascii="Times New Roman" w:hAnsi="Times New Roman"/>
          <w:b/>
          <w:sz w:val="28"/>
          <w:szCs w:val="28"/>
        </w:rPr>
        <w:t>2.11.</w:t>
      </w:r>
      <w:r w:rsidRPr="00FC1B13">
        <w:rPr>
          <w:rFonts w:ascii="Times New Roman" w:hAnsi="Times New Roman"/>
          <w:sz w:val="28"/>
          <w:szCs w:val="28"/>
        </w:rPr>
        <w:t xml:space="preserve"> </w:t>
      </w:r>
      <w:bookmarkStart w:id="5" w:name="Par103"/>
      <w:bookmarkEnd w:id="5"/>
      <w:r w:rsidRPr="00FC1B13">
        <w:rPr>
          <w:rFonts w:ascii="Times New Roman" w:hAnsi="Times New Roman"/>
          <w:b/>
          <w:sz w:val="28"/>
          <w:szCs w:val="28"/>
        </w:rPr>
        <w:t>Правовые основания предоставления муниципальной услуги</w:t>
      </w:r>
    </w:p>
    <w:p w:rsidR="00304903" w:rsidRPr="00FC1B13" w:rsidRDefault="00304903" w:rsidP="00304903">
      <w:pPr>
        <w:pStyle w:val="ab"/>
        <w:ind w:firstLine="709"/>
        <w:jc w:val="both"/>
        <w:rPr>
          <w:rFonts w:ascii="Times New Roman" w:hAnsi="Times New Roman"/>
          <w:sz w:val="28"/>
          <w:szCs w:val="28"/>
        </w:rPr>
      </w:pPr>
      <w:r w:rsidRPr="00FC1B1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 xml:space="preserve">Конституцией Российской Федерации;    </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Земельным кодексом Российской Федерации № 136-ФЗ от 25.10.2001г.;</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Гражданским кодексом Российской Федерации;</w:t>
      </w:r>
    </w:p>
    <w:p w:rsidR="00304903" w:rsidRPr="00FC1B13" w:rsidRDefault="00304903" w:rsidP="00304903">
      <w:pPr>
        <w:pStyle w:val="ab"/>
        <w:numPr>
          <w:ilvl w:val="0"/>
          <w:numId w:val="7"/>
        </w:numPr>
        <w:ind w:left="0" w:firstLine="0"/>
        <w:jc w:val="both"/>
        <w:rPr>
          <w:rFonts w:ascii="Times New Roman" w:hAnsi="Times New Roman"/>
          <w:sz w:val="28"/>
          <w:szCs w:val="28"/>
          <w:lang w:eastAsia="ru-RU"/>
        </w:rPr>
      </w:pPr>
      <w:r w:rsidRPr="00FC1B13">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 xml:space="preserve">Федеральным </w:t>
      </w:r>
      <w:hyperlink r:id="rId55"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 xml:space="preserve">Федеральным </w:t>
      </w:r>
      <w:hyperlink r:id="rId56"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04903" w:rsidRPr="00FC1B13" w:rsidRDefault="00304903" w:rsidP="00304903">
      <w:pPr>
        <w:autoSpaceDE w:val="0"/>
        <w:autoSpaceDN w:val="0"/>
        <w:adjustRightInd w:val="0"/>
        <w:spacing w:after="0" w:line="240" w:lineRule="auto"/>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 xml:space="preserve">Федеральным законом </w:t>
      </w:r>
      <w:r w:rsidRPr="00FC1B13">
        <w:rPr>
          <w:rFonts w:ascii="Times New Roman" w:hAnsi="Times New Roman"/>
          <w:sz w:val="28"/>
          <w:szCs w:val="28"/>
          <w:lang w:eastAsia="ru-RU"/>
        </w:rPr>
        <w:t>от 13.07.2015 N 218-ФЗ "О государственной регистрации недвижимости";</w:t>
      </w:r>
      <w:r w:rsidRPr="00FC1B13">
        <w:rPr>
          <w:rFonts w:ascii="Times New Roman" w:hAnsi="Times New Roman"/>
          <w:sz w:val="28"/>
          <w:szCs w:val="28"/>
        </w:rPr>
        <w:t xml:space="preserve"> </w:t>
      </w:r>
    </w:p>
    <w:p w:rsidR="00304903" w:rsidRPr="00FC1B13" w:rsidRDefault="00304903" w:rsidP="00304903">
      <w:pPr>
        <w:autoSpaceDE w:val="0"/>
        <w:autoSpaceDN w:val="0"/>
        <w:adjustRightInd w:val="0"/>
        <w:spacing w:after="0" w:line="240" w:lineRule="auto"/>
        <w:jc w:val="both"/>
        <w:rPr>
          <w:rFonts w:ascii="Times New Roman" w:hAnsi="Times New Roman"/>
          <w:sz w:val="28"/>
          <w:szCs w:val="28"/>
          <w:lang w:eastAsia="ru-RU"/>
        </w:rPr>
      </w:pPr>
      <w:r w:rsidRPr="00FC1B13">
        <w:rPr>
          <w:rFonts w:ascii="Times New Roman" w:hAnsi="Times New Roman"/>
          <w:sz w:val="28"/>
          <w:szCs w:val="28"/>
        </w:rPr>
        <w:t>-</w:t>
      </w:r>
      <w:r w:rsidRPr="00FC1B13">
        <w:rPr>
          <w:rFonts w:ascii="Times New Roman" w:hAnsi="Times New Roman"/>
          <w:sz w:val="28"/>
          <w:szCs w:val="28"/>
        </w:rPr>
        <w:tab/>
        <w:t xml:space="preserve">Федеральным законом </w:t>
      </w:r>
      <w:r w:rsidRPr="00FC1B13">
        <w:rPr>
          <w:rFonts w:ascii="Times New Roman" w:hAnsi="Times New Roman"/>
          <w:sz w:val="28"/>
          <w:szCs w:val="28"/>
          <w:lang w:eastAsia="ru-RU"/>
        </w:rPr>
        <w:t>от 24.07.2007 N 221-ФЗ "О кадастровой деятельности"</w:t>
      </w:r>
    </w:p>
    <w:p w:rsidR="00304903" w:rsidRPr="00FC1B13" w:rsidRDefault="00304903" w:rsidP="00304903">
      <w:pPr>
        <w:pStyle w:val="ab"/>
        <w:numPr>
          <w:ilvl w:val="0"/>
          <w:numId w:val="7"/>
        </w:numPr>
        <w:tabs>
          <w:tab w:val="left" w:pos="284"/>
          <w:tab w:val="left" w:pos="426"/>
        </w:tabs>
        <w:ind w:left="0" w:firstLine="0"/>
        <w:jc w:val="both"/>
        <w:rPr>
          <w:rFonts w:ascii="Times New Roman" w:hAnsi="Times New Roman"/>
          <w:sz w:val="28"/>
          <w:szCs w:val="28"/>
        </w:rPr>
      </w:pPr>
      <w:r w:rsidRPr="00FC1B13">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04903" w:rsidRPr="00FC1B13" w:rsidRDefault="00304903" w:rsidP="00304903">
      <w:pPr>
        <w:pStyle w:val="af1"/>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FC1B13">
        <w:rPr>
          <w:rFonts w:ascii="Times New Roman" w:hAnsi="Times New Roman"/>
          <w:sz w:val="28"/>
          <w:szCs w:val="28"/>
        </w:rPr>
        <w:t xml:space="preserve">приказом </w:t>
      </w:r>
      <w:r w:rsidRPr="00FC1B1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lastRenderedPageBreak/>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Уставом Увельского муниципального района;</w:t>
      </w:r>
    </w:p>
    <w:p w:rsidR="00304903" w:rsidRPr="00FC1B13" w:rsidRDefault="00304903" w:rsidP="00304903">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Настоящим регламентом.</w:t>
      </w:r>
    </w:p>
    <w:p w:rsidR="00304903" w:rsidRPr="00FC1B13" w:rsidRDefault="00304903" w:rsidP="00304903">
      <w:pPr>
        <w:pStyle w:val="ab"/>
        <w:tabs>
          <w:tab w:val="left" w:pos="1418"/>
        </w:tabs>
        <w:ind w:firstLine="709"/>
        <w:jc w:val="both"/>
        <w:rPr>
          <w:rFonts w:ascii="Times New Roman" w:hAnsi="Times New Roman"/>
          <w:sz w:val="28"/>
          <w:szCs w:val="28"/>
        </w:rPr>
      </w:pPr>
      <w:bookmarkStart w:id="6" w:name="Par125"/>
      <w:bookmarkStart w:id="7" w:name="Par137"/>
      <w:bookmarkEnd w:id="6"/>
      <w:bookmarkEnd w:id="7"/>
      <w:r w:rsidRPr="00FC1B13">
        <w:rPr>
          <w:rFonts w:ascii="Times New Roman" w:hAnsi="Times New Roman"/>
          <w:b/>
          <w:sz w:val="28"/>
          <w:szCs w:val="28"/>
        </w:rPr>
        <w:t>2.12.</w:t>
      </w:r>
      <w:r w:rsidRPr="00FC1B13">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304903" w:rsidRPr="00FC1B13" w:rsidRDefault="00304903" w:rsidP="00304903">
      <w:pPr>
        <w:pStyle w:val="ab"/>
        <w:ind w:firstLine="624"/>
        <w:jc w:val="both"/>
        <w:rPr>
          <w:rFonts w:ascii="Times New Roman" w:hAnsi="Times New Roman"/>
          <w:sz w:val="28"/>
          <w:szCs w:val="28"/>
        </w:rPr>
      </w:pPr>
      <w:r w:rsidRPr="00FC1B13">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2.13.</w:t>
      </w:r>
      <w:r w:rsidRPr="00FC1B13">
        <w:rPr>
          <w:rFonts w:ascii="Times New Roman" w:hAnsi="Times New Roman"/>
          <w:b/>
          <w:sz w:val="28"/>
          <w:szCs w:val="28"/>
        </w:rPr>
        <w:tab/>
      </w:r>
      <w:r w:rsidRPr="00FC1B13">
        <w:rPr>
          <w:rFonts w:ascii="Times New Roman" w:hAnsi="Times New Roman"/>
          <w:sz w:val="28"/>
          <w:szCs w:val="28"/>
        </w:rPr>
        <w:t>В случае</w:t>
      </w:r>
      <w:proofErr w:type="gramStart"/>
      <w:r w:rsidRPr="00FC1B13">
        <w:rPr>
          <w:rFonts w:ascii="Times New Roman" w:hAnsi="Times New Roman"/>
          <w:sz w:val="28"/>
          <w:szCs w:val="28"/>
        </w:rPr>
        <w:t>,</w:t>
      </w:r>
      <w:proofErr w:type="gramEnd"/>
      <w:r w:rsidRPr="00FC1B13">
        <w:rPr>
          <w:rFonts w:ascii="Times New Roman" w:hAnsi="Times New Roman"/>
          <w:sz w:val="28"/>
          <w:szCs w:val="28"/>
        </w:rPr>
        <w:t xml:space="preserve"> если в ходе приемки докум</w:t>
      </w:r>
      <w:r>
        <w:rPr>
          <w:rFonts w:ascii="Times New Roman" w:hAnsi="Times New Roman"/>
          <w:sz w:val="28"/>
          <w:szCs w:val="28"/>
        </w:rPr>
        <w:t>ентов специалистом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ответственного за прием документов, выявлено, что</w:t>
      </w:r>
    </w:p>
    <w:p w:rsidR="00304903" w:rsidRPr="00FC1B13" w:rsidRDefault="00304903" w:rsidP="00304903">
      <w:pPr>
        <w:tabs>
          <w:tab w:val="left" w:pos="1418"/>
        </w:tabs>
        <w:spacing w:after="0" w:line="240" w:lineRule="auto"/>
        <w:ind w:firstLine="709"/>
        <w:jc w:val="both"/>
        <w:rPr>
          <w:rFonts w:ascii="Times New Roman" w:hAnsi="Times New Roman"/>
          <w:sz w:val="28"/>
          <w:szCs w:val="28"/>
        </w:rPr>
      </w:pPr>
      <w:r w:rsidRPr="00FC1B13">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(в случае подачи заявления в МФЦ</w:t>
      </w:r>
      <w:r>
        <w:rPr>
          <w:rFonts w:ascii="Times New Roman" w:hAnsi="Times New Roman"/>
          <w:sz w:val="28"/>
          <w:szCs w:val="28"/>
        </w:rPr>
        <w:t>), о чем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Fonts w:ascii="Times New Roman" w:hAnsi="Times New Roman"/>
          <w:sz w:val="28"/>
          <w:szCs w:val="28"/>
        </w:rPr>
        <w:t>) уведомляет заявителя.</w:t>
      </w:r>
    </w:p>
    <w:p w:rsidR="00304903" w:rsidRPr="00FC1B13" w:rsidRDefault="00304903" w:rsidP="00304903">
      <w:pPr>
        <w:tabs>
          <w:tab w:val="left" w:pos="1418"/>
        </w:tabs>
        <w:spacing w:after="0" w:line="240" w:lineRule="auto"/>
        <w:ind w:firstLine="709"/>
        <w:jc w:val="both"/>
        <w:rPr>
          <w:rFonts w:ascii="Times New Roman" w:hAnsi="Times New Roman"/>
          <w:sz w:val="28"/>
          <w:szCs w:val="28"/>
        </w:rPr>
      </w:pPr>
      <w:r w:rsidRPr="00FC1B13">
        <w:rPr>
          <w:rFonts w:ascii="Times New Roman" w:hAnsi="Times New Roman"/>
          <w:b/>
          <w:sz w:val="28"/>
          <w:szCs w:val="28"/>
          <w:lang w:eastAsia="ru-RU"/>
        </w:rPr>
        <w:t>2.14.</w:t>
      </w:r>
      <w:r w:rsidRPr="00FC1B13">
        <w:rPr>
          <w:rFonts w:ascii="Times New Roman" w:hAnsi="Times New Roman"/>
          <w:b/>
          <w:sz w:val="28"/>
          <w:szCs w:val="28"/>
          <w:lang w:eastAsia="ru-RU"/>
        </w:rPr>
        <w:tab/>
      </w:r>
      <w:r w:rsidRPr="00FC1B13">
        <w:rPr>
          <w:rFonts w:ascii="Times New Roman" w:hAnsi="Times New Roman"/>
          <w:b/>
          <w:sz w:val="28"/>
          <w:szCs w:val="28"/>
        </w:rPr>
        <w:t>Перечень оснований для возврата заявления о предоставлении муниципальной услуги:</w:t>
      </w:r>
    </w:p>
    <w:p w:rsidR="00304903" w:rsidRPr="00FC1B13" w:rsidRDefault="00304903" w:rsidP="00304903">
      <w:pPr>
        <w:pStyle w:val="ab"/>
        <w:numPr>
          <w:ilvl w:val="0"/>
          <w:numId w:val="8"/>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04903" w:rsidRPr="00FC1B13" w:rsidRDefault="00304903" w:rsidP="00304903">
      <w:pPr>
        <w:pStyle w:val="ab"/>
        <w:numPr>
          <w:ilvl w:val="0"/>
          <w:numId w:val="8"/>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заявление подано лицом, не уполномоченным на осуществление таких действий;</w:t>
      </w:r>
    </w:p>
    <w:p w:rsidR="00304903" w:rsidRPr="00FC1B13" w:rsidRDefault="00304903" w:rsidP="00304903">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FC1B13">
        <w:rPr>
          <w:rFonts w:ascii="Times New Roman" w:hAnsi="Times New Roman"/>
          <w:sz w:val="28"/>
          <w:szCs w:val="28"/>
        </w:rPr>
        <w:t xml:space="preserve">в заявлении не указаны обязательные реквизиты и </w:t>
      </w:r>
      <w:proofErr w:type="gramStart"/>
      <w:r w:rsidRPr="00FC1B13">
        <w:rPr>
          <w:rFonts w:ascii="Times New Roman" w:hAnsi="Times New Roman"/>
          <w:sz w:val="28"/>
          <w:szCs w:val="28"/>
        </w:rPr>
        <w:t>сведения, предусмотренные настоящим регламентом либо указаны</w:t>
      </w:r>
      <w:proofErr w:type="gramEnd"/>
      <w:r w:rsidRPr="00FC1B13">
        <w:rPr>
          <w:rFonts w:ascii="Times New Roman" w:hAnsi="Times New Roman"/>
          <w:sz w:val="28"/>
          <w:szCs w:val="28"/>
        </w:rPr>
        <w:t xml:space="preserve"> неразборчиво, либо указаны не полностью;</w:t>
      </w:r>
    </w:p>
    <w:p w:rsidR="00304903" w:rsidRPr="00FC1B13" w:rsidRDefault="00304903" w:rsidP="00304903">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w:t>
      </w:r>
    </w:p>
    <w:p w:rsidR="00304903" w:rsidRPr="00FC1B13" w:rsidRDefault="00304903" w:rsidP="00304903">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 xml:space="preserve">к заявлению не приложены документы, предоставляемые в соответствии с настоящим регламентом. </w:t>
      </w:r>
    </w:p>
    <w:p w:rsidR="00304903" w:rsidRPr="00FC1B13" w:rsidRDefault="00304903" w:rsidP="00304903">
      <w:pPr>
        <w:pStyle w:val="af1"/>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FC1B13">
        <w:rPr>
          <w:rFonts w:ascii="Times New Roman" w:hAnsi="Times New Roman"/>
          <w:sz w:val="28"/>
          <w:szCs w:val="28"/>
          <w:lang w:eastAsia="ru-RU"/>
        </w:rPr>
        <w:tab/>
        <w:t>При этом уполномоченным органом должны быть указаны причины возврата заявления о предоставлении земельного участка.</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2.15.</w:t>
      </w:r>
      <w:r w:rsidRPr="00FC1B13">
        <w:rPr>
          <w:rFonts w:ascii="Times New Roman" w:hAnsi="Times New Roman"/>
          <w:b/>
          <w:sz w:val="28"/>
          <w:szCs w:val="28"/>
        </w:rPr>
        <w:tab/>
      </w:r>
      <w:r w:rsidRPr="00FC1B13">
        <w:rPr>
          <w:rFonts w:ascii="Times New Roman" w:hAnsi="Times New Roman"/>
          <w:sz w:val="28"/>
          <w:szCs w:val="28"/>
        </w:rPr>
        <w:t>В случае</w:t>
      </w:r>
      <w:proofErr w:type="gramStart"/>
      <w:r w:rsidRPr="00FC1B13">
        <w:rPr>
          <w:rFonts w:ascii="Times New Roman" w:hAnsi="Times New Roman"/>
          <w:sz w:val="28"/>
          <w:szCs w:val="28"/>
        </w:rPr>
        <w:t>,</w:t>
      </w:r>
      <w:proofErr w:type="gramEnd"/>
      <w:r w:rsidRPr="00FC1B13">
        <w:rPr>
          <w:rFonts w:ascii="Times New Roman" w:hAnsi="Times New Roman"/>
          <w:sz w:val="28"/>
          <w:szCs w:val="28"/>
        </w:rPr>
        <w:t xml:space="preserve"> если в ходе проверки документов выявлены основания, указанные в пункте 2.13 раздела </w:t>
      </w:r>
      <w:r w:rsidRPr="00FC1B13">
        <w:rPr>
          <w:rFonts w:ascii="Times New Roman" w:hAnsi="Times New Roman"/>
          <w:sz w:val="28"/>
          <w:szCs w:val="28"/>
          <w:lang w:val="en-US"/>
        </w:rPr>
        <w:t>II</w:t>
      </w:r>
      <w:r w:rsidRPr="00FC1B13">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4).</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2.16.</w:t>
      </w:r>
      <w:r w:rsidRPr="00FC1B13">
        <w:rPr>
          <w:rFonts w:ascii="Times New Roman" w:hAnsi="Times New Roman"/>
          <w:sz w:val="28"/>
          <w:szCs w:val="28"/>
        </w:rPr>
        <w:tab/>
      </w:r>
      <w:r w:rsidRPr="00FC1B13">
        <w:rPr>
          <w:rFonts w:ascii="Times New Roman" w:hAnsi="Times New Roman"/>
          <w:b/>
          <w:sz w:val="28"/>
          <w:szCs w:val="28"/>
        </w:rPr>
        <w:t>Основания для отказа в предоставлении муниципальной услуги</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sz w:val="28"/>
          <w:szCs w:val="28"/>
        </w:rPr>
        <w:t>Отказ в предоставлении муниципальной услуги принимается при наличии следующих оснований:</w:t>
      </w:r>
    </w:p>
    <w:p w:rsidR="00304903" w:rsidRPr="00FC1B13" w:rsidRDefault="00304903" w:rsidP="00304903">
      <w:pPr>
        <w:pStyle w:val="ab"/>
        <w:numPr>
          <w:ilvl w:val="0"/>
          <w:numId w:val="9"/>
        </w:numPr>
        <w:tabs>
          <w:tab w:val="left" w:pos="1418"/>
        </w:tabs>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FC1B13">
        <w:rPr>
          <w:rFonts w:ascii="Times New Roman" w:hAnsi="Times New Roman"/>
          <w:sz w:val="28"/>
          <w:szCs w:val="28"/>
          <w:lang w:eastAsia="ru-RU"/>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FC1B13">
        <w:rPr>
          <w:rFonts w:ascii="Times New Roman" w:hAnsi="Times New Roman"/>
          <w:iCs/>
          <w:sz w:val="28"/>
          <w:szCs w:val="28"/>
          <w:lang w:eastAsia="ru-RU"/>
        </w:rPr>
        <w:t xml:space="preserve">гражданином и юридическим лицом для сельскохозяйственного, </w:t>
      </w:r>
      <w:proofErr w:type="spellStart"/>
      <w:r w:rsidRPr="00FC1B13">
        <w:rPr>
          <w:rFonts w:ascii="Times New Roman" w:hAnsi="Times New Roman"/>
          <w:iCs/>
          <w:sz w:val="28"/>
          <w:szCs w:val="28"/>
          <w:lang w:eastAsia="ru-RU"/>
        </w:rPr>
        <w:t>охотхозяйственного</w:t>
      </w:r>
      <w:proofErr w:type="spellEnd"/>
      <w:r w:rsidRPr="00FC1B13">
        <w:rPr>
          <w:rFonts w:ascii="Times New Roman" w:hAnsi="Times New Roman"/>
          <w:iCs/>
          <w:sz w:val="28"/>
          <w:szCs w:val="28"/>
          <w:lang w:eastAsia="ru-RU"/>
        </w:rPr>
        <w:t>, лесохозяйственного и иного использования, не предусматривающего строительства зданий, сооружений, если</w:t>
      </w:r>
      <w:proofErr w:type="gramEnd"/>
      <w:r w:rsidRPr="00FC1B13">
        <w:rPr>
          <w:rFonts w:ascii="Times New Roman" w:hAnsi="Times New Roman"/>
          <w:iCs/>
          <w:sz w:val="28"/>
          <w:szCs w:val="28"/>
          <w:lang w:eastAsia="ru-RU"/>
        </w:rPr>
        <w:t xml:space="preserve"> </w:t>
      </w:r>
      <w:proofErr w:type="gramStart"/>
      <w:r w:rsidRPr="00FC1B13">
        <w:rPr>
          <w:rFonts w:ascii="Times New Roman" w:hAnsi="Times New Roman"/>
          <w:iCs/>
          <w:sz w:val="28"/>
          <w:szCs w:val="28"/>
          <w:lang w:eastAsia="ru-RU"/>
        </w:rPr>
        <w:t xml:space="preserve">такие земельные участки включены в утвержденный в установленном Правительством Российской Федерации </w:t>
      </w:r>
      <w:hyperlink r:id="rId57" w:history="1">
        <w:r w:rsidRPr="00FC1B13">
          <w:rPr>
            <w:rStyle w:val="a3"/>
            <w:rFonts w:ascii="Times New Roman" w:hAnsi="Times New Roman"/>
            <w:iCs/>
            <w:color w:val="auto"/>
            <w:sz w:val="28"/>
            <w:szCs w:val="28"/>
            <w:u w:val="none"/>
            <w:lang w:eastAsia="ru-RU"/>
          </w:rPr>
          <w:t>порядке</w:t>
        </w:r>
      </w:hyperlink>
      <w:r w:rsidRPr="00FC1B13">
        <w:rPr>
          <w:rFonts w:ascii="Times New Roman" w:hAnsi="Times New Roman"/>
          <w:iCs/>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304903" w:rsidRPr="00FC1B13" w:rsidRDefault="00304903" w:rsidP="00304903">
      <w:pPr>
        <w:pStyle w:val="ConsPlusNormal0"/>
        <w:numPr>
          <w:ilvl w:val="0"/>
          <w:numId w:val="9"/>
        </w:numPr>
        <w:tabs>
          <w:tab w:val="left" w:pos="1418"/>
        </w:tabs>
        <w:ind w:left="0" w:firstLine="851"/>
        <w:jc w:val="both"/>
        <w:rPr>
          <w:rFonts w:ascii="Times New Roman" w:hAnsi="Times New Roman"/>
          <w:sz w:val="28"/>
          <w:szCs w:val="28"/>
          <w:lang w:eastAsia="ru-RU"/>
        </w:rPr>
      </w:pPr>
      <w:proofErr w:type="gramStart"/>
      <w:r w:rsidRPr="00FC1B13">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Pr="00FC1B13">
        <w:rPr>
          <w:rFonts w:ascii="Times New Roman" w:eastAsia="Calibri" w:hAnsi="Times New Roman" w:cs="Times New Roman"/>
          <w:sz w:val="28"/>
          <w:szCs w:val="28"/>
        </w:rPr>
        <w:t xml:space="preserve"> размещение которого может осуществляться на землях или земельных участках, находящихся в государственной или</w:t>
      </w:r>
      <w:proofErr w:type="gramEnd"/>
      <w:r w:rsidRPr="00FC1B13">
        <w:rPr>
          <w:rFonts w:ascii="Times New Roman" w:eastAsia="Calibri" w:hAnsi="Times New Roman" w:cs="Times New Roman"/>
          <w:sz w:val="28"/>
          <w:szCs w:val="28"/>
        </w:rPr>
        <w:t xml:space="preserve"> муниципальной собственности, без предоставления земельных участков и установления сервитутов</w:t>
      </w:r>
      <w:r w:rsidRPr="00FC1B13">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FC1B13">
        <w:rPr>
          <w:rFonts w:ascii="Times New Roman" w:hAnsi="Times New Roman"/>
          <w:sz w:val="28"/>
          <w:szCs w:val="28"/>
          <w:lang w:eastAsia="ru-RU"/>
        </w:rPr>
        <w:t>;</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FC1B13">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C1B13">
        <w:rPr>
          <w:rFonts w:ascii="Times New Roman" w:hAnsi="Times New Roman"/>
          <w:sz w:val="28"/>
          <w:szCs w:val="28"/>
          <w:lang w:eastAsia="ru-RU"/>
        </w:rPr>
        <w:t xml:space="preserve"> строительства;</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lastRenderedPageBreak/>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w:t>
      </w:r>
      <w:proofErr w:type="gramStart"/>
      <w:r w:rsidRPr="00FC1B13">
        <w:rPr>
          <w:rFonts w:ascii="Times New Roman" w:hAnsi="Times New Roman"/>
          <w:sz w:val="28"/>
          <w:szCs w:val="28"/>
          <w:lang w:eastAsia="ru-RU"/>
        </w:rPr>
        <w:t>нужд</w:t>
      </w:r>
      <w:proofErr w:type="gramEnd"/>
      <w:r w:rsidRPr="00FC1B13">
        <w:rPr>
          <w:rFonts w:ascii="Times New Roman" w:hAnsi="Times New Roman"/>
          <w:sz w:val="28"/>
          <w:szCs w:val="28"/>
          <w:lang w:eastAsia="ru-RU"/>
        </w:rPr>
        <w:t xml:space="preserve">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C1B13">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FC1B13">
        <w:rPr>
          <w:rFonts w:ascii="Times New Roman" w:hAnsi="Times New Roman"/>
          <w:i/>
          <w:sz w:val="28"/>
          <w:szCs w:val="28"/>
          <w:lang w:eastAsia="ru-RU"/>
        </w:rPr>
        <w:t xml:space="preserve"> </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C1B13">
        <w:rPr>
          <w:rFonts w:ascii="Times New Roman" w:hAnsi="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FC1B13">
        <w:rPr>
          <w:rFonts w:ascii="Times New Roman" w:hAnsi="Times New Roman"/>
          <w:i/>
          <w:sz w:val="28"/>
          <w:szCs w:val="28"/>
          <w:lang w:eastAsia="ru-RU"/>
        </w:rPr>
        <w:t xml:space="preserve"> </w:t>
      </w:r>
    </w:p>
    <w:p w:rsidR="00304903" w:rsidRPr="00FC1B13" w:rsidRDefault="00304903" w:rsidP="00304903">
      <w:pPr>
        <w:pStyle w:val="ConsPlusNormal0"/>
        <w:numPr>
          <w:ilvl w:val="0"/>
          <w:numId w:val="9"/>
        </w:numPr>
        <w:tabs>
          <w:tab w:val="left" w:pos="1418"/>
        </w:tabs>
        <w:ind w:left="0" w:firstLine="851"/>
        <w:jc w:val="both"/>
        <w:rPr>
          <w:rFonts w:ascii="Times New Roman" w:hAnsi="Times New Roman"/>
          <w:sz w:val="28"/>
          <w:szCs w:val="28"/>
          <w:lang w:eastAsia="ru-RU"/>
        </w:rPr>
      </w:pPr>
      <w:r w:rsidRPr="00FC1B13">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w:t>
      </w:r>
      <w:proofErr w:type="gramStart"/>
      <w:r w:rsidRPr="00FC1B13">
        <w:rPr>
          <w:rFonts w:ascii="Times New Roman" w:hAnsi="Times New Roman"/>
          <w:sz w:val="28"/>
          <w:szCs w:val="28"/>
        </w:rPr>
        <w:t>ии ау</w:t>
      </w:r>
      <w:proofErr w:type="gramEnd"/>
      <w:r w:rsidRPr="00FC1B13">
        <w:rPr>
          <w:rFonts w:ascii="Times New Roman" w:hAnsi="Times New Roman"/>
          <w:sz w:val="28"/>
          <w:szCs w:val="28"/>
        </w:rPr>
        <w:t xml:space="preserve">кциона размещено </w:t>
      </w:r>
      <w:r w:rsidRPr="00FC1B13">
        <w:rPr>
          <w:rFonts w:ascii="Times New Roman" w:eastAsia="Calibri" w:hAnsi="Times New Roman" w:cs="Times New Roman"/>
          <w:sz w:val="28"/>
          <w:szCs w:val="28"/>
        </w:rPr>
        <w:t>на официальном сайте Российской Федерации в информационно-телекоммуникационной сети "Интернет"</w:t>
      </w:r>
      <w:r w:rsidRPr="00FC1B13">
        <w:rPr>
          <w:rFonts w:ascii="Times New Roman" w:hAnsi="Times New Roman"/>
          <w:sz w:val="28"/>
          <w:szCs w:val="28"/>
        </w:rPr>
        <w:t>;</w:t>
      </w:r>
    </w:p>
    <w:p w:rsidR="00304903" w:rsidRPr="00FC1B13" w:rsidRDefault="00304903" w:rsidP="00304903">
      <w:pPr>
        <w:pStyle w:val="ConsPlusNormal0"/>
        <w:numPr>
          <w:ilvl w:val="0"/>
          <w:numId w:val="9"/>
        </w:numPr>
        <w:tabs>
          <w:tab w:val="left" w:pos="1418"/>
        </w:tabs>
        <w:ind w:left="0" w:firstLine="851"/>
        <w:jc w:val="both"/>
        <w:rPr>
          <w:rFonts w:ascii="Times New Roman" w:hAnsi="Times New Roman"/>
          <w:sz w:val="28"/>
          <w:szCs w:val="28"/>
        </w:rPr>
      </w:pPr>
      <w:proofErr w:type="gramStart"/>
      <w:r w:rsidRPr="00FC1B13">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FC1B13">
        <w:rPr>
          <w:rFonts w:ascii="Times New Roman" w:eastAsia="Calibri" w:hAnsi="Times New Roman" w:cs="Times New Roman"/>
          <w:sz w:val="28"/>
          <w:szCs w:val="28"/>
        </w:rPr>
        <w:t xml:space="preserve">заинтересованным лицом выполнены кадастровые работы в целях образования земельного участка) </w:t>
      </w:r>
      <w:r w:rsidRPr="00FC1B13">
        <w:rPr>
          <w:rFonts w:ascii="Times New Roman" w:hAnsi="Times New Roman"/>
          <w:sz w:val="28"/>
          <w:szCs w:val="28"/>
        </w:rPr>
        <w:t>и уполномоченным органом не принято решение об отказе в проведении этого аукциона по основаниям;</w:t>
      </w:r>
      <w:proofErr w:type="gramEnd"/>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lastRenderedPageBreak/>
        <w:t>в отношении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4903" w:rsidRPr="00FC1B13" w:rsidRDefault="00304903" w:rsidP="00304903">
      <w:pPr>
        <w:pStyle w:val="ConsPlusNormal0"/>
        <w:numPr>
          <w:ilvl w:val="0"/>
          <w:numId w:val="9"/>
        </w:numPr>
        <w:tabs>
          <w:tab w:val="left" w:pos="1418"/>
        </w:tabs>
        <w:ind w:left="0" w:firstLine="851"/>
        <w:jc w:val="both"/>
        <w:rPr>
          <w:rFonts w:ascii="Times New Roman" w:hAnsi="Times New Roman"/>
          <w:sz w:val="28"/>
          <w:szCs w:val="28"/>
          <w:lang w:eastAsia="ru-RU"/>
        </w:rPr>
      </w:pPr>
      <w:proofErr w:type="gramStart"/>
      <w:r w:rsidRPr="00FC1B13">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58" w:history="1">
        <w:r w:rsidRPr="00FC1B13">
          <w:rPr>
            <w:rStyle w:val="a3"/>
            <w:rFonts w:ascii="Times New Roman" w:hAnsi="Times New Roman"/>
            <w:color w:val="auto"/>
            <w:sz w:val="28"/>
            <w:szCs w:val="28"/>
            <w:u w:val="none"/>
          </w:rPr>
          <w:t>порядке</w:t>
        </w:r>
      </w:hyperlink>
      <w:r w:rsidRPr="00FC1B13">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FC1B13">
        <w:rPr>
          <w:rFonts w:ascii="Times New Roman" w:eastAsia="Calibri" w:hAnsi="Times New Roman" w:cs="Times New Roman"/>
          <w:sz w:val="28"/>
          <w:szCs w:val="28"/>
        </w:rPr>
        <w:t xml:space="preserve">гражданам и юридическим лицам для сельскохозяйственного, </w:t>
      </w:r>
      <w:proofErr w:type="spellStart"/>
      <w:r w:rsidRPr="00FC1B13">
        <w:rPr>
          <w:rFonts w:ascii="Times New Roman" w:eastAsia="Calibri" w:hAnsi="Times New Roman" w:cs="Times New Roman"/>
          <w:sz w:val="28"/>
          <w:szCs w:val="28"/>
        </w:rPr>
        <w:t>охотхозяйственного</w:t>
      </w:r>
      <w:proofErr w:type="spellEnd"/>
      <w:r w:rsidRPr="00FC1B13">
        <w:rPr>
          <w:rFonts w:ascii="Times New Roman" w:eastAsia="Calibri" w:hAnsi="Times New Roman" w:cs="Times New Roman"/>
          <w:sz w:val="28"/>
          <w:szCs w:val="28"/>
        </w:rPr>
        <w:t>, лесохозяйственного и иного использования, не предусматривающего строительства зданий, сооружений на срок не более чем пять</w:t>
      </w:r>
      <w:proofErr w:type="gramEnd"/>
      <w:r w:rsidRPr="00FC1B13">
        <w:rPr>
          <w:rFonts w:ascii="Times New Roman" w:eastAsia="Calibri" w:hAnsi="Times New Roman" w:cs="Times New Roman"/>
          <w:sz w:val="28"/>
          <w:szCs w:val="28"/>
        </w:rPr>
        <w:t xml:space="preserve"> лет</w:t>
      </w:r>
      <w:r w:rsidRPr="00FC1B13">
        <w:rPr>
          <w:rFonts w:ascii="Times New Roman" w:hAnsi="Times New Roman"/>
          <w:sz w:val="28"/>
          <w:szCs w:val="28"/>
        </w:rPr>
        <w:t>;</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предоставление земельного участка на заявленном виде прав не допускается;</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в отношении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не установлен вид разрешенного использования;</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в отношении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FC1B13">
        <w:rPr>
          <w:rFonts w:ascii="Times New Roman" w:hAnsi="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C1B13">
        <w:rPr>
          <w:rFonts w:ascii="Times New Roman" w:hAnsi="Times New Roman"/>
          <w:sz w:val="28"/>
          <w:szCs w:val="28"/>
          <w:lang w:eastAsia="ru-RU"/>
        </w:rPr>
        <w:t xml:space="preserve"> или реконструкции;</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границы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 xml:space="preserve">го предоставлении, подлежат уточнению в соответствии с Федеральным </w:t>
      </w:r>
      <w:hyperlink r:id="rId59" w:history="1">
        <w:r w:rsidRPr="00FC1B13">
          <w:rPr>
            <w:rStyle w:val="a3"/>
            <w:rFonts w:ascii="Times New Roman" w:hAnsi="Times New Roman"/>
            <w:color w:val="auto"/>
            <w:sz w:val="28"/>
            <w:szCs w:val="28"/>
            <w:u w:val="none"/>
            <w:lang w:eastAsia="ru-RU"/>
          </w:rPr>
          <w:t>законом</w:t>
        </w:r>
      </w:hyperlink>
      <w:r w:rsidRPr="00FC1B13">
        <w:rPr>
          <w:rFonts w:ascii="Times New Roman" w:hAnsi="Times New Roman"/>
          <w:sz w:val="28"/>
          <w:szCs w:val="28"/>
          <w:lang w:eastAsia="ru-RU"/>
        </w:rPr>
        <w:t xml:space="preserve"> "О государственном кадастре недвижимости";</w:t>
      </w:r>
    </w:p>
    <w:p w:rsidR="00304903" w:rsidRPr="00FC1B13" w:rsidRDefault="00304903" w:rsidP="00304903">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площадь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903" w:rsidRPr="00FC1B13" w:rsidRDefault="00304903" w:rsidP="00304903">
      <w:pPr>
        <w:pStyle w:val="ab"/>
        <w:numPr>
          <w:ilvl w:val="0"/>
          <w:numId w:val="9"/>
        </w:numPr>
        <w:jc w:val="both"/>
        <w:rPr>
          <w:rFonts w:ascii="Times New Roman" w:hAnsi="Times New Roman"/>
          <w:sz w:val="28"/>
          <w:szCs w:val="28"/>
        </w:rPr>
      </w:pPr>
      <w:r w:rsidRPr="00FC1B13">
        <w:rPr>
          <w:rFonts w:ascii="Times New Roman" w:hAnsi="Times New Roman"/>
          <w:sz w:val="28"/>
          <w:szCs w:val="28"/>
        </w:rPr>
        <w:t>Об отказе в предоставлении муниципальной услуги заявитель уведомляется в письменной форме.</w:t>
      </w:r>
    </w:p>
    <w:p w:rsidR="00304903" w:rsidRPr="00FC1B13" w:rsidRDefault="00304903" w:rsidP="00304903">
      <w:pPr>
        <w:pStyle w:val="ab"/>
        <w:numPr>
          <w:ilvl w:val="0"/>
          <w:numId w:val="9"/>
        </w:numPr>
        <w:jc w:val="both"/>
        <w:rPr>
          <w:rFonts w:ascii="Times New Roman" w:hAnsi="Times New Roman"/>
          <w:sz w:val="28"/>
          <w:szCs w:val="28"/>
        </w:rPr>
      </w:pPr>
      <w:r w:rsidRPr="00FC1B13">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04903" w:rsidRPr="00FC1B13" w:rsidRDefault="00304903" w:rsidP="00304903">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2.17.</w:t>
      </w:r>
      <w:bookmarkStart w:id="8" w:name="sub_107"/>
      <w:r w:rsidRPr="00FC1B13">
        <w:rPr>
          <w:rFonts w:ascii="Times New Roman" w:hAnsi="Times New Roman"/>
          <w:b/>
          <w:sz w:val="28"/>
          <w:szCs w:val="28"/>
        </w:rPr>
        <w:tab/>
      </w:r>
      <w:r w:rsidRPr="00FC1B13">
        <w:rPr>
          <w:rFonts w:ascii="Times New Roman" w:hAnsi="Times New Roman"/>
          <w:sz w:val="28"/>
          <w:szCs w:val="28"/>
        </w:rPr>
        <w:t>Муниципальная услуга предоставляется бесплатно.</w:t>
      </w:r>
    </w:p>
    <w:p w:rsidR="00304903" w:rsidRPr="00FC1B13" w:rsidRDefault="00304903" w:rsidP="00304903">
      <w:pPr>
        <w:pStyle w:val="ab"/>
        <w:tabs>
          <w:tab w:val="left" w:pos="1418"/>
        </w:tabs>
        <w:ind w:firstLine="709"/>
        <w:jc w:val="both"/>
        <w:rPr>
          <w:rStyle w:val="af0"/>
          <w:rFonts w:ascii="Times New Roman" w:hAnsi="Times New Roman"/>
          <w:i w:val="0"/>
        </w:rPr>
      </w:pPr>
      <w:r w:rsidRPr="00FC1B13">
        <w:rPr>
          <w:rFonts w:ascii="Times New Roman" w:hAnsi="Times New Roman"/>
          <w:b/>
          <w:sz w:val="28"/>
          <w:szCs w:val="28"/>
        </w:rPr>
        <w:t>2.18.</w:t>
      </w:r>
      <w:bookmarkEnd w:id="8"/>
      <w:r w:rsidRPr="00FC1B13">
        <w:rPr>
          <w:rFonts w:ascii="Times New Roman" w:hAnsi="Times New Roman"/>
          <w:b/>
          <w:sz w:val="28"/>
          <w:szCs w:val="28"/>
        </w:rPr>
        <w:tab/>
      </w:r>
      <w:r w:rsidRPr="00FC1B13">
        <w:rPr>
          <w:rStyle w:val="af0"/>
          <w:rFonts w:ascii="Times New Roman" w:hAnsi="Times New Roman"/>
          <w:i w:val="0"/>
          <w:sz w:val="28"/>
          <w:szCs w:val="28"/>
        </w:rPr>
        <w:t>Требования к помещениям, в которых предоставляются муниципальные услуги.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помещении оборудуются сектора для информирования, ожидания и приема граждан.</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2.19.</w:t>
      </w:r>
      <w:r w:rsidRPr="00FC1B13">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Pr>
          <w:rStyle w:val="af0"/>
          <w:rFonts w:ascii="Times New Roman" w:hAnsi="Times New Roman"/>
          <w:i w:val="0"/>
          <w:sz w:val="28"/>
          <w:szCs w:val="28"/>
        </w:rPr>
        <w:t>непосредственно в ОМС/</w:t>
      </w:r>
      <w:r w:rsidRPr="00FA3014">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средств телефонной связи;</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по письменному обращению граждан и юридических лиц в МФЦ/ОМС;</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путем изготовления и размещения баннеров;</w:t>
      </w:r>
    </w:p>
    <w:p w:rsidR="00304903" w:rsidRPr="00FC1B13" w:rsidRDefault="00304903" w:rsidP="00304903">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04903" w:rsidRPr="00FC1B13" w:rsidRDefault="00304903" w:rsidP="00304903">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достоверность предоставляемой информации об административных процедурах;</w:t>
      </w:r>
    </w:p>
    <w:p w:rsidR="00304903" w:rsidRPr="00FC1B13" w:rsidRDefault="00304903" w:rsidP="00304903">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четкость в изложении информации об административных процедурах;</w:t>
      </w:r>
    </w:p>
    <w:p w:rsidR="00304903" w:rsidRPr="00FC1B13" w:rsidRDefault="00304903" w:rsidP="00304903">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наглядность форм предоставляемой информации об административных процедурах;</w:t>
      </w:r>
    </w:p>
    <w:p w:rsidR="00304903" w:rsidRPr="00FC1B13" w:rsidRDefault="00304903" w:rsidP="00304903">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удобство и доступность получения информации об административных процедурах;</w:t>
      </w:r>
    </w:p>
    <w:p w:rsidR="00304903" w:rsidRPr="00FC1B13" w:rsidRDefault="00304903" w:rsidP="00304903">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оперативность предоставления информации об административных процедурах.</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2.20.</w:t>
      </w:r>
      <w:r w:rsidRPr="00FC1B13">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Pr>
          <w:rStyle w:val="af0"/>
          <w:rFonts w:ascii="Times New Roman" w:hAnsi="Times New Roman"/>
          <w:i w:val="0"/>
          <w:sz w:val="28"/>
          <w:szCs w:val="28"/>
        </w:rPr>
        <w:t>непосредственно в ОМС/</w:t>
      </w:r>
      <w:r w:rsidRPr="00FA3014">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средств телефонной связи;</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письменному обращению граждан и юридических лиц в МФЦ/ОМС;</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путем изготовления и размещения баннеров;</w:t>
      </w:r>
    </w:p>
    <w:p w:rsidR="00304903" w:rsidRPr="00FC1B13" w:rsidRDefault="00304903" w:rsidP="00304903">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Основными требованиями к информированию заявителей о предоставлении муниципальной услуги являются:</w:t>
      </w:r>
    </w:p>
    <w:p w:rsidR="00304903" w:rsidRPr="00FC1B13" w:rsidRDefault="00304903" w:rsidP="00304903">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достоверность предоставляемой информации об административных процедурах;</w:t>
      </w:r>
    </w:p>
    <w:p w:rsidR="00304903" w:rsidRPr="00FC1B13" w:rsidRDefault="00304903" w:rsidP="00304903">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четкость в изложении информации об административных процедурах;</w:t>
      </w:r>
    </w:p>
    <w:p w:rsidR="00304903" w:rsidRPr="00FC1B13" w:rsidRDefault="00304903" w:rsidP="00304903">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наглядность форм предоставляемой информации об административных процедурах;</w:t>
      </w:r>
    </w:p>
    <w:p w:rsidR="00304903" w:rsidRPr="00FC1B13" w:rsidRDefault="00304903" w:rsidP="00304903">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удобство и доступность получения информации об административных процедурах;</w:t>
      </w:r>
    </w:p>
    <w:p w:rsidR="00304903" w:rsidRPr="00FC1B13" w:rsidRDefault="00304903" w:rsidP="00304903">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оперативность предоставления информации об административных процедурах.</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2.21.</w:t>
      </w:r>
      <w:r w:rsidRPr="00FC1B13">
        <w:rPr>
          <w:rStyle w:val="af0"/>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сроки предоставления муниципальных услуг;</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04903" w:rsidRPr="00FC1B13" w:rsidRDefault="00304903" w:rsidP="00304903">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другая информация, необходимая для получения муниципальной услуги.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2.22.</w:t>
      </w:r>
      <w:r w:rsidRPr="00FC1B13">
        <w:rPr>
          <w:rStyle w:val="af0"/>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2.23.</w:t>
      </w:r>
      <w:r w:rsidRPr="00FC1B13">
        <w:rPr>
          <w:rStyle w:val="af0"/>
          <w:rFonts w:ascii="Times New Roman" w:hAnsi="Times New Roman"/>
          <w:i w:val="0"/>
          <w:sz w:val="28"/>
          <w:szCs w:val="28"/>
        </w:rPr>
        <w:tab/>
        <w:t>Заявитель может выбрать два варианта информирования при устном личном обращении:</w:t>
      </w:r>
    </w:p>
    <w:p w:rsidR="00304903" w:rsidRPr="00FC1B13" w:rsidRDefault="00304903" w:rsidP="00304903">
      <w:pPr>
        <w:pStyle w:val="ab"/>
        <w:numPr>
          <w:ilvl w:val="0"/>
          <w:numId w:val="33"/>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304903" w:rsidRPr="00FC1B13" w:rsidRDefault="00304903" w:rsidP="00304903">
      <w:pPr>
        <w:pStyle w:val="ab"/>
        <w:numPr>
          <w:ilvl w:val="0"/>
          <w:numId w:val="33"/>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предварительной записи в МФЦ.</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 Время ожидания в очереди для подачи документов не должно превышать 15 минут.</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Общий максимальный срок </w:t>
      </w:r>
      <w:r w:rsidRPr="00FC1B13">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FC1B13">
        <w:rPr>
          <w:rStyle w:val="af0"/>
          <w:rFonts w:ascii="Times New Roman" w:hAnsi="Times New Roman"/>
          <w:i w:val="0"/>
          <w:sz w:val="28"/>
          <w:szCs w:val="28"/>
        </w:rPr>
        <w:t>не должен превышать 15 минут.</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 xml:space="preserve">Предварительная запись в МФЦ осуществляется 4 способами: </w:t>
      </w:r>
    </w:p>
    <w:p w:rsidR="00304903" w:rsidRPr="00FC1B13" w:rsidRDefault="00304903" w:rsidP="00304903">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FC1B13">
        <w:rPr>
          <w:rFonts w:ascii="Times New Roman" w:hAnsi="Times New Roman"/>
          <w:sz w:val="28"/>
          <w:szCs w:val="28"/>
        </w:rPr>
        <w:t>при личном обращении к консультанту зала, который выдает талон на обслуживание;</w:t>
      </w:r>
    </w:p>
    <w:p w:rsidR="00304903" w:rsidRPr="00FC1B13" w:rsidRDefault="00304903" w:rsidP="00304903">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FC1B13">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04903" w:rsidRPr="00FC1B13" w:rsidRDefault="00304903" w:rsidP="00304903">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FC1B13">
        <w:rPr>
          <w:rFonts w:ascii="Times New Roman" w:hAnsi="Times New Roman"/>
          <w:sz w:val="28"/>
          <w:szCs w:val="28"/>
        </w:rPr>
        <w:t>по телефону МФЦ: 8 (35166) 32472.</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FC1B13">
        <w:rPr>
          <w:rFonts w:ascii="Times New Roman" w:hAnsi="Times New Roman"/>
          <w:sz w:val="28"/>
          <w:szCs w:val="28"/>
        </w:rPr>
        <w:t>пин-код</w:t>
      </w:r>
      <w:proofErr w:type="spellEnd"/>
      <w:r w:rsidRPr="00FC1B13">
        <w:rPr>
          <w:rFonts w:ascii="Times New Roman" w:hAnsi="Times New Roman"/>
          <w:sz w:val="28"/>
          <w:szCs w:val="28"/>
        </w:rPr>
        <w:t xml:space="preserve"> талона. Получить талон на обслуживание </w:t>
      </w:r>
      <w:r w:rsidRPr="00FC1B13">
        <w:rPr>
          <w:rFonts w:ascii="Times New Roman" w:hAnsi="Times New Roman"/>
          <w:sz w:val="28"/>
          <w:szCs w:val="28"/>
        </w:rPr>
        <w:lastRenderedPageBreak/>
        <w:t>необходимо в день обращения у консультанта зала за 5-10 минут до времени записи;</w:t>
      </w:r>
    </w:p>
    <w:p w:rsidR="00304903" w:rsidRPr="00FC1B13" w:rsidRDefault="00304903" w:rsidP="00304903">
      <w:pPr>
        <w:tabs>
          <w:tab w:val="left" w:pos="1134"/>
        </w:tabs>
        <w:spacing w:after="0" w:line="240" w:lineRule="auto"/>
        <w:ind w:firstLine="709"/>
        <w:jc w:val="both"/>
        <w:rPr>
          <w:rFonts w:ascii="Times New Roman" w:hAnsi="Times New Roman"/>
          <w:sz w:val="28"/>
          <w:szCs w:val="28"/>
        </w:rPr>
      </w:pPr>
      <w:r w:rsidRPr="00FC1B13">
        <w:rPr>
          <w:rFonts w:ascii="Times New Roman" w:hAnsi="Times New Roman"/>
          <w:sz w:val="28"/>
          <w:szCs w:val="28"/>
        </w:rPr>
        <w:t>4)</w:t>
      </w:r>
      <w:r w:rsidRPr="00FC1B13">
        <w:rPr>
          <w:rFonts w:ascii="Times New Roman" w:hAnsi="Times New Roman"/>
          <w:sz w:val="28"/>
          <w:szCs w:val="28"/>
        </w:rPr>
        <w:tab/>
        <w:t xml:space="preserve">на сайте </w:t>
      </w:r>
      <w:r w:rsidRPr="00FC1B13">
        <w:rPr>
          <w:rFonts w:ascii="Times New Roman" w:hAnsi="Times New Roman"/>
          <w:sz w:val="28"/>
          <w:szCs w:val="28"/>
          <w:lang w:val="en-US"/>
        </w:rPr>
        <w:t>www</w:t>
      </w:r>
      <w:r w:rsidRPr="00FC1B13">
        <w:rPr>
          <w:rFonts w:ascii="Times New Roman" w:hAnsi="Times New Roman"/>
          <w:sz w:val="28"/>
          <w:szCs w:val="28"/>
        </w:rPr>
        <w:t>.</w:t>
      </w:r>
      <w:proofErr w:type="spellStart"/>
      <w:r w:rsidRPr="00FC1B13">
        <w:rPr>
          <w:rFonts w:ascii="Times New Roman" w:hAnsi="Times New Roman"/>
          <w:sz w:val="28"/>
          <w:szCs w:val="28"/>
          <w:lang w:val="en-US"/>
        </w:rPr>
        <w:t>mfc</w:t>
      </w:r>
      <w:proofErr w:type="spellEnd"/>
      <w:r w:rsidRPr="00FC1B13">
        <w:rPr>
          <w:rFonts w:ascii="Times New Roman" w:hAnsi="Times New Roman"/>
          <w:sz w:val="28"/>
          <w:szCs w:val="28"/>
        </w:rPr>
        <w:t>-74.</w:t>
      </w:r>
      <w:proofErr w:type="spellStart"/>
      <w:r w:rsidRPr="00FC1B13">
        <w:rPr>
          <w:rFonts w:ascii="Times New Roman" w:hAnsi="Times New Roman"/>
          <w:sz w:val="28"/>
          <w:szCs w:val="28"/>
          <w:lang w:val="en-US"/>
        </w:rPr>
        <w:t>ru</w:t>
      </w:r>
      <w:proofErr w:type="spellEnd"/>
      <w:r w:rsidRPr="00FC1B13">
        <w:rPr>
          <w:rFonts w:ascii="Times New Roman" w:hAnsi="Times New Roman"/>
          <w:sz w:val="28"/>
          <w:szCs w:val="28"/>
        </w:rPr>
        <w:t>.</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2.24.</w:t>
      </w:r>
      <w:r w:rsidRPr="00FC1B13">
        <w:rPr>
          <w:rStyle w:val="af0"/>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режим работы МФЦ/ОМС;</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полный почтовый адрес МФЦ/ОМС для предоставления комплекта документов по почте;</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способы заполнения заявления;</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перечень услуг, которые предоставляются в МФЦ/ОМС;</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перечень категорий заявителей, имеющих право на получение услуг, предоставляемых в МФЦ/ОМС;</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основания отказа в предоставлении услуг, предоставляемых в МФЦ/ОМС;</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последовательности административных процедур при предоставлении услуги;</w:t>
      </w:r>
    </w:p>
    <w:p w:rsidR="00304903" w:rsidRPr="00FC1B13" w:rsidRDefault="00304903" w:rsidP="00304903">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сроки предоставления муниципальной услуги.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2.25.</w:t>
      </w:r>
      <w:r w:rsidRPr="00FC1B13">
        <w:rPr>
          <w:rStyle w:val="af0"/>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304903" w:rsidRPr="00FC1B13" w:rsidRDefault="00304903" w:rsidP="00304903">
      <w:pPr>
        <w:pStyle w:val="ab"/>
        <w:tabs>
          <w:tab w:val="left" w:pos="1418"/>
        </w:tabs>
        <w:ind w:firstLine="709"/>
        <w:jc w:val="center"/>
        <w:rPr>
          <w:rStyle w:val="af0"/>
          <w:rFonts w:ascii="Times New Roman" w:hAnsi="Times New Roman"/>
          <w:b/>
          <w:i w:val="0"/>
          <w:sz w:val="28"/>
          <w:szCs w:val="28"/>
        </w:rPr>
      </w:pPr>
      <w:r w:rsidRPr="00FC1B13">
        <w:rPr>
          <w:rFonts w:ascii="Times New Roman" w:hAnsi="Times New Roman"/>
          <w:b/>
          <w:sz w:val="28"/>
          <w:szCs w:val="28"/>
        </w:rPr>
        <w:t xml:space="preserve">Раздел </w:t>
      </w:r>
      <w:r w:rsidRPr="00FC1B13">
        <w:rPr>
          <w:rStyle w:val="af0"/>
          <w:rFonts w:ascii="Times New Roman" w:hAnsi="Times New Roman"/>
          <w:b/>
          <w:i w:val="0"/>
          <w:sz w:val="28"/>
          <w:szCs w:val="28"/>
        </w:rPr>
        <w:t>III. Состав, последовательность и сроки выполнения административных процедур</w:t>
      </w:r>
    </w:p>
    <w:p w:rsidR="00304903" w:rsidRPr="00FC1B13" w:rsidRDefault="00304903" w:rsidP="00304903">
      <w:pPr>
        <w:pStyle w:val="ab"/>
        <w:tabs>
          <w:tab w:val="left" w:pos="1418"/>
        </w:tabs>
        <w:ind w:firstLine="709"/>
        <w:jc w:val="center"/>
        <w:rPr>
          <w:rStyle w:val="af0"/>
          <w:rFonts w:ascii="Times New Roman" w:hAnsi="Times New Roman"/>
          <w:b/>
          <w:i w:val="0"/>
          <w:sz w:val="28"/>
          <w:szCs w:val="28"/>
        </w:rPr>
      </w:pPr>
    </w:p>
    <w:p w:rsidR="00304903" w:rsidRPr="00FC1B13" w:rsidRDefault="00304903" w:rsidP="00304903">
      <w:pPr>
        <w:tabs>
          <w:tab w:val="left" w:pos="1418"/>
        </w:tabs>
        <w:spacing w:after="0" w:line="240" w:lineRule="auto"/>
        <w:ind w:firstLine="709"/>
        <w:jc w:val="both"/>
        <w:rPr>
          <w:rFonts w:ascii="Times New Roman" w:hAnsi="Times New Roman"/>
          <w:b/>
        </w:rPr>
      </w:pPr>
      <w:r w:rsidRPr="00FC1B13">
        <w:rPr>
          <w:rStyle w:val="af0"/>
          <w:rFonts w:ascii="Times New Roman" w:hAnsi="Times New Roman"/>
          <w:b/>
          <w:i w:val="0"/>
          <w:sz w:val="28"/>
          <w:szCs w:val="28"/>
        </w:rPr>
        <w:t>3.1.</w:t>
      </w:r>
      <w:r w:rsidRPr="00FC1B13">
        <w:rPr>
          <w:rStyle w:val="af0"/>
          <w:rFonts w:ascii="Times New Roman" w:hAnsi="Times New Roman"/>
          <w:b/>
          <w:i w:val="0"/>
          <w:sz w:val="28"/>
          <w:szCs w:val="28"/>
        </w:rPr>
        <w:tab/>
      </w:r>
      <w:r w:rsidRPr="00FC1B13">
        <w:rPr>
          <w:rFonts w:ascii="Times New Roman" w:hAnsi="Times New Roman"/>
          <w:b/>
          <w:sz w:val="28"/>
        </w:rPr>
        <w:t>Предоставление муниципальной услуги включает в себя следующие административные процедуры:</w:t>
      </w:r>
    </w:p>
    <w:p w:rsidR="00304903" w:rsidRPr="00FC1B13" w:rsidRDefault="00304903" w:rsidP="00304903">
      <w:pPr>
        <w:pStyle w:val="ab"/>
        <w:numPr>
          <w:ilvl w:val="0"/>
          <w:numId w:val="12"/>
        </w:numPr>
        <w:tabs>
          <w:tab w:val="left" w:pos="1418"/>
        </w:tabs>
        <w:ind w:left="0" w:firstLine="993"/>
        <w:jc w:val="both"/>
        <w:rPr>
          <w:rFonts w:ascii="Times New Roman" w:hAnsi="Times New Roman"/>
          <w:bCs/>
          <w:sz w:val="28"/>
          <w:szCs w:val="28"/>
        </w:rPr>
      </w:pPr>
      <w:r w:rsidRPr="00FC1B13">
        <w:rPr>
          <w:rStyle w:val="af0"/>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304903" w:rsidRPr="00FC1B13" w:rsidRDefault="00304903" w:rsidP="00304903">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r>
      <w:r w:rsidRPr="00FC1B13">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304903" w:rsidRPr="00FC1B13" w:rsidRDefault="00304903" w:rsidP="00304903">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 xml:space="preserve">формирование и направление специалистом МФЦ/ОМС межведомственных запросов в органы государственной власти, </w:t>
      </w:r>
      <w:r w:rsidRPr="00FC1B13">
        <w:rPr>
          <w:rFonts w:ascii="Times New Roman" w:hAnsi="Times New Roman"/>
          <w:sz w:val="28"/>
          <w:szCs w:val="28"/>
        </w:rPr>
        <w:lastRenderedPageBreak/>
        <w:t>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04903" w:rsidRPr="00FC1B13" w:rsidRDefault="00304903" w:rsidP="00304903">
      <w:pPr>
        <w:pStyle w:val="ab"/>
        <w:numPr>
          <w:ilvl w:val="0"/>
          <w:numId w:val="12"/>
        </w:numPr>
        <w:tabs>
          <w:tab w:val="left" w:pos="1134"/>
        </w:tabs>
        <w:jc w:val="both"/>
        <w:rPr>
          <w:rFonts w:ascii="Times New Roman" w:hAnsi="Times New Roman"/>
          <w:kern w:val="28"/>
          <w:sz w:val="28"/>
          <w:szCs w:val="28"/>
        </w:rPr>
      </w:pPr>
      <w:r w:rsidRPr="00FC1B13">
        <w:rPr>
          <w:rFonts w:ascii="Times New Roman" w:hAnsi="Times New Roman"/>
          <w:sz w:val="28"/>
          <w:szCs w:val="28"/>
        </w:rPr>
        <w:tab/>
      </w:r>
      <w:r w:rsidRPr="00FC1B13">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kern w:val="28"/>
          <w:sz w:val="28"/>
          <w:szCs w:val="28"/>
        </w:rPr>
        <w:t xml:space="preserve">, если заявитель обратился в МФЦ; </w:t>
      </w:r>
    </w:p>
    <w:p w:rsidR="00304903" w:rsidRPr="00FC1B13" w:rsidRDefault="00304903" w:rsidP="00304903">
      <w:pPr>
        <w:pStyle w:val="ab"/>
        <w:numPr>
          <w:ilvl w:val="0"/>
          <w:numId w:val="12"/>
        </w:numPr>
        <w:tabs>
          <w:tab w:val="left" w:pos="1134"/>
        </w:tabs>
        <w:jc w:val="both"/>
        <w:rPr>
          <w:rFonts w:ascii="Times New Roman" w:hAnsi="Times New Roman"/>
          <w:kern w:val="28"/>
          <w:sz w:val="28"/>
          <w:szCs w:val="28"/>
        </w:rPr>
      </w:pPr>
      <w:r>
        <w:rPr>
          <w:rFonts w:ascii="Times New Roman" w:hAnsi="Times New Roman"/>
          <w:kern w:val="28"/>
          <w:sz w:val="28"/>
          <w:szCs w:val="28"/>
        </w:rPr>
        <w:tab/>
        <w:t xml:space="preserve">проверка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Fonts w:ascii="Times New Roman" w:hAnsi="Times New Roman"/>
          <w:kern w:val="28"/>
          <w:sz w:val="28"/>
          <w:szCs w:val="28"/>
        </w:rPr>
        <w:t xml:space="preserve"> поступивших на исполнение документов;</w:t>
      </w:r>
    </w:p>
    <w:p w:rsidR="00304903" w:rsidRPr="00FC1B13" w:rsidRDefault="00304903" w:rsidP="00304903">
      <w:pPr>
        <w:pStyle w:val="ab"/>
        <w:numPr>
          <w:ilvl w:val="0"/>
          <w:numId w:val="12"/>
        </w:numPr>
        <w:tabs>
          <w:tab w:val="left" w:pos="1134"/>
        </w:tabs>
        <w:jc w:val="both"/>
        <w:rPr>
          <w:rFonts w:ascii="Times New Roman" w:hAnsi="Times New Roman"/>
          <w:kern w:val="28"/>
          <w:sz w:val="28"/>
          <w:szCs w:val="28"/>
        </w:rPr>
      </w:pPr>
      <w:r w:rsidRPr="00FC1B13">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Fonts w:ascii="Times New Roman" w:hAnsi="Times New Roman"/>
          <w:kern w:val="28"/>
          <w:sz w:val="28"/>
          <w:szCs w:val="28"/>
        </w:rPr>
        <w:t xml:space="preserve"> проекта постановления администрации района и соответствующего договора с приложениями (далее – итоговый документ);</w:t>
      </w:r>
    </w:p>
    <w:p w:rsidR="00304903" w:rsidRPr="00FC1B13" w:rsidRDefault="00304903" w:rsidP="00304903">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304903" w:rsidRPr="00FC1B13" w:rsidRDefault="00304903" w:rsidP="00304903">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переда</w:t>
      </w:r>
      <w:r>
        <w:rPr>
          <w:rFonts w:ascii="Times New Roman" w:hAnsi="Times New Roman"/>
          <w:sz w:val="28"/>
          <w:szCs w:val="28"/>
        </w:rPr>
        <w:t>ча итогового документа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FC1B13">
        <w:rPr>
          <w:rFonts w:ascii="Times New Roman" w:hAnsi="Times New Roman"/>
          <w:sz w:val="28"/>
          <w:szCs w:val="28"/>
        </w:rPr>
        <w:t xml:space="preserve"> в МФЦ;</w:t>
      </w:r>
    </w:p>
    <w:p w:rsidR="00304903" w:rsidRPr="00FC1B13" w:rsidRDefault="00304903" w:rsidP="00304903">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регистрация МФЦ итогового документа;</w:t>
      </w:r>
    </w:p>
    <w:p w:rsidR="00304903" w:rsidRPr="00FC1B13" w:rsidRDefault="00304903" w:rsidP="00304903">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выдача специалистом МФЦ итогового документа заявителю.</w:t>
      </w:r>
    </w:p>
    <w:p w:rsidR="00304903" w:rsidRPr="00FC1B13" w:rsidRDefault="00304903" w:rsidP="00304903">
      <w:pPr>
        <w:pStyle w:val="ab"/>
        <w:numPr>
          <w:ilvl w:val="0"/>
          <w:numId w:val="12"/>
        </w:numPr>
        <w:tabs>
          <w:tab w:val="left" w:pos="1134"/>
        </w:tabs>
        <w:jc w:val="both"/>
        <w:rPr>
          <w:rFonts w:ascii="Times New Roman" w:hAnsi="Times New Roman"/>
          <w:sz w:val="28"/>
        </w:rPr>
      </w:pPr>
      <w:r w:rsidRPr="00FC1B13">
        <w:rPr>
          <w:rFonts w:ascii="Times New Roman" w:hAnsi="Times New Roman"/>
          <w:sz w:val="28"/>
          <w:szCs w:val="28"/>
        </w:rPr>
        <w:t>выдача специалистом МФЦ итогового документа заявителю.</w:t>
      </w:r>
    </w:p>
    <w:p w:rsidR="00304903" w:rsidRPr="00FC1B13" w:rsidRDefault="00304903" w:rsidP="00304903">
      <w:pPr>
        <w:tabs>
          <w:tab w:val="left" w:pos="1418"/>
        </w:tabs>
        <w:spacing w:after="0" w:line="240" w:lineRule="auto"/>
        <w:ind w:firstLine="709"/>
        <w:jc w:val="both"/>
        <w:rPr>
          <w:rFonts w:ascii="Times New Roman" w:hAnsi="Times New Roman"/>
          <w:sz w:val="28"/>
        </w:rPr>
      </w:pPr>
      <w:r w:rsidRPr="00FC1B13">
        <w:rPr>
          <w:rFonts w:ascii="Times New Roman" w:hAnsi="Times New Roman"/>
          <w:sz w:val="28"/>
        </w:rPr>
        <w:t>Блок-схема предоставления муниципальной услуги приведена в Приложении 6 к административному регламенту.</w:t>
      </w:r>
    </w:p>
    <w:p w:rsidR="00304903" w:rsidRPr="00FC1B13" w:rsidRDefault="00304903" w:rsidP="00304903">
      <w:pPr>
        <w:pStyle w:val="ab"/>
        <w:tabs>
          <w:tab w:val="left" w:pos="1418"/>
        </w:tabs>
        <w:ind w:firstLine="709"/>
        <w:jc w:val="both"/>
        <w:rPr>
          <w:rStyle w:val="af0"/>
          <w:rFonts w:ascii="Times New Roman" w:hAnsi="Times New Roman"/>
          <w:szCs w:val="28"/>
          <w:u w:val="single"/>
        </w:rPr>
      </w:pPr>
      <w:r w:rsidRPr="00FC1B13">
        <w:rPr>
          <w:rStyle w:val="af0"/>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3.1.1.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Специалист МФЦ/ОМС, ответственный за прием документов:</w:t>
      </w:r>
    </w:p>
    <w:p w:rsidR="00304903" w:rsidRPr="00FC1B13" w:rsidRDefault="00304903" w:rsidP="00304903">
      <w:pPr>
        <w:pStyle w:val="ab"/>
        <w:numPr>
          <w:ilvl w:val="0"/>
          <w:numId w:val="25"/>
        </w:numPr>
        <w:tabs>
          <w:tab w:val="left" w:pos="993"/>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04903" w:rsidRPr="00FC1B13" w:rsidRDefault="00304903" w:rsidP="00304903">
      <w:pPr>
        <w:pStyle w:val="ab"/>
        <w:numPr>
          <w:ilvl w:val="0"/>
          <w:numId w:val="25"/>
        </w:numPr>
        <w:tabs>
          <w:tab w:val="left" w:pos="993"/>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04903" w:rsidRPr="00FC1B13" w:rsidRDefault="00304903" w:rsidP="00304903">
      <w:pPr>
        <w:pStyle w:val="ab"/>
        <w:ind w:firstLine="708"/>
        <w:jc w:val="both"/>
        <w:rPr>
          <w:rStyle w:val="af0"/>
          <w:rFonts w:ascii="Times New Roman" w:hAnsi="Times New Roman"/>
          <w:i w:val="0"/>
          <w:sz w:val="28"/>
          <w:szCs w:val="28"/>
        </w:rPr>
      </w:pPr>
      <w:r>
        <w:rPr>
          <w:rStyle w:val="af0"/>
          <w:rFonts w:ascii="Times New Roman" w:hAnsi="Times New Roman"/>
          <w:i w:val="0"/>
          <w:sz w:val="28"/>
          <w:szCs w:val="28"/>
        </w:rPr>
        <w:t xml:space="preserve">- </w:t>
      </w:r>
      <w:r w:rsidRPr="00FC1B13">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04903" w:rsidRPr="00FC1B13" w:rsidRDefault="00304903" w:rsidP="00304903">
      <w:pPr>
        <w:pStyle w:val="ab"/>
        <w:tabs>
          <w:tab w:val="left" w:pos="1276"/>
          <w:tab w:val="left" w:pos="1701"/>
        </w:tabs>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           -   отсутствуют основания, перечисленные в пункте 2.12; 2.13; 2.15 настоящего регламента.</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предоставлении неполного пакета документов, а также при наличии оснований, указанных в пункте 2.12, 2.13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04903" w:rsidRPr="00FC1B13" w:rsidRDefault="00304903" w:rsidP="00304903">
      <w:pPr>
        <w:pStyle w:val="ab"/>
        <w:numPr>
          <w:ilvl w:val="0"/>
          <w:numId w:val="13"/>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04903" w:rsidRPr="00FC1B13" w:rsidRDefault="00304903" w:rsidP="00304903">
      <w:pPr>
        <w:pStyle w:val="ab"/>
        <w:numPr>
          <w:ilvl w:val="0"/>
          <w:numId w:val="13"/>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формирует дело заявителя.</w:t>
      </w:r>
    </w:p>
    <w:p w:rsidR="00304903" w:rsidRPr="00FC1B13" w:rsidRDefault="00304903" w:rsidP="00304903">
      <w:pPr>
        <w:pStyle w:val="ab"/>
        <w:ind w:firstLine="851"/>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Общий максимальный срок приема документов от одного заявителя не должен превышать 15 минут;</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3.1.2.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304903" w:rsidRPr="00FC1B13" w:rsidRDefault="00304903" w:rsidP="00304903">
      <w:pPr>
        <w:pStyle w:val="ab"/>
        <w:numPr>
          <w:ilvl w:val="0"/>
          <w:numId w:val="14"/>
        </w:numPr>
        <w:tabs>
          <w:tab w:val="left" w:pos="1418"/>
        </w:tabs>
        <w:ind w:left="0" w:firstLine="1069"/>
        <w:jc w:val="both"/>
        <w:rPr>
          <w:rStyle w:val="af0"/>
          <w:rFonts w:ascii="Times New Roman" w:hAnsi="Times New Roman"/>
          <w:i w:val="0"/>
          <w:sz w:val="28"/>
          <w:szCs w:val="28"/>
        </w:rPr>
      </w:pPr>
      <w:r w:rsidRPr="00FC1B13">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304903" w:rsidRPr="00FC1B13" w:rsidRDefault="00304903" w:rsidP="00304903">
      <w:pPr>
        <w:pStyle w:val="ab"/>
        <w:numPr>
          <w:ilvl w:val="0"/>
          <w:numId w:val="14"/>
        </w:numPr>
        <w:tabs>
          <w:tab w:val="left" w:pos="1418"/>
        </w:tabs>
        <w:ind w:left="0" w:firstLine="1069"/>
        <w:jc w:val="both"/>
        <w:rPr>
          <w:rStyle w:val="af0"/>
          <w:rFonts w:ascii="Times New Roman" w:hAnsi="Times New Roman"/>
          <w:i w:val="0"/>
          <w:sz w:val="28"/>
          <w:szCs w:val="28"/>
        </w:rPr>
      </w:pPr>
      <w:r w:rsidRPr="00FC1B13">
        <w:rPr>
          <w:rStyle w:val="af0"/>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FC1B13">
        <w:rPr>
          <w:rFonts w:ascii="Times New Roman" w:hAnsi="Times New Roman"/>
          <w:bCs/>
          <w:sz w:val="28"/>
          <w:szCs w:val="28"/>
        </w:rPr>
        <w:t>.</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3.2.1.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FC1B13">
        <w:rPr>
          <w:rFonts w:ascii="Times New Roman" w:hAnsi="Times New Roman"/>
          <w:sz w:val="28"/>
          <w:szCs w:val="28"/>
        </w:rPr>
        <w:t>сотруднику контрольно-аналитического отдела</w:t>
      </w:r>
      <w:r>
        <w:rPr>
          <w:rFonts w:ascii="Times New Roman" w:hAnsi="Times New Roman"/>
          <w:sz w:val="28"/>
          <w:szCs w:val="28"/>
        </w:rPr>
        <w:t xml:space="preserve"> </w:t>
      </w:r>
      <w:r w:rsidRPr="00FC1B13">
        <w:rPr>
          <w:rFonts w:ascii="Times New Roman" w:hAnsi="Times New Roman"/>
          <w:sz w:val="28"/>
          <w:szCs w:val="28"/>
        </w:rPr>
        <w:t xml:space="preserve">(сектора) </w:t>
      </w:r>
      <w:r w:rsidRPr="00FC1B13">
        <w:rPr>
          <w:rStyle w:val="af0"/>
          <w:rFonts w:ascii="Times New Roman" w:hAnsi="Times New Roman"/>
          <w:i w:val="0"/>
          <w:sz w:val="28"/>
          <w:szCs w:val="28"/>
        </w:rPr>
        <w:t>МФЦ.</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Fonts w:ascii="Times New Roman" w:hAnsi="Times New Roman"/>
          <w:sz w:val="28"/>
          <w:szCs w:val="28"/>
        </w:rPr>
        <w:t>Сотрудник контрольно-аналитического отдела</w:t>
      </w:r>
      <w:r>
        <w:rPr>
          <w:rFonts w:ascii="Times New Roman" w:hAnsi="Times New Roman"/>
          <w:sz w:val="28"/>
          <w:szCs w:val="28"/>
        </w:rPr>
        <w:t xml:space="preserve"> </w:t>
      </w:r>
      <w:r w:rsidRPr="00FC1B13">
        <w:rPr>
          <w:rFonts w:ascii="Times New Roman" w:hAnsi="Times New Roman"/>
          <w:sz w:val="28"/>
          <w:szCs w:val="28"/>
        </w:rPr>
        <w:t xml:space="preserve">(сектора) </w:t>
      </w:r>
      <w:r w:rsidRPr="00FC1B13">
        <w:rPr>
          <w:rStyle w:val="af0"/>
          <w:rFonts w:ascii="Times New Roman" w:hAnsi="Times New Roman"/>
          <w:i w:val="0"/>
          <w:sz w:val="28"/>
          <w:szCs w:val="28"/>
        </w:rPr>
        <w:t>МФЦ:</w:t>
      </w:r>
    </w:p>
    <w:p w:rsidR="00304903" w:rsidRPr="00FC1B13" w:rsidRDefault="00304903" w:rsidP="00304903">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304903" w:rsidRPr="00FC1B13" w:rsidRDefault="00304903" w:rsidP="00304903">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в случае непредставления заявителем документов в целях формирования </w:t>
      </w:r>
      <w:r>
        <w:rPr>
          <w:rStyle w:val="af0"/>
          <w:rFonts w:ascii="Times New Roman" w:hAnsi="Times New Roman"/>
          <w:i w:val="0"/>
          <w:sz w:val="28"/>
          <w:szCs w:val="28"/>
        </w:rPr>
        <w:t>дела</w:t>
      </w:r>
      <w:r w:rsidRPr="00FC1B13">
        <w:rPr>
          <w:rStyle w:val="af0"/>
          <w:rFonts w:ascii="Times New Roman" w:hAnsi="Times New Roman"/>
          <w:i w:val="0"/>
          <w:sz w:val="28"/>
          <w:szCs w:val="28"/>
        </w:rPr>
        <w:t xml:space="preserve"> для предоставления муниципальной услуги, сотрудник контрольно-аналитического отдела</w:t>
      </w:r>
      <w:r>
        <w:rPr>
          <w:rStyle w:val="af0"/>
          <w:rFonts w:ascii="Times New Roman" w:hAnsi="Times New Roman"/>
          <w:i w:val="0"/>
          <w:sz w:val="28"/>
          <w:szCs w:val="28"/>
        </w:rPr>
        <w:t xml:space="preserve"> </w:t>
      </w:r>
      <w:r w:rsidRPr="00FC1B13">
        <w:rPr>
          <w:rStyle w:val="af0"/>
          <w:rFonts w:ascii="Times New Roman" w:hAnsi="Times New Roman"/>
          <w:i w:val="0"/>
          <w:sz w:val="28"/>
          <w:szCs w:val="28"/>
        </w:rPr>
        <w:t>(сектора) МФЦ направляет межведомственные запросы в уполномоченные органы в течение 5 рабочих дней;</w:t>
      </w:r>
    </w:p>
    <w:p w:rsidR="00304903" w:rsidRPr="00FC1B13" w:rsidRDefault="00304903" w:rsidP="00304903">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304903" w:rsidRPr="00FC1B13" w:rsidRDefault="00304903" w:rsidP="00304903">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304903" w:rsidRPr="00FC1B13" w:rsidRDefault="00304903" w:rsidP="00304903">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304903" w:rsidRPr="00FC1B13" w:rsidRDefault="00304903" w:rsidP="00304903">
      <w:pPr>
        <w:pStyle w:val="af1"/>
        <w:numPr>
          <w:ilvl w:val="0"/>
          <w:numId w:val="15"/>
        </w:numPr>
        <w:tabs>
          <w:tab w:val="left" w:pos="1418"/>
        </w:tabs>
        <w:spacing w:after="0" w:line="240" w:lineRule="auto"/>
        <w:ind w:left="0" w:firstLine="993"/>
        <w:jc w:val="both"/>
        <w:rPr>
          <w:rFonts w:ascii="Times New Roman" w:hAnsi="Times New Roman"/>
        </w:rPr>
      </w:pPr>
      <w:r w:rsidRPr="00FC1B13">
        <w:rPr>
          <w:rFonts w:ascii="Times New Roman" w:hAnsi="Times New Roman"/>
          <w:iCs/>
          <w:sz w:val="28"/>
          <w:szCs w:val="28"/>
        </w:rPr>
        <w:t>в течение 1 рабочего дня направляет сформированное дело в ОМС.</w:t>
      </w:r>
    </w:p>
    <w:p w:rsidR="00304903" w:rsidRPr="00FC1B13" w:rsidRDefault="00304903" w:rsidP="00304903">
      <w:pPr>
        <w:tabs>
          <w:tab w:val="left" w:pos="1418"/>
        </w:tabs>
        <w:spacing w:after="0" w:line="240" w:lineRule="auto"/>
        <w:ind w:firstLine="709"/>
        <w:jc w:val="both"/>
        <w:rPr>
          <w:rFonts w:ascii="Times New Roman" w:hAnsi="Times New Roman"/>
        </w:rPr>
      </w:pPr>
      <w:r w:rsidRPr="00FC1B13">
        <w:rPr>
          <w:rFonts w:ascii="Times New Roman" w:hAnsi="Times New Roman"/>
          <w:b/>
          <w:sz w:val="28"/>
        </w:rPr>
        <w:t>3.2.2.</w:t>
      </w:r>
      <w:r w:rsidRPr="00FC1B13">
        <w:rPr>
          <w:rFonts w:ascii="Times New Roman" w:hAnsi="Times New Roman"/>
          <w:b/>
          <w:sz w:val="28"/>
        </w:rPr>
        <w:tab/>
      </w:r>
      <w:r w:rsidRPr="00FC1B13">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304903" w:rsidRPr="00FC1B13" w:rsidRDefault="00304903" w:rsidP="00304903">
      <w:pPr>
        <w:pStyle w:val="ab"/>
        <w:numPr>
          <w:ilvl w:val="0"/>
          <w:numId w:val="27"/>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a"/>
          <w:rFonts w:ascii="Times New Roman" w:hAnsi="Times New Roman"/>
          <w:i/>
          <w:sz w:val="28"/>
          <w:szCs w:val="28"/>
        </w:rPr>
        <w:t xml:space="preserve"> </w:t>
      </w:r>
      <w:r w:rsidRPr="00FC1B13">
        <w:rPr>
          <w:rStyle w:val="af0"/>
          <w:rFonts w:ascii="Times New Roman" w:hAnsi="Times New Roman"/>
          <w:i w:val="0"/>
          <w:sz w:val="28"/>
          <w:szCs w:val="28"/>
        </w:rPr>
        <w:t>документов, необходимых для принятия решения о предоставлении муниципальной услуги из МФЦ.</w:t>
      </w:r>
    </w:p>
    <w:p w:rsidR="00304903" w:rsidRPr="00FC1B13" w:rsidRDefault="00304903" w:rsidP="00304903">
      <w:pPr>
        <w:pStyle w:val="ab"/>
        <w:numPr>
          <w:ilvl w:val="0"/>
          <w:numId w:val="27"/>
        </w:numPr>
        <w:tabs>
          <w:tab w:val="left" w:pos="1134"/>
        </w:tabs>
        <w:ind w:left="0" w:firstLine="709"/>
        <w:jc w:val="both"/>
        <w:rPr>
          <w:rStyle w:val="af0"/>
          <w:rFonts w:ascii="Times New Roman" w:hAnsi="Times New Roman"/>
          <w:i w:val="0"/>
          <w:sz w:val="28"/>
          <w:szCs w:val="28"/>
        </w:rPr>
      </w:pPr>
      <w:r>
        <w:rPr>
          <w:rStyle w:val="af0"/>
          <w:rFonts w:ascii="Times New Roman" w:hAnsi="Times New Roman"/>
          <w:i w:val="0"/>
          <w:sz w:val="28"/>
          <w:szCs w:val="28"/>
        </w:rPr>
        <w:t>Направленные</w:t>
      </w:r>
      <w:r w:rsidRPr="00FC1B13">
        <w:rPr>
          <w:rStyle w:val="af0"/>
          <w:rFonts w:ascii="Times New Roman" w:hAnsi="Times New Roman"/>
          <w:i w:val="0"/>
          <w:sz w:val="28"/>
          <w:szCs w:val="28"/>
        </w:rPr>
        <w:t xml:space="preserve"> из МФЦ документ</w:t>
      </w:r>
      <w:r>
        <w:rPr>
          <w:rStyle w:val="af0"/>
          <w:rFonts w:ascii="Times New Roman" w:hAnsi="Times New Roman"/>
          <w:i w:val="0"/>
          <w:sz w:val="28"/>
          <w:szCs w:val="28"/>
        </w:rPr>
        <w:t>ы</w:t>
      </w:r>
      <w:r w:rsidRPr="00FC1B13">
        <w:rPr>
          <w:rStyle w:val="af0"/>
          <w:rFonts w:ascii="Times New Roman" w:hAnsi="Times New Roman"/>
          <w:i w:val="0"/>
          <w:sz w:val="28"/>
          <w:szCs w:val="28"/>
        </w:rPr>
        <w:t xml:space="preserve"> поступа</w:t>
      </w:r>
      <w:r>
        <w:rPr>
          <w:rStyle w:val="af0"/>
          <w:rFonts w:ascii="Times New Roman" w:hAnsi="Times New Roman"/>
          <w:i w:val="0"/>
          <w:sz w:val="28"/>
          <w:szCs w:val="28"/>
        </w:rPr>
        <w:t>ю</w:t>
      </w:r>
      <w:r w:rsidRPr="00FC1B13">
        <w:rPr>
          <w:rStyle w:val="af0"/>
          <w:rFonts w:ascii="Times New Roman" w:hAnsi="Times New Roman"/>
          <w:i w:val="0"/>
          <w:sz w:val="28"/>
          <w:szCs w:val="28"/>
        </w:rPr>
        <w:t>т и регистриру</w:t>
      </w:r>
      <w:r>
        <w:rPr>
          <w:rStyle w:val="af0"/>
          <w:rFonts w:ascii="Times New Roman" w:hAnsi="Times New Roman"/>
          <w:i w:val="0"/>
          <w:sz w:val="28"/>
          <w:szCs w:val="28"/>
        </w:rPr>
        <w:t>ю</w:t>
      </w:r>
      <w:r w:rsidRPr="00FC1B13">
        <w:rPr>
          <w:rStyle w:val="af0"/>
          <w:rFonts w:ascii="Times New Roman" w:hAnsi="Times New Roman"/>
          <w:i w:val="0"/>
          <w:sz w:val="28"/>
          <w:szCs w:val="28"/>
        </w:rPr>
        <w:t>тся в журн</w:t>
      </w:r>
      <w:r>
        <w:rPr>
          <w:rStyle w:val="af0"/>
          <w:rFonts w:ascii="Times New Roman" w:hAnsi="Times New Roman"/>
          <w:i w:val="0"/>
          <w:sz w:val="28"/>
          <w:szCs w:val="28"/>
        </w:rPr>
        <w:t xml:space="preserve">але входящих документов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w:t>
      </w:r>
    </w:p>
    <w:p w:rsidR="00304903" w:rsidRPr="00FC1B13" w:rsidRDefault="00304903" w:rsidP="00304903">
      <w:pPr>
        <w:pStyle w:val="ab"/>
        <w:numPr>
          <w:ilvl w:val="0"/>
          <w:numId w:val="27"/>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трех рабочих дней, следующих за днем получения</w:t>
      </w:r>
      <w:r>
        <w:rPr>
          <w:rStyle w:val="af0"/>
          <w:rFonts w:ascii="Times New Roman" w:hAnsi="Times New Roman"/>
          <w:i w:val="0"/>
          <w:sz w:val="28"/>
          <w:szCs w:val="28"/>
        </w:rPr>
        <w:t xml:space="preserve">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 xml:space="preserve">, ответственный за подготовку документов по предоставлению муниципальной </w:t>
      </w:r>
      <w:r w:rsidRPr="00FC1B13">
        <w:rPr>
          <w:rStyle w:val="af0"/>
          <w:rFonts w:ascii="Times New Roman" w:hAnsi="Times New Roman"/>
          <w:i w:val="0"/>
          <w:sz w:val="28"/>
          <w:szCs w:val="28"/>
        </w:rPr>
        <w:lastRenderedPageBreak/>
        <w:t>услуги, проверяет поступивши</w:t>
      </w:r>
      <w:r>
        <w:rPr>
          <w:rStyle w:val="af0"/>
          <w:rFonts w:ascii="Times New Roman" w:hAnsi="Times New Roman"/>
          <w:i w:val="0"/>
          <w:sz w:val="28"/>
          <w:szCs w:val="28"/>
        </w:rPr>
        <w:t>е</w:t>
      </w:r>
      <w:r w:rsidRPr="00FC1B13">
        <w:rPr>
          <w:rStyle w:val="af0"/>
          <w:rFonts w:ascii="Times New Roman" w:hAnsi="Times New Roman"/>
          <w:i w:val="0"/>
          <w:sz w:val="28"/>
          <w:szCs w:val="28"/>
        </w:rPr>
        <w:t xml:space="preserve"> документ</w:t>
      </w:r>
      <w:r>
        <w:rPr>
          <w:rStyle w:val="af0"/>
          <w:rFonts w:ascii="Times New Roman" w:hAnsi="Times New Roman"/>
          <w:i w:val="0"/>
          <w:sz w:val="28"/>
          <w:szCs w:val="28"/>
        </w:rPr>
        <w:t>ы</w:t>
      </w:r>
      <w:r w:rsidRPr="00FC1B13">
        <w:rPr>
          <w:rStyle w:val="af0"/>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304903" w:rsidRPr="00FC1B13" w:rsidRDefault="00304903" w:rsidP="00304903">
      <w:pPr>
        <w:pStyle w:val="ab"/>
        <w:numPr>
          <w:ilvl w:val="0"/>
          <w:numId w:val="28"/>
        </w:numPr>
        <w:jc w:val="both"/>
        <w:rPr>
          <w:rStyle w:val="af0"/>
          <w:rFonts w:ascii="Times New Roman" w:hAnsi="Times New Roman"/>
          <w:i w:val="0"/>
          <w:sz w:val="28"/>
          <w:szCs w:val="28"/>
        </w:rPr>
      </w:pPr>
      <w:r w:rsidRPr="00FC1B13">
        <w:rPr>
          <w:rStyle w:val="af0"/>
          <w:rFonts w:ascii="Times New Roman" w:hAnsi="Times New Roman"/>
          <w:i w:val="0"/>
          <w:sz w:val="28"/>
          <w:szCs w:val="28"/>
        </w:rPr>
        <w:t>о предоставлении муниципальной услуги;</w:t>
      </w:r>
    </w:p>
    <w:p w:rsidR="00304903" w:rsidRPr="00FC1B13" w:rsidRDefault="00304903" w:rsidP="00304903">
      <w:pPr>
        <w:pStyle w:val="ab"/>
        <w:numPr>
          <w:ilvl w:val="0"/>
          <w:numId w:val="28"/>
        </w:numPr>
        <w:ind w:left="0" w:firstLine="927"/>
        <w:jc w:val="both"/>
        <w:rPr>
          <w:rStyle w:val="af0"/>
          <w:rFonts w:ascii="Times New Roman" w:hAnsi="Times New Roman"/>
          <w:i w:val="0"/>
          <w:sz w:val="28"/>
          <w:szCs w:val="28"/>
        </w:rPr>
      </w:pPr>
      <w:r w:rsidRPr="00FC1B13">
        <w:rPr>
          <w:rStyle w:val="af0"/>
          <w:rFonts w:ascii="Times New Roman" w:hAnsi="Times New Roman"/>
          <w:i w:val="0"/>
          <w:sz w:val="28"/>
          <w:szCs w:val="28"/>
        </w:rPr>
        <w:t>об отказе в предоставлении муниципальной услуги с обоснованием причин отказа;</w:t>
      </w:r>
    </w:p>
    <w:p w:rsidR="00304903" w:rsidRPr="00FC1B13" w:rsidRDefault="00304903" w:rsidP="00304903">
      <w:pPr>
        <w:pStyle w:val="ab"/>
        <w:numPr>
          <w:ilvl w:val="0"/>
          <w:numId w:val="28"/>
        </w:numPr>
        <w:ind w:left="0" w:firstLine="927"/>
        <w:jc w:val="both"/>
        <w:rPr>
          <w:rStyle w:val="af0"/>
          <w:rFonts w:ascii="Times New Roman" w:hAnsi="Times New Roman"/>
          <w:i w:val="0"/>
          <w:sz w:val="28"/>
          <w:szCs w:val="28"/>
        </w:rPr>
      </w:pPr>
      <w:r w:rsidRPr="00FC1B13">
        <w:rPr>
          <w:rStyle w:val="af0"/>
          <w:rFonts w:ascii="Times New Roman" w:hAnsi="Times New Roman"/>
          <w:i w:val="0"/>
          <w:sz w:val="28"/>
          <w:szCs w:val="28"/>
        </w:rPr>
        <w:t>о возврате заявления, с указанием причин возврата;</w:t>
      </w:r>
    </w:p>
    <w:p w:rsidR="00304903" w:rsidRPr="00FC1B13" w:rsidRDefault="00304903" w:rsidP="00304903">
      <w:pPr>
        <w:pStyle w:val="ab"/>
        <w:tabs>
          <w:tab w:val="left" w:pos="1418"/>
        </w:tabs>
        <w:ind w:firstLine="993"/>
        <w:jc w:val="both"/>
        <w:rPr>
          <w:rStyle w:val="af0"/>
          <w:rFonts w:ascii="Times New Roman" w:hAnsi="Times New Roman"/>
          <w:i w:val="0"/>
        </w:rPr>
      </w:pPr>
      <w:r w:rsidRPr="00FC1B13">
        <w:rPr>
          <w:rStyle w:val="af0"/>
          <w:rFonts w:ascii="Times New Roman" w:hAnsi="Times New Roman"/>
          <w:i w:val="0"/>
          <w:sz w:val="28"/>
          <w:szCs w:val="28"/>
        </w:rPr>
        <w:t>4.</w:t>
      </w:r>
      <w:r w:rsidRPr="00FC1B13">
        <w:rPr>
          <w:rStyle w:val="af0"/>
          <w:rFonts w:ascii="Times New Roman" w:hAnsi="Times New Roman"/>
          <w:i w:val="0"/>
          <w:sz w:val="28"/>
          <w:szCs w:val="28"/>
        </w:rPr>
        <w:tab/>
        <w:t>В случае принятия решения о предоставлении муниципальной услуги, специалист</w:t>
      </w:r>
      <w:r>
        <w:rPr>
          <w:rStyle w:val="af0"/>
          <w:rFonts w:ascii="Times New Roman" w:hAnsi="Times New Roman"/>
          <w:i w:val="0"/>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 ответственный за подготовку документов по предоставлению муниципальной услуги, осуществляет формирование проекта итогового документа:</w:t>
      </w:r>
    </w:p>
    <w:p w:rsidR="00304903" w:rsidRPr="00FC1B13" w:rsidRDefault="00304903" w:rsidP="00304903">
      <w:pPr>
        <w:pStyle w:val="ab"/>
        <w:ind w:firstLine="927"/>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Fonts w:ascii="Times New Roman" w:hAnsi="Times New Roman"/>
          <w:i/>
          <w:sz w:val="28"/>
          <w:szCs w:val="28"/>
        </w:rPr>
        <w:t xml:space="preserve"> </w:t>
      </w:r>
      <w:r w:rsidRPr="00FC1B13">
        <w:rPr>
          <w:rStyle w:val="af0"/>
          <w:rFonts w:ascii="Times New Roman" w:hAnsi="Times New Roman"/>
          <w:i w:val="0"/>
          <w:sz w:val="28"/>
          <w:szCs w:val="28"/>
        </w:rPr>
        <w:t>в течение 15 дней осуществляет подготовку в трёх экземплярах проекта итогового документа;</w:t>
      </w:r>
    </w:p>
    <w:p w:rsidR="00304903" w:rsidRPr="00FC1B13" w:rsidRDefault="00304903" w:rsidP="00304903">
      <w:pPr>
        <w:pStyle w:val="ab"/>
        <w:ind w:firstLine="927"/>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304903" w:rsidRPr="00FC1B13" w:rsidRDefault="00304903" w:rsidP="00304903">
      <w:pPr>
        <w:pStyle w:val="ab"/>
        <w:ind w:firstLine="927"/>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304903" w:rsidRPr="00FC1B13" w:rsidRDefault="00304903" w:rsidP="00304903">
      <w:pPr>
        <w:pStyle w:val="ab"/>
        <w:tabs>
          <w:tab w:val="left" w:pos="1418"/>
        </w:tabs>
        <w:ind w:firstLine="1134"/>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304903" w:rsidRPr="00FC1B13" w:rsidRDefault="00304903" w:rsidP="00304903">
      <w:pPr>
        <w:pStyle w:val="ab"/>
        <w:tabs>
          <w:tab w:val="left" w:pos="1134"/>
        </w:tabs>
        <w:ind w:firstLine="709"/>
        <w:jc w:val="both"/>
        <w:rPr>
          <w:rStyle w:val="af0"/>
          <w:rFonts w:ascii="Times New Roman" w:hAnsi="Times New Roman"/>
          <w:i w:val="0"/>
          <w:sz w:val="28"/>
          <w:szCs w:val="28"/>
        </w:rPr>
      </w:pPr>
      <w:r w:rsidRPr="00FC1B13">
        <w:rPr>
          <w:rFonts w:ascii="Times New Roman" w:hAnsi="Times New Roman"/>
          <w:iCs/>
          <w:sz w:val="28"/>
          <w:szCs w:val="28"/>
        </w:rPr>
        <w:t xml:space="preserve">     5.</w:t>
      </w:r>
      <w:r w:rsidRPr="00FC1B13">
        <w:rPr>
          <w:rFonts w:ascii="Times New Roman" w:hAnsi="Times New Roman"/>
          <w:iCs/>
          <w:sz w:val="28"/>
          <w:szCs w:val="28"/>
        </w:rPr>
        <w:tab/>
      </w:r>
      <w:r w:rsidRPr="00FC1B13">
        <w:rPr>
          <w:rStyle w:val="af0"/>
          <w:rFonts w:ascii="Times New Roman" w:hAnsi="Times New Roman"/>
          <w:i w:val="0"/>
          <w:sz w:val="28"/>
          <w:szCs w:val="28"/>
        </w:rPr>
        <w:t>После подписания заявителем всех экземпляров итогового документа:</w:t>
      </w:r>
    </w:p>
    <w:p w:rsidR="00304903" w:rsidRPr="00FC1B13" w:rsidRDefault="00304903" w:rsidP="00304903">
      <w:pPr>
        <w:pStyle w:val="ab"/>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304903" w:rsidRPr="00FC1B13" w:rsidRDefault="00304903" w:rsidP="00304903">
      <w:pPr>
        <w:pStyle w:val="ab"/>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a"/>
          <w:rFonts w:ascii="Times New Roman" w:hAnsi="Times New Roman"/>
          <w:i/>
          <w:sz w:val="28"/>
          <w:szCs w:val="28"/>
        </w:rPr>
        <w:t xml:space="preserve"> </w:t>
      </w:r>
      <w:r w:rsidRPr="00FC1B13">
        <w:rPr>
          <w:rStyle w:val="af0"/>
          <w:rFonts w:ascii="Times New Roman" w:hAnsi="Times New Roman"/>
          <w:i w:val="0"/>
          <w:sz w:val="28"/>
          <w:szCs w:val="28"/>
        </w:rPr>
        <w:t xml:space="preserve">с отметкой о вручении в контрольном листе. </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     6.</w:t>
      </w:r>
      <w:r w:rsidRPr="00FC1B13">
        <w:rPr>
          <w:rStyle w:val="af0"/>
          <w:rFonts w:ascii="Times New Roman" w:hAnsi="Times New Roman"/>
          <w:i w:val="0"/>
          <w:sz w:val="28"/>
          <w:szCs w:val="28"/>
        </w:rPr>
        <w:tab/>
        <w:t xml:space="preserve"> В случае принятия Комитетом решения о возврате заявления либо об отказе в предоставлении муници</w:t>
      </w:r>
      <w:r>
        <w:rPr>
          <w:rStyle w:val="af0"/>
          <w:rFonts w:ascii="Times New Roman" w:hAnsi="Times New Roman"/>
          <w:i w:val="0"/>
          <w:sz w:val="28"/>
          <w:szCs w:val="28"/>
        </w:rPr>
        <w:t xml:space="preserve">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 xml:space="preserve">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w:t>
      </w:r>
      <w:r>
        <w:rPr>
          <w:rStyle w:val="af0"/>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 xml:space="preserve"> направляет его в одном экземпляре в МФЦ для выдачи заявителю.</w:t>
      </w:r>
    </w:p>
    <w:p w:rsidR="00304903" w:rsidRPr="00FC1B13" w:rsidRDefault="00304903" w:rsidP="00304903">
      <w:pPr>
        <w:pStyle w:val="ab"/>
        <w:tabs>
          <w:tab w:val="left" w:pos="1418"/>
        </w:tabs>
        <w:ind w:firstLine="1134"/>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1 рабочего дня, специалист МФЦ,</w:t>
      </w:r>
      <w:r w:rsidRPr="00FC1B13">
        <w:rPr>
          <w:rFonts w:ascii="Times New Roman" w:hAnsi="Times New Roman"/>
          <w:sz w:val="28"/>
          <w:szCs w:val="28"/>
        </w:rPr>
        <w:t xml:space="preserve"> ответственный за выдачу результата предоставления услуги</w:t>
      </w:r>
      <w:r w:rsidRPr="00FC1B13">
        <w:rPr>
          <w:rStyle w:val="af0"/>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304903" w:rsidRPr="00FC1B13" w:rsidRDefault="00304903" w:rsidP="00304903">
      <w:pPr>
        <w:pStyle w:val="ab"/>
        <w:tabs>
          <w:tab w:val="left" w:pos="1418"/>
        </w:tabs>
        <w:ind w:firstLine="1134"/>
        <w:jc w:val="both"/>
        <w:rPr>
          <w:rStyle w:val="af0"/>
          <w:rFonts w:ascii="Times New Roman" w:hAnsi="Times New Roman"/>
          <w:i w:val="0"/>
          <w:sz w:val="28"/>
          <w:szCs w:val="28"/>
        </w:rPr>
      </w:pPr>
      <w:r w:rsidRPr="00FC1B13">
        <w:rPr>
          <w:rStyle w:val="af0"/>
          <w:rFonts w:ascii="Times New Roman" w:hAnsi="Times New Roman"/>
          <w:b/>
          <w:i w:val="0"/>
          <w:sz w:val="28"/>
          <w:szCs w:val="28"/>
        </w:rPr>
        <w:t>3.2.3.</w:t>
      </w:r>
      <w:r w:rsidRPr="00FC1B13">
        <w:rPr>
          <w:rStyle w:val="af0"/>
          <w:rFonts w:ascii="Times New Roman" w:hAnsi="Times New Roman"/>
          <w:b/>
          <w:i w:val="0"/>
          <w:sz w:val="28"/>
          <w:szCs w:val="28"/>
        </w:rPr>
        <w:tab/>
        <w:t>Выдача заявителю итогового документа.</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32"/>
          <w:szCs w:val="32"/>
        </w:rPr>
        <w:lastRenderedPageBreak/>
        <w:t>•</w:t>
      </w:r>
      <w:r w:rsidRPr="00FC1B13">
        <w:rPr>
          <w:rStyle w:val="af0"/>
          <w:rFonts w:ascii="Times New Roman" w:hAnsi="Times New Roman"/>
          <w:i w:val="0"/>
          <w:sz w:val="32"/>
          <w:szCs w:val="32"/>
        </w:rPr>
        <w:tab/>
      </w:r>
      <w:r w:rsidRPr="00FC1B13">
        <w:rPr>
          <w:rStyle w:val="af0"/>
          <w:rFonts w:ascii="Times New Roman" w:hAnsi="Times New Roman"/>
          <w:i w:val="0"/>
          <w:sz w:val="28"/>
          <w:szCs w:val="28"/>
        </w:rPr>
        <w:t>Сотрудник МФЦ, ответственный за выдачу</w:t>
      </w:r>
      <w:r w:rsidRPr="00FC1B13">
        <w:rPr>
          <w:rFonts w:ascii="Times New Roman" w:hAnsi="Times New Roman"/>
          <w:sz w:val="28"/>
          <w:szCs w:val="28"/>
        </w:rPr>
        <w:t xml:space="preserve"> результата предоставления услуги:</w:t>
      </w:r>
    </w:p>
    <w:p w:rsidR="00304903" w:rsidRPr="00FC1B13" w:rsidRDefault="00304903" w:rsidP="00304903">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w:t>
      </w:r>
      <w:r>
        <w:rPr>
          <w:rStyle w:val="af0"/>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 xml:space="preserve"> итоговый документ</w:t>
      </w:r>
      <w:r w:rsidRPr="00FC1B13">
        <w:rPr>
          <w:rFonts w:ascii="Times New Roman" w:hAnsi="Times New Roman"/>
          <w:color w:val="FF0000"/>
          <w:sz w:val="28"/>
          <w:szCs w:val="28"/>
        </w:rPr>
        <w:t xml:space="preserve"> </w:t>
      </w:r>
      <w:r w:rsidRPr="00FC1B13">
        <w:rPr>
          <w:rStyle w:val="af0"/>
          <w:rFonts w:ascii="Times New Roman" w:hAnsi="Times New Roman"/>
          <w:i w:val="0"/>
          <w:sz w:val="28"/>
          <w:szCs w:val="28"/>
        </w:rPr>
        <w:t>в 3 (трёх) экземплярах, о чем делается отметка в контрольном листе документа;</w:t>
      </w:r>
    </w:p>
    <w:p w:rsidR="00304903" w:rsidRPr="00FC1B13" w:rsidRDefault="00304903" w:rsidP="00304903">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304903" w:rsidRPr="00FC1B13" w:rsidRDefault="00304903" w:rsidP="00304903">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304903" w:rsidRPr="00FC1B13" w:rsidRDefault="00304903" w:rsidP="00304903">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выдает заявителю расписку о количестве выданных документов;</w:t>
      </w:r>
    </w:p>
    <w:p w:rsidR="00304903" w:rsidRPr="00FC1B13" w:rsidRDefault="00304903" w:rsidP="00304903">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304903" w:rsidRPr="00FC1B13" w:rsidRDefault="00304903" w:rsidP="00304903">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304903" w:rsidRPr="00FC1B13" w:rsidRDefault="00304903" w:rsidP="00304903">
      <w:pPr>
        <w:pStyle w:val="ab"/>
        <w:tabs>
          <w:tab w:val="left" w:pos="1418"/>
        </w:tabs>
        <w:ind w:firstLine="993"/>
        <w:jc w:val="both"/>
        <w:rPr>
          <w:rFonts w:ascii="Times New Roman" w:hAnsi="Times New Roman"/>
          <w:b/>
        </w:rPr>
      </w:pPr>
      <w:r w:rsidRPr="00FC1B13">
        <w:rPr>
          <w:rFonts w:ascii="Times New Roman" w:hAnsi="Times New Roman"/>
          <w:b/>
          <w:sz w:val="28"/>
        </w:rPr>
        <w:t xml:space="preserve">  3.2.4.</w:t>
      </w:r>
      <w:r w:rsidRPr="00FC1B13">
        <w:rPr>
          <w:rFonts w:ascii="Times New Roman" w:hAnsi="Times New Roman"/>
          <w:b/>
          <w:sz w:val="28"/>
        </w:rPr>
        <w:tab/>
        <w:t>Уведомление заявителя о принятом решении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FC1B13">
        <w:rPr>
          <w:rFonts w:ascii="Times New Roman" w:hAnsi="Times New Roman"/>
          <w:sz w:val="28"/>
          <w:szCs w:val="28"/>
        </w:rPr>
        <w:t>смс-сообщением</w:t>
      </w:r>
      <w:proofErr w:type="spellEnd"/>
      <w:r w:rsidRPr="00FC1B13">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w:t>
      </w:r>
      <w:r w:rsidRPr="00FC1B13">
        <w:rPr>
          <w:rFonts w:ascii="Times New Roman" w:hAnsi="Times New Roman"/>
          <w:sz w:val="28"/>
          <w:szCs w:val="28"/>
        </w:rPr>
        <w:lastRenderedPageBreak/>
        <w:t>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04903" w:rsidRPr="00FC1B13" w:rsidRDefault="00304903" w:rsidP="00304903">
      <w:pPr>
        <w:pStyle w:val="ab"/>
        <w:ind w:firstLine="709"/>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FC1B13">
        <w:rPr>
          <w:rStyle w:val="af0"/>
          <w:rFonts w:ascii="Times New Roman" w:hAnsi="Times New Roman"/>
          <w:i w:val="0"/>
          <w:sz w:val="28"/>
          <w:szCs w:val="28"/>
        </w:rPr>
        <w:t>смс-сообщением</w:t>
      </w:r>
      <w:proofErr w:type="spellEnd"/>
      <w:r w:rsidRPr="00FC1B13">
        <w:rPr>
          <w:rStyle w:val="af0"/>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выдает заявителю документ, являющийся результатом предоставления услуги.</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04903" w:rsidRPr="00FC1B13" w:rsidRDefault="00304903" w:rsidP="00304903">
      <w:pPr>
        <w:spacing w:after="0" w:line="240" w:lineRule="auto"/>
        <w:ind w:firstLine="709"/>
        <w:jc w:val="both"/>
        <w:rPr>
          <w:rFonts w:ascii="Times New Roman" w:hAnsi="Times New Roman"/>
          <w:sz w:val="28"/>
          <w:szCs w:val="28"/>
        </w:rPr>
      </w:pPr>
      <w:r w:rsidRPr="00FC1B13">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304903" w:rsidRPr="00FC1B13" w:rsidRDefault="00304903" w:rsidP="00304903">
      <w:pPr>
        <w:pStyle w:val="ab"/>
        <w:tabs>
          <w:tab w:val="left" w:pos="1418"/>
        </w:tabs>
        <w:ind w:firstLine="709"/>
        <w:jc w:val="both"/>
        <w:rPr>
          <w:rFonts w:ascii="Times New Roman" w:hAnsi="Times New Roman"/>
          <w:b/>
          <w:sz w:val="28"/>
          <w:szCs w:val="28"/>
        </w:rPr>
      </w:pPr>
    </w:p>
    <w:p w:rsidR="00304903" w:rsidRPr="00FC1B13" w:rsidRDefault="00304903" w:rsidP="00304903">
      <w:pPr>
        <w:pStyle w:val="ab"/>
        <w:tabs>
          <w:tab w:val="left" w:pos="1418"/>
        </w:tabs>
        <w:ind w:firstLine="709"/>
        <w:jc w:val="center"/>
        <w:rPr>
          <w:rStyle w:val="af0"/>
          <w:rFonts w:ascii="Times New Roman" w:hAnsi="Times New Roman"/>
          <w:i w:val="0"/>
        </w:rPr>
      </w:pPr>
      <w:r w:rsidRPr="00FC1B13">
        <w:rPr>
          <w:rFonts w:ascii="Times New Roman" w:hAnsi="Times New Roman"/>
          <w:b/>
          <w:sz w:val="28"/>
          <w:szCs w:val="28"/>
        </w:rPr>
        <w:t xml:space="preserve">Раздел </w:t>
      </w:r>
      <w:r w:rsidRPr="00FC1B13">
        <w:rPr>
          <w:rStyle w:val="af0"/>
          <w:rFonts w:ascii="Times New Roman" w:hAnsi="Times New Roman"/>
          <w:b/>
          <w:i w:val="0"/>
          <w:sz w:val="28"/>
          <w:szCs w:val="28"/>
          <w:lang w:val="en-US"/>
        </w:rPr>
        <w:t>I</w:t>
      </w:r>
      <w:r w:rsidRPr="00FC1B13">
        <w:rPr>
          <w:rStyle w:val="af0"/>
          <w:rFonts w:ascii="Times New Roman" w:hAnsi="Times New Roman"/>
          <w:b/>
          <w:i w:val="0"/>
          <w:sz w:val="28"/>
          <w:szCs w:val="28"/>
        </w:rPr>
        <w:t xml:space="preserve">V. Формы </w:t>
      </w:r>
      <w:proofErr w:type="gramStart"/>
      <w:r w:rsidRPr="00FC1B13">
        <w:rPr>
          <w:rStyle w:val="af0"/>
          <w:rFonts w:ascii="Times New Roman" w:hAnsi="Times New Roman"/>
          <w:b/>
          <w:i w:val="0"/>
          <w:sz w:val="28"/>
          <w:szCs w:val="28"/>
        </w:rPr>
        <w:t>контроля за</w:t>
      </w:r>
      <w:proofErr w:type="gramEnd"/>
      <w:r w:rsidRPr="00FC1B13">
        <w:rPr>
          <w:rStyle w:val="af0"/>
          <w:rFonts w:ascii="Times New Roman" w:hAnsi="Times New Roman"/>
          <w:b/>
          <w:i w:val="0"/>
          <w:sz w:val="28"/>
          <w:szCs w:val="28"/>
        </w:rPr>
        <w:t xml:space="preserve"> исполнением административного регламента</w:t>
      </w:r>
    </w:p>
    <w:p w:rsidR="00304903" w:rsidRPr="00FC1B13" w:rsidRDefault="00304903" w:rsidP="00304903">
      <w:pPr>
        <w:pStyle w:val="ab"/>
        <w:tabs>
          <w:tab w:val="left" w:pos="1418"/>
        </w:tabs>
        <w:ind w:firstLine="709"/>
        <w:jc w:val="center"/>
        <w:rPr>
          <w:rStyle w:val="af0"/>
          <w:rFonts w:ascii="Times New Roman" w:hAnsi="Times New Roman"/>
          <w:b/>
          <w:i w:val="0"/>
          <w:sz w:val="28"/>
          <w:szCs w:val="28"/>
        </w:rPr>
      </w:pP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w:t>
      </w:r>
      <w:proofErr w:type="gramStart"/>
      <w:r w:rsidRPr="00FC1B13">
        <w:rPr>
          <w:rStyle w:val="af0"/>
          <w:rFonts w:ascii="Times New Roman" w:hAnsi="Times New Roman"/>
          <w:i w:val="0"/>
          <w:sz w:val="28"/>
          <w:szCs w:val="28"/>
        </w:rPr>
        <w:t>,</w:t>
      </w:r>
      <w:proofErr w:type="gramEnd"/>
      <w:r w:rsidRPr="00FC1B13">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w:t>
      </w:r>
      <w:r>
        <w:rPr>
          <w:rStyle w:val="af0"/>
          <w:rFonts w:ascii="Times New Roman" w:hAnsi="Times New Roman"/>
          <w:i w:val="0"/>
          <w:sz w:val="28"/>
          <w:szCs w:val="28"/>
        </w:rPr>
        <w:t xml:space="preserve">ствляется руководителем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lastRenderedPageBreak/>
        <w:t>4.2.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w:t>
      </w:r>
      <w:proofErr w:type="gramStart"/>
      <w:r w:rsidRPr="00FC1B13">
        <w:rPr>
          <w:rStyle w:val="af0"/>
          <w:rFonts w:ascii="Times New Roman" w:hAnsi="Times New Roman"/>
          <w:i w:val="0"/>
          <w:sz w:val="28"/>
          <w:szCs w:val="28"/>
        </w:rPr>
        <w:t>,</w:t>
      </w:r>
      <w:proofErr w:type="gramEnd"/>
      <w:r w:rsidRPr="00FC1B13">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4.3.</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FC1B13">
        <w:rPr>
          <w:rStyle w:val="af0"/>
          <w:rFonts w:ascii="Times New Roman" w:hAnsi="Times New Roman"/>
          <w:i w:val="0"/>
          <w:sz w:val="28"/>
          <w:szCs w:val="28"/>
        </w:rPr>
        <w:t>мер</w:t>
      </w:r>
      <w:proofErr w:type="gramEnd"/>
      <w:r w:rsidRPr="00FC1B13">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4.4.</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Ответственность за организацию работы МФЦ возлагается на директора МФЦ.</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4.5.</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Ответственность за организацию работы ОМС возлагается на Главу района.</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4.6.</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Ответственность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a"/>
          <w:rFonts w:ascii="Times New Roman" w:hAnsi="Times New Roman"/>
          <w:i/>
          <w:sz w:val="28"/>
          <w:szCs w:val="28"/>
        </w:rPr>
        <w:t xml:space="preserve"> </w:t>
      </w:r>
      <w:r w:rsidRPr="00FC1B13">
        <w:rPr>
          <w:rStyle w:val="af0"/>
          <w:rFonts w:ascii="Times New Roman" w:hAnsi="Times New Roman"/>
          <w:i w:val="0"/>
          <w:sz w:val="28"/>
          <w:szCs w:val="28"/>
        </w:rPr>
        <w:t xml:space="preserve">возлагается на </w:t>
      </w:r>
      <w:r>
        <w:rPr>
          <w:rStyle w:val="af0"/>
          <w:rFonts w:ascii="Times New Roman" w:hAnsi="Times New Roman"/>
          <w:i w:val="0"/>
          <w:sz w:val="28"/>
          <w:szCs w:val="28"/>
        </w:rPr>
        <w:t>заместителя главы по земельным и имущественным отношениям</w:t>
      </w:r>
      <w:r w:rsidRPr="00FC1B13">
        <w:rPr>
          <w:rStyle w:val="af0"/>
          <w:rFonts w:ascii="Times New Roman" w:hAnsi="Times New Roman"/>
          <w:i w:val="0"/>
          <w:sz w:val="28"/>
          <w:szCs w:val="28"/>
        </w:rPr>
        <w:t>.</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p>
    <w:p w:rsidR="00304903" w:rsidRPr="00FC1B13" w:rsidRDefault="00304903" w:rsidP="00304903">
      <w:pPr>
        <w:pStyle w:val="ab"/>
        <w:tabs>
          <w:tab w:val="left" w:pos="1418"/>
        </w:tabs>
        <w:ind w:firstLine="709"/>
        <w:jc w:val="center"/>
        <w:rPr>
          <w:rStyle w:val="af0"/>
          <w:rFonts w:ascii="Times New Roman" w:hAnsi="Times New Roman"/>
          <w:b/>
          <w:i w:val="0"/>
          <w:sz w:val="28"/>
          <w:szCs w:val="28"/>
        </w:rPr>
      </w:pPr>
      <w:r w:rsidRPr="00FC1B13">
        <w:rPr>
          <w:rFonts w:ascii="Times New Roman" w:hAnsi="Times New Roman"/>
          <w:b/>
          <w:sz w:val="28"/>
          <w:szCs w:val="28"/>
        </w:rPr>
        <w:t xml:space="preserve">Раздел </w:t>
      </w:r>
      <w:r w:rsidRPr="00FC1B13">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04903" w:rsidRPr="00FC1B13" w:rsidRDefault="00304903" w:rsidP="00304903">
      <w:pPr>
        <w:pStyle w:val="ab"/>
        <w:tabs>
          <w:tab w:val="left" w:pos="1418"/>
        </w:tabs>
        <w:ind w:firstLine="709"/>
        <w:jc w:val="center"/>
        <w:rPr>
          <w:rStyle w:val="af0"/>
          <w:rFonts w:ascii="Times New Roman" w:hAnsi="Times New Roman"/>
          <w:b/>
          <w:i w:val="0"/>
          <w:sz w:val="28"/>
          <w:szCs w:val="28"/>
        </w:rPr>
      </w:pP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Заявители могут обратиться с жалобой, в том числе, в следующих случаях:</w:t>
      </w:r>
    </w:p>
    <w:p w:rsidR="00304903" w:rsidRPr="00FC1B13" w:rsidRDefault="00304903" w:rsidP="00304903">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304903" w:rsidRPr="00FC1B13" w:rsidRDefault="00304903" w:rsidP="00304903">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нарушение срока предоставления муниципальной услуги;</w:t>
      </w:r>
    </w:p>
    <w:p w:rsidR="00304903" w:rsidRPr="00FC1B13" w:rsidRDefault="00304903" w:rsidP="00304903">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04903" w:rsidRPr="00FC1B13" w:rsidRDefault="00304903" w:rsidP="00304903">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отказ в приеме документов, предоставление которых предусмотрено нормативными правовыми актами Российской Федерации, </w:t>
      </w:r>
      <w:r w:rsidRPr="00FC1B13">
        <w:rPr>
          <w:rStyle w:val="af0"/>
          <w:rFonts w:ascii="Times New Roman" w:hAnsi="Times New Roman"/>
          <w:i w:val="0"/>
          <w:sz w:val="28"/>
          <w:szCs w:val="28"/>
        </w:rPr>
        <w:lastRenderedPageBreak/>
        <w:t>нормативными правовыми актами Челябинской области, муниципальными правовыми актами для предоставления муниципальной услуги, у заявителя;</w:t>
      </w:r>
    </w:p>
    <w:p w:rsidR="00304903" w:rsidRPr="00FC1B13" w:rsidRDefault="00304903" w:rsidP="00304903">
      <w:pPr>
        <w:pStyle w:val="ab"/>
        <w:numPr>
          <w:ilvl w:val="0"/>
          <w:numId w:val="16"/>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04903" w:rsidRPr="00FC1B13" w:rsidRDefault="00304903" w:rsidP="00304903">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04903" w:rsidRPr="00FC1B13" w:rsidRDefault="00304903" w:rsidP="00304903">
      <w:pPr>
        <w:pStyle w:val="ab"/>
        <w:numPr>
          <w:ilvl w:val="0"/>
          <w:numId w:val="16"/>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5.3.</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5.4.</w:t>
      </w:r>
      <w:r w:rsidRPr="00FC1B13">
        <w:rPr>
          <w:rStyle w:val="af0"/>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FC1B13">
        <w:rPr>
          <w:rStyle w:val="af0"/>
          <w:rFonts w:ascii="Times New Roman" w:hAnsi="Times New Roman"/>
          <w:sz w:val="28"/>
          <w:szCs w:val="28"/>
        </w:rPr>
        <w:t xml:space="preserve">по адресам, указанным в приложениях </w:t>
      </w:r>
      <w:r w:rsidRPr="00FC1B13">
        <w:rPr>
          <w:rStyle w:val="af0"/>
          <w:rFonts w:ascii="Times New Roman" w:hAnsi="Times New Roman"/>
          <w:i w:val="0"/>
          <w:sz w:val="28"/>
          <w:szCs w:val="28"/>
        </w:rPr>
        <w:t>7 или 8).</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5.5.</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Жалоба должна содержать: </w:t>
      </w:r>
    </w:p>
    <w:p w:rsidR="00304903" w:rsidRPr="00FC1B13" w:rsidRDefault="00304903" w:rsidP="00304903">
      <w:pPr>
        <w:pStyle w:val="ab"/>
        <w:numPr>
          <w:ilvl w:val="0"/>
          <w:numId w:val="17"/>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4903" w:rsidRPr="00FC1B13" w:rsidRDefault="00304903" w:rsidP="00304903">
      <w:pPr>
        <w:pStyle w:val="ab"/>
        <w:numPr>
          <w:ilvl w:val="0"/>
          <w:numId w:val="17"/>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C1B13">
        <w:rPr>
          <w:rStyle w:val="af0"/>
          <w:rFonts w:ascii="Times New Roman" w:hAnsi="Times New Roman"/>
          <w:i w:val="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903" w:rsidRPr="00FC1B13" w:rsidRDefault="00304903" w:rsidP="00304903">
      <w:pPr>
        <w:pStyle w:val="ab"/>
        <w:numPr>
          <w:ilvl w:val="0"/>
          <w:numId w:val="17"/>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903" w:rsidRPr="00FC1B13" w:rsidRDefault="00304903" w:rsidP="00304903">
      <w:pPr>
        <w:pStyle w:val="ab"/>
        <w:numPr>
          <w:ilvl w:val="0"/>
          <w:numId w:val="17"/>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5.6.</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C1B13">
        <w:rPr>
          <w:rStyle w:val="af0"/>
          <w:rFonts w:ascii="Times New Roman" w:hAnsi="Times New Roman"/>
          <w:i w:val="0"/>
          <w:sz w:val="28"/>
          <w:szCs w:val="28"/>
        </w:rPr>
        <w:t>представлена</w:t>
      </w:r>
      <w:proofErr w:type="gramEnd"/>
      <w:r w:rsidRPr="00FC1B13">
        <w:rPr>
          <w:rStyle w:val="af0"/>
          <w:rFonts w:ascii="Times New Roman" w:hAnsi="Times New Roman"/>
          <w:i w:val="0"/>
          <w:sz w:val="28"/>
          <w:szCs w:val="28"/>
        </w:rPr>
        <w:t>:</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5.7.</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7 или 8.</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5.8</w:t>
      </w: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Время приема жалоб должно совпадать со временем предоставления муниципальной услуги.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5.9.</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Жалоба в письменной форме может быть направлена по почте.</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5.10.</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электронном виде жалоба может быть подана заявителем посредством:</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официального сайта органа, предоставляющего муниципальную услугу, в сети Интернет;</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официального сайта МФЦ, в сети Интернет;</w:t>
      </w:r>
    </w:p>
    <w:p w:rsidR="00304903" w:rsidRPr="00FC1B13" w:rsidRDefault="00304903" w:rsidP="00304903">
      <w:pPr>
        <w:pStyle w:val="ab"/>
        <w:tabs>
          <w:tab w:val="left" w:pos="1418"/>
        </w:tabs>
        <w:ind w:firstLine="993"/>
        <w:jc w:val="both"/>
        <w:rPr>
          <w:rStyle w:val="af0"/>
          <w:rFonts w:ascii="Times New Roman" w:hAnsi="Times New Roman"/>
          <w:i w:val="0"/>
          <w:sz w:val="28"/>
          <w:szCs w:val="28"/>
          <w:u w:val="single"/>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 xml:space="preserve">Портала </w:t>
      </w:r>
      <w:r w:rsidRPr="00FC1B13">
        <w:rPr>
          <w:rStyle w:val="af0"/>
          <w:rFonts w:ascii="Times New Roman" w:hAnsi="Times New Roman"/>
          <w:i w:val="0"/>
          <w:sz w:val="28"/>
          <w:szCs w:val="28"/>
          <w:u w:val="single"/>
          <w:lang w:val="en-US"/>
        </w:rPr>
        <w:t>https</w:t>
      </w:r>
      <w:r w:rsidRPr="00FC1B13">
        <w:rPr>
          <w:rStyle w:val="af0"/>
          <w:rFonts w:ascii="Times New Roman" w:hAnsi="Times New Roman"/>
          <w:i w:val="0"/>
          <w:sz w:val="28"/>
          <w:szCs w:val="28"/>
          <w:u w:val="single"/>
        </w:rPr>
        <w:t>://</w:t>
      </w:r>
      <w:r w:rsidRPr="00FC1B13">
        <w:rPr>
          <w:rStyle w:val="af0"/>
          <w:rFonts w:ascii="Times New Roman" w:hAnsi="Times New Roman"/>
          <w:i w:val="0"/>
          <w:sz w:val="28"/>
          <w:szCs w:val="28"/>
          <w:u w:val="single"/>
          <w:lang w:val="en-US"/>
        </w:rPr>
        <w:t>do</w:t>
      </w:r>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gosuslugi</w:t>
      </w:r>
      <w:proofErr w:type="spellEnd"/>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ru</w:t>
      </w:r>
      <w:proofErr w:type="spellEnd"/>
      <w:r w:rsidRPr="00FC1B13">
        <w:rPr>
          <w:rStyle w:val="af0"/>
          <w:rFonts w:ascii="Times New Roman" w:hAnsi="Times New Roman"/>
          <w:i w:val="0"/>
          <w:sz w:val="28"/>
          <w:szCs w:val="28"/>
          <w:u w:val="single"/>
        </w:rPr>
        <w:t>.</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5.12</w:t>
      </w:r>
      <w:r w:rsidRPr="00FC1B13">
        <w:rPr>
          <w:rStyle w:val="af0"/>
          <w:rFonts w:ascii="Times New Roman" w:hAnsi="Times New Roman"/>
          <w:i w:val="0"/>
          <w:sz w:val="28"/>
          <w:szCs w:val="28"/>
        </w:rPr>
        <w:t>.</w:t>
      </w:r>
      <w:r w:rsidRPr="00FC1B13">
        <w:rPr>
          <w:rStyle w:val="af0"/>
          <w:rFonts w:ascii="Times New Roman" w:hAnsi="Times New Roman"/>
          <w:i w:val="0"/>
          <w:sz w:val="28"/>
          <w:szCs w:val="28"/>
        </w:rPr>
        <w:tab/>
      </w:r>
      <w:proofErr w:type="gramStart"/>
      <w:r w:rsidRPr="00FC1B13">
        <w:rPr>
          <w:rStyle w:val="af0"/>
          <w:rFonts w:ascii="Times New Roman" w:hAnsi="Times New Roman"/>
          <w:i w:val="0"/>
          <w:sz w:val="28"/>
          <w:szCs w:val="28"/>
        </w:rPr>
        <w:t xml:space="preserve">При подаче жалобы в электронном виде (электронные адреса указаны в приложениях 7 и 8)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w:t>
      </w:r>
      <w:r w:rsidRPr="00FC1B13">
        <w:rPr>
          <w:rStyle w:val="af0"/>
          <w:rFonts w:ascii="Times New Roman" w:hAnsi="Times New Roman"/>
          <w:i w:val="0"/>
          <w:sz w:val="28"/>
          <w:szCs w:val="28"/>
        </w:rPr>
        <w:lastRenderedPageBreak/>
        <w:t>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FC1B13">
        <w:rPr>
          <w:rStyle w:val="af0"/>
          <w:rFonts w:ascii="Times New Roman" w:hAnsi="Times New Roman"/>
          <w:i w:val="0"/>
          <w:sz w:val="28"/>
          <w:szCs w:val="28"/>
        </w:rPr>
        <w:t xml:space="preserve"> заявителя, не требуется.</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5.13.</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5.14.</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5.15.</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Должностные лица, уполномоченные на рассмотрение жалоб, обеспечивают:</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5.16.</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Орган, предоставляющий муниципальную услугу, обеспечивает:</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оснащение мест приема жалоб;</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г)</w:t>
      </w:r>
      <w:r w:rsidRPr="00FC1B13">
        <w:rPr>
          <w:rStyle w:val="af0"/>
          <w:rFonts w:ascii="Times New Roman" w:hAnsi="Times New Roman"/>
          <w:i w:val="0"/>
          <w:sz w:val="28"/>
          <w:szCs w:val="28"/>
        </w:rPr>
        <w:tab/>
      </w:r>
      <w:r w:rsidRPr="00FC1B13">
        <w:rPr>
          <w:rFonts w:ascii="Times New Roman" w:hAnsi="Times New Roman"/>
          <w:iCs/>
          <w:sz w:val="28"/>
          <w:szCs w:val="28"/>
        </w:rPr>
        <w:t xml:space="preserve">заключение соглашения о взаимодействии с </w:t>
      </w:r>
      <w:r w:rsidRPr="00FC1B13">
        <w:rPr>
          <w:rFonts w:ascii="Times New Roman" w:hAnsi="Times New Roman"/>
          <w:sz w:val="28"/>
          <w:szCs w:val="28"/>
        </w:rPr>
        <w:t>Многофункциональным центром Челябинской области</w:t>
      </w:r>
      <w:r w:rsidRPr="00FC1B13">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proofErr w:type="spellStart"/>
      <w:r w:rsidRPr="00FC1B13">
        <w:rPr>
          <w:rStyle w:val="af0"/>
          <w:rFonts w:ascii="Times New Roman" w:hAnsi="Times New Roman"/>
          <w:i w:val="0"/>
          <w:sz w:val="28"/>
          <w:szCs w:val="28"/>
        </w:rPr>
        <w:t>д</w:t>
      </w:r>
      <w:proofErr w:type="spellEnd"/>
      <w:r w:rsidRPr="00FC1B13">
        <w:rPr>
          <w:rStyle w:val="af0"/>
          <w:rFonts w:ascii="Times New Roman" w:hAnsi="Times New Roman"/>
          <w:i w:val="0"/>
          <w:sz w:val="28"/>
          <w:szCs w:val="28"/>
        </w:rPr>
        <w:t>)</w:t>
      </w:r>
      <w:r w:rsidRPr="00FC1B13">
        <w:rPr>
          <w:rStyle w:val="af0"/>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5.17.</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C1B13">
        <w:rPr>
          <w:rStyle w:val="af0"/>
          <w:rFonts w:ascii="Times New Roman" w:hAnsi="Times New Roman"/>
          <w:i w:val="0"/>
          <w:sz w:val="28"/>
          <w:szCs w:val="28"/>
          <w:u w:val="single"/>
        </w:rPr>
        <w:t xml:space="preserve"> </w:t>
      </w:r>
      <w:r w:rsidRPr="00FC1B13">
        <w:rPr>
          <w:rStyle w:val="af0"/>
          <w:rFonts w:ascii="Times New Roman" w:hAnsi="Times New Roman"/>
          <w:i w:val="0"/>
          <w:sz w:val="28"/>
          <w:szCs w:val="28"/>
          <w:u w:val="single"/>
          <w:lang w:val="en-US"/>
        </w:rPr>
        <w:t>https</w:t>
      </w:r>
      <w:r w:rsidRPr="00FC1B13">
        <w:rPr>
          <w:rStyle w:val="af0"/>
          <w:rFonts w:ascii="Times New Roman" w:hAnsi="Times New Roman"/>
          <w:i w:val="0"/>
          <w:sz w:val="28"/>
          <w:szCs w:val="28"/>
          <w:u w:val="single"/>
        </w:rPr>
        <w:t>://</w:t>
      </w:r>
      <w:r w:rsidRPr="00FC1B13">
        <w:rPr>
          <w:rStyle w:val="af0"/>
          <w:rFonts w:ascii="Times New Roman" w:hAnsi="Times New Roman"/>
          <w:i w:val="0"/>
          <w:sz w:val="28"/>
          <w:szCs w:val="28"/>
          <w:u w:val="single"/>
          <w:lang w:val="en-US"/>
        </w:rPr>
        <w:t>do</w:t>
      </w:r>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gosuslugi</w:t>
      </w:r>
      <w:proofErr w:type="spellEnd"/>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ru</w:t>
      </w:r>
      <w:proofErr w:type="spellEnd"/>
      <w:r w:rsidRPr="00FC1B13">
        <w:rPr>
          <w:rStyle w:val="af0"/>
          <w:rFonts w:ascii="Times New Roman" w:hAnsi="Times New Roman"/>
          <w:i w:val="0"/>
          <w:sz w:val="28"/>
          <w:szCs w:val="28"/>
        </w:rPr>
        <w:t xml:space="preserve"> (далее – Система).</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5.18.</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5.19.</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Приостановление рассмотрения жалобы не предусмотрено.</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04903" w:rsidRPr="00FC1B13" w:rsidRDefault="00304903" w:rsidP="00304903">
      <w:pPr>
        <w:pStyle w:val="ab"/>
        <w:numPr>
          <w:ilvl w:val="0"/>
          <w:numId w:val="18"/>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04903" w:rsidRPr="00FC1B13" w:rsidRDefault="00304903" w:rsidP="00304903">
      <w:pPr>
        <w:pStyle w:val="ab"/>
        <w:numPr>
          <w:ilvl w:val="0"/>
          <w:numId w:val="18"/>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отказывает в удовлетворении жалобы.</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ответе по результатам рассмотрения жалобы указываются:</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фамилия, имя, отчество (при наличии) или наименование заявителя;</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г)</w:t>
      </w:r>
      <w:r w:rsidRPr="00FC1B13">
        <w:rPr>
          <w:rStyle w:val="af0"/>
          <w:rFonts w:ascii="Times New Roman" w:hAnsi="Times New Roman"/>
          <w:i w:val="0"/>
          <w:sz w:val="28"/>
          <w:szCs w:val="28"/>
        </w:rPr>
        <w:tab/>
        <w:t>основания для принятия решения по жалобе;</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proofErr w:type="spellStart"/>
      <w:r w:rsidRPr="00FC1B13">
        <w:rPr>
          <w:rStyle w:val="af0"/>
          <w:rFonts w:ascii="Times New Roman" w:hAnsi="Times New Roman"/>
          <w:i w:val="0"/>
          <w:sz w:val="28"/>
          <w:szCs w:val="28"/>
        </w:rPr>
        <w:t>д</w:t>
      </w:r>
      <w:proofErr w:type="spellEnd"/>
      <w:r w:rsidRPr="00FC1B13">
        <w:rPr>
          <w:rStyle w:val="af0"/>
          <w:rFonts w:ascii="Times New Roman" w:hAnsi="Times New Roman"/>
          <w:i w:val="0"/>
          <w:sz w:val="28"/>
          <w:szCs w:val="28"/>
        </w:rPr>
        <w:t>)</w:t>
      </w:r>
      <w:r w:rsidRPr="00FC1B13">
        <w:rPr>
          <w:rStyle w:val="af0"/>
          <w:rFonts w:ascii="Times New Roman" w:hAnsi="Times New Roman"/>
          <w:i w:val="0"/>
          <w:sz w:val="28"/>
          <w:szCs w:val="28"/>
        </w:rPr>
        <w:tab/>
        <w:t>принятое по жалобе решение;</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е)</w:t>
      </w:r>
      <w:r w:rsidRPr="00FC1B13">
        <w:rPr>
          <w:rStyle w:val="af0"/>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4903" w:rsidRPr="00FC1B13" w:rsidRDefault="00304903" w:rsidP="00304903">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ж)</w:t>
      </w:r>
      <w:r w:rsidRPr="00FC1B13">
        <w:rPr>
          <w:rStyle w:val="af0"/>
          <w:rFonts w:ascii="Times New Roman" w:hAnsi="Times New Roman"/>
          <w:i w:val="0"/>
          <w:sz w:val="28"/>
          <w:szCs w:val="28"/>
        </w:rPr>
        <w:tab/>
        <w:t>сведения о порядке обжалования принятого по жалобе решения.</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5.20.</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Заявитель имеет право запрашивать и получать информацию и документы, необходимые для обоснования и рассмотрения жалобы.</w:t>
      </w:r>
    </w:p>
    <w:p w:rsidR="00304903" w:rsidRPr="00FC1B13" w:rsidRDefault="00304903" w:rsidP="00304903">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04903" w:rsidRPr="00FC1B13" w:rsidRDefault="00304903" w:rsidP="00304903">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в здании МФЦ обратившись лично;</w:t>
      </w:r>
    </w:p>
    <w:p w:rsidR="00304903" w:rsidRPr="00FC1B13" w:rsidRDefault="00304903" w:rsidP="00304903">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позвонив по номерам спра</w:t>
      </w:r>
      <w:r>
        <w:rPr>
          <w:rStyle w:val="af0"/>
          <w:rFonts w:ascii="Times New Roman" w:hAnsi="Times New Roman"/>
          <w:i w:val="0"/>
          <w:sz w:val="28"/>
          <w:szCs w:val="28"/>
        </w:rPr>
        <w:t xml:space="preserve">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w:t>
      </w:r>
    </w:p>
    <w:p w:rsidR="00304903" w:rsidRPr="00FC1B13" w:rsidRDefault="00304903" w:rsidP="00304903">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отправив письмо по почте;</w:t>
      </w:r>
    </w:p>
    <w:p w:rsidR="00304903" w:rsidRPr="00FC1B13" w:rsidRDefault="00304903" w:rsidP="00304903">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на официальном сайте ОМС в сети Интернет;</w:t>
      </w:r>
    </w:p>
    <w:p w:rsidR="00304903" w:rsidRPr="00FC1B13" w:rsidRDefault="00304903" w:rsidP="00304903">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на Портале.</w:t>
      </w:r>
    </w:p>
    <w:p w:rsidR="00304903" w:rsidRPr="00FC1B13" w:rsidRDefault="00304903" w:rsidP="00304903">
      <w:pPr>
        <w:pStyle w:val="ab"/>
        <w:tabs>
          <w:tab w:val="left" w:pos="1418"/>
        </w:tabs>
        <w:ind w:firstLine="709"/>
        <w:rPr>
          <w:rStyle w:val="af0"/>
          <w:rFonts w:ascii="Times New Roman" w:hAnsi="Times New Roman"/>
          <w:i w:val="0"/>
          <w:sz w:val="28"/>
          <w:szCs w:val="28"/>
        </w:rPr>
      </w:pPr>
      <w:r w:rsidRPr="00FC1B13">
        <w:rPr>
          <w:rStyle w:val="af0"/>
          <w:rFonts w:ascii="Times New Roman" w:hAnsi="Times New Roman"/>
          <w:i w:val="0"/>
          <w:sz w:val="28"/>
          <w:szCs w:val="28"/>
        </w:rPr>
        <w:t>Адреса и телефоны указаны в приложении 7 и приложении 8.</w:t>
      </w:r>
    </w:p>
    <w:p w:rsidR="00304903" w:rsidRPr="00FC1B13" w:rsidRDefault="00304903" w:rsidP="00304903">
      <w:pPr>
        <w:pStyle w:val="ab"/>
        <w:tabs>
          <w:tab w:val="left" w:pos="1418"/>
        </w:tabs>
        <w:ind w:firstLine="709"/>
        <w:rPr>
          <w:rStyle w:val="af0"/>
          <w:rFonts w:ascii="Times New Roman" w:hAnsi="Times New Roman"/>
          <w:b/>
          <w:i w:val="0"/>
          <w:sz w:val="28"/>
          <w:szCs w:val="28"/>
        </w:rPr>
      </w:pPr>
    </w:p>
    <w:p w:rsidR="00304903" w:rsidRPr="00FC1B13" w:rsidRDefault="00304903" w:rsidP="00304903">
      <w:pPr>
        <w:pStyle w:val="ab"/>
        <w:tabs>
          <w:tab w:val="left" w:pos="1418"/>
        </w:tabs>
        <w:ind w:firstLine="709"/>
        <w:jc w:val="center"/>
        <w:rPr>
          <w:rStyle w:val="af0"/>
          <w:rFonts w:ascii="Times New Roman" w:hAnsi="Times New Roman"/>
          <w:b/>
          <w:i w:val="0"/>
          <w:sz w:val="28"/>
          <w:szCs w:val="28"/>
        </w:rPr>
      </w:pPr>
      <w:r w:rsidRPr="00FC1B13">
        <w:rPr>
          <w:rStyle w:val="af0"/>
          <w:rFonts w:ascii="Times New Roman" w:hAnsi="Times New Roman"/>
          <w:b/>
          <w:i w:val="0"/>
          <w:sz w:val="28"/>
          <w:szCs w:val="28"/>
        </w:rPr>
        <w:t>Раздел. VI. Порядок внесения изменений в настоящий регламент</w:t>
      </w:r>
    </w:p>
    <w:p w:rsidR="00304903" w:rsidRPr="00FC1B13" w:rsidRDefault="00304903" w:rsidP="00304903">
      <w:pPr>
        <w:pStyle w:val="ab"/>
        <w:tabs>
          <w:tab w:val="left" w:pos="1418"/>
        </w:tabs>
        <w:ind w:firstLine="709"/>
        <w:jc w:val="center"/>
        <w:rPr>
          <w:rStyle w:val="af0"/>
          <w:rFonts w:ascii="Times New Roman" w:hAnsi="Times New Roman"/>
          <w:b/>
          <w:i w:val="0"/>
          <w:sz w:val="28"/>
          <w:szCs w:val="28"/>
        </w:rPr>
      </w:pP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FC1B13">
        <w:rPr>
          <w:rStyle w:val="af0"/>
          <w:rFonts w:ascii="Times New Roman" w:hAnsi="Times New Roman"/>
          <w:i w:val="0"/>
          <w:color w:val="FF0000"/>
          <w:sz w:val="28"/>
          <w:szCs w:val="28"/>
        </w:rPr>
        <w:t xml:space="preserve"> </w:t>
      </w:r>
      <w:r w:rsidRPr="00FC1B13">
        <w:rPr>
          <w:rStyle w:val="af0"/>
          <w:rFonts w:ascii="Times New Roman" w:hAnsi="Times New Roman"/>
          <w:i w:val="0"/>
          <w:sz w:val="28"/>
          <w:szCs w:val="28"/>
        </w:rPr>
        <w:t>вносятся изменения. Изменения в настоящий Административный регламент вносятся в следующем порядке.</w:t>
      </w:r>
    </w:p>
    <w:p w:rsidR="00304903" w:rsidRPr="00FC1B13" w:rsidRDefault="00304903" w:rsidP="00304903">
      <w:pPr>
        <w:pStyle w:val="ab"/>
        <w:ind w:firstLine="709"/>
        <w:jc w:val="both"/>
        <w:rPr>
          <w:rStyle w:val="af0"/>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 xml:space="preserve">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304903" w:rsidRPr="00FC1B13" w:rsidRDefault="00304903" w:rsidP="00304903">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304903" w:rsidRPr="00FC1B13" w:rsidRDefault="00304903" w:rsidP="00304903">
      <w:pPr>
        <w:spacing w:after="0" w:line="240" w:lineRule="auto"/>
        <w:ind w:firstLine="709"/>
        <w:jc w:val="right"/>
        <w:rPr>
          <w:rFonts w:ascii="Times New Roman" w:hAnsi="Times New Roman"/>
          <w:sz w:val="24"/>
          <w:szCs w:val="24"/>
        </w:rPr>
      </w:pPr>
      <w:r w:rsidRPr="00FC1B13">
        <w:rPr>
          <w:rFonts w:ascii="Times New Roman" w:hAnsi="Times New Roman"/>
        </w:rPr>
        <w:br w:type="page"/>
      </w:r>
      <w:r w:rsidRPr="00FC1B13">
        <w:rPr>
          <w:rFonts w:ascii="Times New Roman" w:hAnsi="Times New Roman"/>
        </w:rPr>
        <w:lastRenderedPageBreak/>
        <w:t xml:space="preserve">                                                                                                                     </w:t>
      </w:r>
      <w:r w:rsidRPr="00FC1B13">
        <w:rPr>
          <w:rFonts w:ascii="Times New Roman" w:hAnsi="Times New Roman"/>
          <w:sz w:val="24"/>
          <w:szCs w:val="24"/>
        </w:rPr>
        <w:t xml:space="preserve">Приложение № 1 </w:t>
      </w:r>
    </w:p>
    <w:p w:rsidR="00304903" w:rsidRPr="00FC1B13" w:rsidRDefault="00304903" w:rsidP="00304903">
      <w:pPr>
        <w:pStyle w:val="ab"/>
        <w:ind w:left="6096"/>
        <w:contextualSpacing/>
        <w:jc w:val="right"/>
        <w:rPr>
          <w:rFonts w:ascii="Times New Roman" w:hAnsi="Times New Roman"/>
          <w:sz w:val="24"/>
          <w:szCs w:val="24"/>
        </w:rPr>
      </w:pPr>
      <w:r w:rsidRPr="00FC1B13">
        <w:rPr>
          <w:rFonts w:ascii="Times New Roman" w:hAnsi="Times New Roman"/>
          <w:sz w:val="24"/>
          <w:szCs w:val="24"/>
        </w:rPr>
        <w:t>к административному регламенту</w:t>
      </w:r>
    </w:p>
    <w:p w:rsidR="00304903" w:rsidRPr="00FC1B13" w:rsidRDefault="00304903" w:rsidP="00304903">
      <w:pPr>
        <w:pStyle w:val="ab"/>
        <w:rPr>
          <w:rFonts w:ascii="Times New Roman" w:hAnsi="Times New Roman"/>
          <w:b/>
        </w:rPr>
      </w:pPr>
      <w:r w:rsidRPr="00FC1B13">
        <w:rPr>
          <w:rFonts w:ascii="Times New Roman" w:hAnsi="Times New Roman"/>
          <w:b/>
        </w:rPr>
        <w:t>ФОРМА</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 xml:space="preserve">Главе Увельского муниципального района </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w:t>
      </w:r>
      <w:r>
        <w:rPr>
          <w:rFonts w:ascii="Times New Roman" w:hAnsi="Times New Roman"/>
          <w:sz w:val="24"/>
          <w:szCs w:val="24"/>
        </w:rPr>
        <w:t>_______________________________</w:t>
      </w:r>
    </w:p>
    <w:p w:rsidR="00304903" w:rsidRPr="00FC1B13" w:rsidRDefault="00304903" w:rsidP="00304903">
      <w:pPr>
        <w:pStyle w:val="ab"/>
        <w:pBdr>
          <w:bottom w:val="single" w:sz="12" w:space="1" w:color="auto"/>
        </w:pBdr>
        <w:ind w:left="4253"/>
        <w:jc w:val="center"/>
        <w:rPr>
          <w:rFonts w:ascii="Times New Roman" w:hAnsi="Times New Roman"/>
          <w:sz w:val="20"/>
          <w:szCs w:val="20"/>
        </w:rPr>
      </w:pPr>
      <w:r w:rsidRPr="00FC1B13">
        <w:rPr>
          <w:rFonts w:ascii="Times New Roman" w:hAnsi="Times New Roman"/>
          <w:sz w:val="20"/>
          <w:szCs w:val="20"/>
        </w:rPr>
        <w:t>Ф.И.О. Главы района</w:t>
      </w:r>
    </w:p>
    <w:p w:rsidR="00304903" w:rsidRPr="00FC1B13" w:rsidRDefault="00304903" w:rsidP="00304903">
      <w:pPr>
        <w:pStyle w:val="ab"/>
        <w:pBdr>
          <w:bottom w:val="single" w:sz="12" w:space="1" w:color="auto"/>
        </w:pBdr>
        <w:ind w:left="4253"/>
        <w:jc w:val="both"/>
        <w:rPr>
          <w:rFonts w:ascii="Times New Roman" w:hAnsi="Times New Roman"/>
          <w:sz w:val="20"/>
          <w:szCs w:val="20"/>
        </w:rPr>
      </w:pPr>
      <w:r w:rsidRPr="00FC1B13">
        <w:rPr>
          <w:rFonts w:ascii="Times New Roman" w:hAnsi="Times New Roman"/>
          <w:sz w:val="24"/>
          <w:szCs w:val="24"/>
        </w:rPr>
        <w:t>от__________</w:t>
      </w:r>
      <w:r>
        <w:rPr>
          <w:rFonts w:ascii="Times New Roman" w:hAnsi="Times New Roman"/>
          <w:sz w:val="24"/>
          <w:szCs w:val="24"/>
        </w:rPr>
        <w:t>_______________________________</w:t>
      </w:r>
      <w:r w:rsidRPr="00FC1B13">
        <w:rPr>
          <w:rFonts w:ascii="Times New Roman" w:hAnsi="Times New Roman"/>
          <w:sz w:val="24"/>
          <w:szCs w:val="24"/>
        </w:rPr>
        <w:t xml:space="preserve"> </w:t>
      </w:r>
      <w:r w:rsidRPr="00FC1B13">
        <w:rPr>
          <w:rFonts w:ascii="Times New Roman" w:hAnsi="Times New Roman"/>
          <w:sz w:val="20"/>
          <w:szCs w:val="20"/>
        </w:rPr>
        <w:t>(Ф.И.О. полностью для гражданина; полное наименование для юридического лица)</w:t>
      </w:r>
    </w:p>
    <w:p w:rsidR="00304903" w:rsidRPr="00FC1B13" w:rsidRDefault="00304903" w:rsidP="00304903">
      <w:pPr>
        <w:pStyle w:val="ab"/>
        <w:pBdr>
          <w:bottom w:val="single" w:sz="4" w:space="1" w:color="auto"/>
        </w:pBdr>
        <w:ind w:left="4253"/>
        <w:jc w:val="both"/>
        <w:rPr>
          <w:rFonts w:ascii="Times New Roman" w:hAnsi="Times New Roman"/>
          <w:sz w:val="24"/>
          <w:szCs w:val="24"/>
        </w:rPr>
      </w:pPr>
      <w:r w:rsidRPr="00FC1B13">
        <w:rPr>
          <w:rFonts w:ascii="Times New Roman" w:hAnsi="Times New Roman"/>
          <w:sz w:val="20"/>
          <w:szCs w:val="20"/>
        </w:rPr>
        <w:t>_____________________</w:t>
      </w:r>
      <w:r>
        <w:rPr>
          <w:rFonts w:ascii="Times New Roman" w:hAnsi="Times New Roman"/>
          <w:sz w:val="20"/>
          <w:szCs w:val="20"/>
        </w:rPr>
        <w:t>_______________________________</w:t>
      </w:r>
    </w:p>
    <w:p w:rsidR="00304903" w:rsidRPr="00FC1B13" w:rsidRDefault="00304903" w:rsidP="00304903">
      <w:pPr>
        <w:pStyle w:val="ab"/>
        <w:pBdr>
          <w:bottom w:val="single" w:sz="4" w:space="1" w:color="auto"/>
        </w:pBdr>
        <w:ind w:left="4253"/>
        <w:jc w:val="both"/>
        <w:rPr>
          <w:rFonts w:ascii="Times New Roman" w:hAnsi="Times New Roman"/>
          <w:sz w:val="20"/>
          <w:szCs w:val="20"/>
        </w:rPr>
      </w:pPr>
      <w:r w:rsidRPr="00FC1B1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___________________________________________________</w:t>
      </w: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(Ф.И.О., полностью, должность представителя юридического лица)</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___________________________________________________________________________________________________</w:t>
      </w:r>
      <w:r>
        <w:rPr>
          <w:rFonts w:ascii="Times New Roman" w:hAnsi="Times New Roman"/>
          <w:sz w:val="24"/>
          <w:szCs w:val="24"/>
        </w:rPr>
        <w:t>______________________________</w:t>
      </w:r>
    </w:p>
    <w:p w:rsidR="00304903" w:rsidRPr="00FC1B13" w:rsidRDefault="00304903" w:rsidP="00304903">
      <w:pPr>
        <w:pStyle w:val="ab"/>
        <w:ind w:left="4253"/>
        <w:jc w:val="both"/>
        <w:rPr>
          <w:rFonts w:ascii="Times New Roman" w:hAnsi="Times New Roman"/>
          <w:sz w:val="20"/>
          <w:szCs w:val="20"/>
        </w:rPr>
      </w:pPr>
      <w:proofErr w:type="gramStart"/>
      <w:r w:rsidRPr="00FC1B1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_______________</w:t>
      </w:r>
      <w:r>
        <w:rPr>
          <w:rFonts w:ascii="Times New Roman" w:hAnsi="Times New Roman"/>
          <w:sz w:val="24"/>
          <w:szCs w:val="24"/>
        </w:rPr>
        <w:t>____________________________</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Адрес:______</w:t>
      </w:r>
      <w:r>
        <w:rPr>
          <w:rFonts w:ascii="Times New Roman" w:hAnsi="Times New Roman"/>
          <w:sz w:val="24"/>
          <w:szCs w:val="24"/>
        </w:rPr>
        <w:t>_______________________________</w:t>
      </w: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(местонахождение для юридического лица, адрес место жительства гражданина)</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Тел:________________________________________</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w:t>
      </w:r>
      <w:r>
        <w:rPr>
          <w:rFonts w:ascii="Times New Roman" w:hAnsi="Times New Roman"/>
          <w:sz w:val="24"/>
          <w:szCs w:val="24"/>
        </w:rPr>
        <w:t>_______________________________</w:t>
      </w: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Почтовый адрес и (или) адрес электронной почты для связи с заявителем</w:t>
      </w:r>
    </w:p>
    <w:p w:rsidR="00304903" w:rsidRPr="00FC1B13" w:rsidRDefault="00304903" w:rsidP="00304903">
      <w:pPr>
        <w:pStyle w:val="ab"/>
        <w:ind w:left="4253"/>
        <w:jc w:val="both"/>
        <w:rPr>
          <w:rFonts w:ascii="Times New Roman" w:hAnsi="Times New Roman"/>
          <w:sz w:val="20"/>
          <w:szCs w:val="20"/>
        </w:rPr>
      </w:pPr>
    </w:p>
    <w:p w:rsidR="00304903" w:rsidRPr="00FC1B13" w:rsidRDefault="00304903" w:rsidP="00304903">
      <w:pPr>
        <w:spacing w:after="0" w:line="240" w:lineRule="auto"/>
        <w:jc w:val="center"/>
        <w:rPr>
          <w:rFonts w:ascii="Times New Roman" w:hAnsi="Times New Roman"/>
          <w:b/>
          <w:sz w:val="24"/>
          <w:szCs w:val="24"/>
        </w:rPr>
      </w:pPr>
      <w:r w:rsidRPr="00FC1B13">
        <w:rPr>
          <w:rFonts w:ascii="Times New Roman" w:hAnsi="Times New Roman"/>
          <w:b/>
          <w:sz w:val="24"/>
          <w:szCs w:val="24"/>
        </w:rPr>
        <w:t>ЗАЯВЛЕНИЕ</w:t>
      </w:r>
    </w:p>
    <w:p w:rsidR="00304903" w:rsidRPr="00FC1B13" w:rsidRDefault="00304903" w:rsidP="00304903">
      <w:pPr>
        <w:spacing w:after="0" w:line="240" w:lineRule="auto"/>
        <w:jc w:val="center"/>
        <w:rPr>
          <w:rFonts w:ascii="Times New Roman" w:hAnsi="Times New Roman"/>
          <w:b/>
          <w:sz w:val="24"/>
          <w:szCs w:val="24"/>
        </w:rPr>
      </w:pPr>
    </w:p>
    <w:p w:rsidR="00304903" w:rsidRPr="00FC1B13" w:rsidRDefault="00304903" w:rsidP="00304903">
      <w:pPr>
        <w:pStyle w:val="ab"/>
        <w:ind w:firstLine="708"/>
        <w:jc w:val="both"/>
        <w:rPr>
          <w:rFonts w:ascii="Times New Roman" w:hAnsi="Times New Roman"/>
          <w:sz w:val="24"/>
          <w:szCs w:val="24"/>
        </w:rPr>
      </w:pPr>
      <w:r w:rsidRPr="00FC1B13">
        <w:rPr>
          <w:rFonts w:ascii="Times New Roman" w:hAnsi="Times New Roman"/>
          <w:sz w:val="24"/>
          <w:szCs w:val="24"/>
        </w:rPr>
        <w:t>Прошу предоставить земельный участок, в аренду без проведения торгов:</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Местоположение: Челябинская область, Увельский</w:t>
      </w:r>
      <w:r>
        <w:rPr>
          <w:rFonts w:ascii="Times New Roman" w:hAnsi="Times New Roman"/>
          <w:sz w:val="24"/>
          <w:szCs w:val="24"/>
        </w:rPr>
        <w:t xml:space="preserve"> район, _______________</w:t>
      </w:r>
      <w:r w:rsidRPr="00FC1B13">
        <w:rPr>
          <w:rFonts w:ascii="Times New Roman" w:hAnsi="Times New Roman"/>
          <w:sz w:val="24"/>
          <w:szCs w:val="24"/>
        </w:rPr>
        <w:t xml:space="preserve"> ____________________________________________________________________________</w:t>
      </w:r>
    </w:p>
    <w:p w:rsidR="00304903" w:rsidRPr="00FC1B13" w:rsidRDefault="00304903" w:rsidP="00304903">
      <w:pPr>
        <w:pStyle w:val="ab"/>
        <w:rPr>
          <w:rFonts w:ascii="Times New Roman" w:hAnsi="Times New Roman"/>
          <w:sz w:val="24"/>
          <w:szCs w:val="24"/>
        </w:rPr>
      </w:pPr>
      <w:r w:rsidRPr="00FC1B13">
        <w:rPr>
          <w:rFonts w:ascii="Times New Roman" w:hAnsi="Times New Roman"/>
          <w:sz w:val="24"/>
          <w:szCs w:val="24"/>
        </w:rPr>
        <w:t>на срок ________________________________________________________________________</w:t>
      </w:r>
    </w:p>
    <w:p w:rsidR="00304903" w:rsidRPr="00FC1B13" w:rsidRDefault="00304903" w:rsidP="00304903">
      <w:pPr>
        <w:pStyle w:val="ab"/>
        <w:jc w:val="center"/>
        <w:rPr>
          <w:rFonts w:ascii="Times New Roman" w:hAnsi="Times New Roman"/>
          <w:i/>
          <w:sz w:val="20"/>
          <w:szCs w:val="20"/>
        </w:rPr>
      </w:pPr>
      <w:r w:rsidRPr="00FC1B13">
        <w:rPr>
          <w:rFonts w:ascii="Times New Roman" w:hAnsi="Times New Roman"/>
          <w:i/>
          <w:sz w:val="20"/>
          <w:szCs w:val="20"/>
        </w:rPr>
        <w:t>(за исключение приобретения земельного участка в собственность)</w:t>
      </w:r>
    </w:p>
    <w:p w:rsidR="00304903" w:rsidRPr="00FC1B13" w:rsidRDefault="00304903" w:rsidP="00304903">
      <w:pPr>
        <w:pStyle w:val="ab"/>
        <w:rPr>
          <w:rFonts w:ascii="Times New Roman" w:hAnsi="Times New Roman"/>
          <w:sz w:val="24"/>
          <w:szCs w:val="24"/>
        </w:rPr>
      </w:pPr>
      <w:r w:rsidRPr="00FC1B13">
        <w:rPr>
          <w:rFonts w:ascii="Times New Roman" w:hAnsi="Times New Roman"/>
          <w:sz w:val="24"/>
          <w:szCs w:val="24"/>
        </w:rPr>
        <w:t>Категория земель: земли сельскохозяйственного назначения</w:t>
      </w:r>
      <w:r>
        <w:rPr>
          <w:rFonts w:ascii="Times New Roman" w:hAnsi="Times New Roman"/>
          <w:sz w:val="24"/>
          <w:szCs w:val="24"/>
        </w:rPr>
        <w:t xml:space="preserve"> </w:t>
      </w:r>
      <w:r w:rsidRPr="00FC1B13">
        <w:rPr>
          <w:rFonts w:ascii="Times New Roman" w:hAnsi="Times New Roman"/>
          <w:sz w:val="24"/>
          <w:szCs w:val="24"/>
        </w:rPr>
        <w:t xml:space="preserve"> Кадастровый номер: ______________________________, общей площадью __________ кв</w:t>
      </w:r>
      <w:proofErr w:type="gramStart"/>
      <w:r w:rsidRPr="00FC1B13">
        <w:rPr>
          <w:rFonts w:ascii="Times New Roman" w:hAnsi="Times New Roman"/>
          <w:sz w:val="24"/>
          <w:szCs w:val="24"/>
        </w:rPr>
        <w:t>.м</w:t>
      </w:r>
      <w:proofErr w:type="gramEnd"/>
      <w:r w:rsidRPr="00FC1B13">
        <w:rPr>
          <w:rFonts w:ascii="Times New Roman" w:hAnsi="Times New Roman"/>
          <w:sz w:val="24"/>
          <w:szCs w:val="24"/>
        </w:rPr>
        <w:t>,</w:t>
      </w:r>
    </w:p>
    <w:p w:rsidR="00304903" w:rsidRPr="00FC1B13" w:rsidRDefault="00304903" w:rsidP="00304903">
      <w:pPr>
        <w:autoSpaceDE w:val="0"/>
        <w:autoSpaceDN w:val="0"/>
        <w:adjustRightInd w:val="0"/>
        <w:spacing w:after="0" w:line="240" w:lineRule="auto"/>
        <w:jc w:val="both"/>
        <w:rPr>
          <w:rFonts w:ascii="Times New Roman" w:hAnsi="Times New Roman"/>
          <w:sz w:val="24"/>
          <w:szCs w:val="24"/>
          <w:lang w:eastAsia="ru-RU"/>
        </w:rPr>
      </w:pPr>
      <w:r w:rsidRPr="00FC1B13">
        <w:rPr>
          <w:rFonts w:ascii="Times New Roman" w:hAnsi="Times New Roman"/>
          <w:sz w:val="24"/>
          <w:szCs w:val="24"/>
          <w:lang w:eastAsia="ru-RU"/>
        </w:rPr>
        <w:t>Цель использования земельного участка: ____________________________________________</w:t>
      </w:r>
    </w:p>
    <w:p w:rsidR="00304903" w:rsidRPr="00FC1B13" w:rsidRDefault="00304903" w:rsidP="00304903">
      <w:pPr>
        <w:autoSpaceDE w:val="0"/>
        <w:autoSpaceDN w:val="0"/>
        <w:adjustRightInd w:val="0"/>
        <w:spacing w:after="0" w:line="240" w:lineRule="auto"/>
        <w:jc w:val="both"/>
        <w:rPr>
          <w:rFonts w:ascii="Times New Roman" w:hAnsi="Times New Roman"/>
          <w:sz w:val="24"/>
          <w:szCs w:val="24"/>
        </w:rPr>
      </w:pPr>
      <w:r w:rsidRPr="00FC1B13">
        <w:rPr>
          <w:rFonts w:ascii="Times New Roman" w:hAnsi="Times New Roman"/>
          <w:sz w:val="24"/>
          <w:szCs w:val="24"/>
        </w:rPr>
        <w:t xml:space="preserve">Основание предоставления </w:t>
      </w:r>
      <w:r w:rsidRPr="00FC1B13">
        <w:rPr>
          <w:rFonts w:ascii="Times New Roman" w:hAnsi="Times New Roman"/>
          <w:sz w:val="24"/>
          <w:szCs w:val="24"/>
          <w:lang w:eastAsia="ru-RU"/>
        </w:rPr>
        <w:t>земельного участка без проведения торгов</w:t>
      </w:r>
      <w:r w:rsidRPr="00FC1B13">
        <w:rPr>
          <w:rFonts w:ascii="Times New Roman" w:hAnsi="Times New Roman"/>
          <w:sz w:val="24"/>
          <w:szCs w:val="24"/>
        </w:rPr>
        <w:t>:</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 xml:space="preserve">_______________________________________________________________________________ </w:t>
      </w:r>
    </w:p>
    <w:p w:rsidR="00304903" w:rsidRPr="00FC1B13" w:rsidRDefault="00304903" w:rsidP="00304903">
      <w:pPr>
        <w:pStyle w:val="ab"/>
        <w:jc w:val="center"/>
        <w:rPr>
          <w:rFonts w:ascii="Times New Roman" w:hAnsi="Times New Roman"/>
          <w:i/>
          <w:sz w:val="20"/>
          <w:szCs w:val="20"/>
        </w:rPr>
      </w:pPr>
      <w:r w:rsidRPr="00FC1B13">
        <w:rPr>
          <w:rFonts w:ascii="Times New Roman" w:hAnsi="Times New Roman"/>
          <w:i/>
          <w:sz w:val="20"/>
          <w:szCs w:val="20"/>
        </w:rPr>
        <w:t>(из числа предусмотренных статьей 39</w:t>
      </w:r>
      <w:r w:rsidRPr="00FC1B13">
        <w:rPr>
          <w:rFonts w:ascii="Times New Roman" w:hAnsi="Times New Roman"/>
          <w:i/>
          <w:sz w:val="20"/>
          <w:szCs w:val="20"/>
          <w:vertAlign w:val="superscript"/>
        </w:rPr>
        <w:t xml:space="preserve">6 </w:t>
      </w:r>
      <w:r w:rsidRPr="00FC1B13">
        <w:rPr>
          <w:rFonts w:ascii="Times New Roman" w:hAnsi="Times New Roman"/>
          <w:i/>
          <w:sz w:val="20"/>
          <w:szCs w:val="20"/>
        </w:rPr>
        <w:t xml:space="preserve"> Земельного кодекса РФ)</w:t>
      </w:r>
    </w:p>
    <w:p w:rsidR="00304903" w:rsidRPr="00FC1B13" w:rsidRDefault="00304903" w:rsidP="00304903">
      <w:pPr>
        <w:pStyle w:val="ab"/>
        <w:rPr>
          <w:rFonts w:ascii="Times New Roman" w:hAnsi="Times New Roman"/>
          <w:sz w:val="24"/>
          <w:szCs w:val="24"/>
        </w:rPr>
      </w:pPr>
    </w:p>
    <w:p w:rsidR="00304903" w:rsidRPr="00FC1B13" w:rsidRDefault="00304903" w:rsidP="00304903">
      <w:pPr>
        <w:pStyle w:val="ab"/>
        <w:rPr>
          <w:rFonts w:ascii="Times New Roman" w:hAnsi="Times New Roman"/>
          <w:sz w:val="24"/>
          <w:szCs w:val="24"/>
        </w:rPr>
      </w:pPr>
      <w:r w:rsidRPr="00FC1B13">
        <w:rPr>
          <w:rFonts w:ascii="Times New Roman" w:hAnsi="Times New Roman"/>
          <w:sz w:val="24"/>
          <w:szCs w:val="24"/>
        </w:rPr>
        <w:t>Корреспонденцию прошу направлять по адресу:</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8"/>
          <w:szCs w:val="28"/>
        </w:rPr>
        <w:t>____________________________________________________________________</w:t>
      </w:r>
    </w:p>
    <w:p w:rsidR="00304903" w:rsidRPr="00FC1B13" w:rsidRDefault="00304903" w:rsidP="00304903">
      <w:pPr>
        <w:pStyle w:val="ab"/>
        <w:rPr>
          <w:rFonts w:ascii="Times New Roman" w:hAnsi="Times New Roman"/>
          <w:sz w:val="24"/>
          <w:szCs w:val="24"/>
        </w:rPr>
      </w:pPr>
    </w:p>
    <w:p w:rsidR="00304903" w:rsidRPr="00FC1B13" w:rsidRDefault="00304903" w:rsidP="00304903">
      <w:pPr>
        <w:pStyle w:val="ab"/>
        <w:rPr>
          <w:rFonts w:ascii="Times New Roman" w:hAnsi="Times New Roman"/>
          <w:sz w:val="24"/>
          <w:szCs w:val="24"/>
        </w:rPr>
      </w:pPr>
      <w:r w:rsidRPr="00FC1B13">
        <w:rPr>
          <w:rFonts w:ascii="Times New Roman" w:hAnsi="Times New Roman"/>
          <w:sz w:val="24"/>
          <w:szCs w:val="24"/>
        </w:rPr>
        <w:t>Приложения:</w:t>
      </w:r>
    </w:p>
    <w:p w:rsidR="00304903" w:rsidRPr="00FC1B13" w:rsidRDefault="00304903" w:rsidP="00304903">
      <w:pPr>
        <w:pStyle w:val="ab"/>
        <w:rPr>
          <w:rFonts w:ascii="Times New Roman" w:hAnsi="Times New Roman"/>
          <w:sz w:val="28"/>
          <w:szCs w:val="28"/>
        </w:rPr>
      </w:pPr>
      <w:r w:rsidRPr="00FC1B13">
        <w:rPr>
          <w:rFonts w:ascii="Times New Roman" w:hAnsi="Times New Roman"/>
          <w:sz w:val="28"/>
          <w:szCs w:val="28"/>
        </w:rPr>
        <w:t>1.</w:t>
      </w:r>
    </w:p>
    <w:p w:rsidR="00304903" w:rsidRPr="00FC1B13" w:rsidRDefault="00304903" w:rsidP="00304903">
      <w:pPr>
        <w:pStyle w:val="ab"/>
        <w:rPr>
          <w:rFonts w:ascii="Times New Roman" w:hAnsi="Times New Roman"/>
          <w:sz w:val="28"/>
          <w:szCs w:val="28"/>
        </w:rPr>
      </w:pPr>
      <w:r w:rsidRPr="00FC1B13">
        <w:rPr>
          <w:rFonts w:ascii="Times New Roman" w:hAnsi="Times New Roman"/>
          <w:sz w:val="28"/>
          <w:szCs w:val="28"/>
        </w:rPr>
        <w:t>2.</w:t>
      </w:r>
    </w:p>
    <w:p w:rsidR="00304903" w:rsidRPr="00FC1B13" w:rsidRDefault="00304903" w:rsidP="00304903">
      <w:pPr>
        <w:pStyle w:val="ab"/>
        <w:rPr>
          <w:rFonts w:ascii="Times New Roman" w:hAnsi="Times New Roman"/>
        </w:rPr>
      </w:pPr>
      <w:r w:rsidRPr="00FC1B13">
        <w:rPr>
          <w:rFonts w:ascii="Times New Roman" w:hAnsi="Times New Roman"/>
        </w:rPr>
        <w:t>_____________                                                                                                     ___________________</w:t>
      </w:r>
    </w:p>
    <w:p w:rsidR="00304903" w:rsidRPr="00FC1B13" w:rsidRDefault="00304903" w:rsidP="00304903">
      <w:pPr>
        <w:pStyle w:val="ab"/>
        <w:rPr>
          <w:rFonts w:ascii="Times New Roman" w:hAnsi="Times New Roman"/>
        </w:rPr>
      </w:pPr>
      <w:r w:rsidRPr="00FC1B13">
        <w:rPr>
          <w:rFonts w:ascii="Times New Roman" w:hAnsi="Times New Roman"/>
        </w:rPr>
        <w:t xml:space="preserve">        Дата                                                                                                                           подпись</w:t>
      </w:r>
    </w:p>
    <w:p w:rsidR="00304903" w:rsidRPr="00FC1B13" w:rsidRDefault="00304903" w:rsidP="00304903">
      <w:pPr>
        <w:pStyle w:val="ab"/>
        <w:ind w:left="6096"/>
        <w:jc w:val="right"/>
        <w:rPr>
          <w:rFonts w:ascii="Times New Roman" w:hAnsi="Times New Roman"/>
          <w:sz w:val="24"/>
          <w:szCs w:val="24"/>
        </w:rPr>
      </w:pPr>
      <w:r w:rsidRPr="00FC1B13">
        <w:rPr>
          <w:rFonts w:ascii="Times New Roman" w:hAnsi="Times New Roman"/>
          <w:sz w:val="28"/>
          <w:szCs w:val="28"/>
        </w:rPr>
        <w:br w:type="page"/>
      </w:r>
      <w:r w:rsidRPr="00FC1B13">
        <w:rPr>
          <w:rFonts w:ascii="Times New Roman" w:hAnsi="Times New Roman"/>
          <w:sz w:val="24"/>
          <w:szCs w:val="24"/>
        </w:rPr>
        <w:lastRenderedPageBreak/>
        <w:t xml:space="preserve"> Приложение № 2</w:t>
      </w:r>
      <w:r w:rsidRPr="00FC1B13">
        <w:rPr>
          <w:rFonts w:ascii="Times New Roman" w:hAnsi="Times New Roman"/>
          <w:sz w:val="24"/>
          <w:szCs w:val="24"/>
          <w:vertAlign w:val="superscript"/>
        </w:rPr>
        <w:t xml:space="preserve"> </w:t>
      </w:r>
    </w:p>
    <w:p w:rsidR="00304903" w:rsidRPr="00FC1B13" w:rsidRDefault="00304903" w:rsidP="00304903">
      <w:pPr>
        <w:pStyle w:val="ab"/>
        <w:jc w:val="right"/>
        <w:rPr>
          <w:rFonts w:ascii="Times New Roman" w:hAnsi="Times New Roman"/>
          <w:b/>
        </w:rPr>
      </w:pPr>
      <w:r w:rsidRPr="00FC1B13">
        <w:rPr>
          <w:rFonts w:ascii="Times New Roman" w:hAnsi="Times New Roman"/>
          <w:sz w:val="24"/>
          <w:szCs w:val="24"/>
        </w:rPr>
        <w:t>к административному регламенту</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b/>
        </w:rPr>
        <w:t>ФОРМА</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 xml:space="preserve">Главе Увельского муниципального района </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w:t>
      </w:r>
    </w:p>
    <w:p w:rsidR="00304903" w:rsidRPr="00FC1B13" w:rsidRDefault="00304903" w:rsidP="00304903">
      <w:pPr>
        <w:pStyle w:val="ab"/>
        <w:pBdr>
          <w:bottom w:val="single" w:sz="12" w:space="1" w:color="auto"/>
        </w:pBdr>
        <w:ind w:left="4253"/>
        <w:jc w:val="center"/>
        <w:rPr>
          <w:rFonts w:ascii="Times New Roman" w:hAnsi="Times New Roman"/>
          <w:sz w:val="20"/>
          <w:szCs w:val="20"/>
        </w:rPr>
      </w:pPr>
      <w:r w:rsidRPr="00FC1B13">
        <w:rPr>
          <w:rFonts w:ascii="Times New Roman" w:hAnsi="Times New Roman"/>
          <w:sz w:val="20"/>
          <w:szCs w:val="20"/>
        </w:rPr>
        <w:t>Ф.И.О. Главы района</w:t>
      </w:r>
    </w:p>
    <w:p w:rsidR="00304903" w:rsidRPr="00FC1B13" w:rsidRDefault="00304903" w:rsidP="00304903">
      <w:pPr>
        <w:pStyle w:val="ab"/>
        <w:pBdr>
          <w:bottom w:val="single" w:sz="12" w:space="1" w:color="auto"/>
        </w:pBdr>
        <w:ind w:left="4253"/>
        <w:jc w:val="both"/>
        <w:rPr>
          <w:rFonts w:ascii="Times New Roman" w:hAnsi="Times New Roman"/>
          <w:sz w:val="20"/>
          <w:szCs w:val="20"/>
        </w:rPr>
      </w:pPr>
      <w:r w:rsidRPr="00FC1B13">
        <w:rPr>
          <w:rFonts w:ascii="Times New Roman" w:hAnsi="Times New Roman"/>
          <w:sz w:val="24"/>
          <w:szCs w:val="24"/>
        </w:rPr>
        <w:t xml:space="preserve">от__________________________________________ </w:t>
      </w:r>
      <w:r w:rsidRPr="00FC1B13">
        <w:rPr>
          <w:rFonts w:ascii="Times New Roman" w:hAnsi="Times New Roman"/>
          <w:sz w:val="20"/>
          <w:szCs w:val="20"/>
        </w:rPr>
        <w:t>(Ф.И.О. полностью для гражданина; полное наименование для юридического лица)</w:t>
      </w:r>
    </w:p>
    <w:p w:rsidR="00304903" w:rsidRPr="00FC1B13" w:rsidRDefault="00304903" w:rsidP="00304903">
      <w:pPr>
        <w:pStyle w:val="ab"/>
        <w:pBdr>
          <w:bottom w:val="single" w:sz="12" w:space="1" w:color="auto"/>
        </w:pBdr>
        <w:ind w:left="4253"/>
        <w:jc w:val="both"/>
        <w:rPr>
          <w:rFonts w:ascii="Times New Roman" w:hAnsi="Times New Roman"/>
          <w:sz w:val="24"/>
          <w:szCs w:val="24"/>
        </w:rPr>
      </w:pPr>
      <w:r w:rsidRPr="00FC1B13">
        <w:rPr>
          <w:rFonts w:ascii="Times New Roman" w:hAnsi="Times New Roman"/>
          <w:sz w:val="20"/>
          <w:szCs w:val="20"/>
        </w:rPr>
        <w:t>_____________________________________________________</w:t>
      </w:r>
    </w:p>
    <w:p w:rsidR="00304903" w:rsidRPr="00FC1B13" w:rsidRDefault="00304903" w:rsidP="00304903">
      <w:pPr>
        <w:pStyle w:val="ab"/>
        <w:pBdr>
          <w:bottom w:val="single" w:sz="12" w:space="1" w:color="auto"/>
        </w:pBdr>
        <w:ind w:left="4253"/>
        <w:jc w:val="both"/>
        <w:rPr>
          <w:rFonts w:ascii="Times New Roman" w:hAnsi="Times New Roman"/>
          <w:sz w:val="20"/>
          <w:szCs w:val="20"/>
        </w:rPr>
      </w:pPr>
      <w:r w:rsidRPr="00FC1B1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04903" w:rsidRPr="00FC1B13" w:rsidRDefault="00304903" w:rsidP="00304903">
      <w:pPr>
        <w:pStyle w:val="ab"/>
        <w:pBdr>
          <w:bottom w:val="single" w:sz="12" w:space="1" w:color="auto"/>
        </w:pBdr>
        <w:ind w:left="4253"/>
        <w:jc w:val="both"/>
        <w:rPr>
          <w:rFonts w:ascii="Times New Roman" w:hAnsi="Times New Roman"/>
          <w:sz w:val="20"/>
          <w:szCs w:val="20"/>
        </w:rPr>
      </w:pP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___________________________________________________</w:t>
      </w: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(Ф.И.О., полностью, должность представителя юридического лица)</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___________________________________________________________________________________________________________________________________</w:t>
      </w:r>
    </w:p>
    <w:p w:rsidR="00304903" w:rsidRPr="00FC1B13" w:rsidRDefault="00304903" w:rsidP="00304903">
      <w:pPr>
        <w:pStyle w:val="ab"/>
        <w:ind w:left="4253"/>
        <w:jc w:val="both"/>
        <w:rPr>
          <w:rFonts w:ascii="Times New Roman" w:hAnsi="Times New Roman"/>
          <w:sz w:val="20"/>
          <w:szCs w:val="20"/>
        </w:rPr>
      </w:pPr>
      <w:proofErr w:type="gramStart"/>
      <w:r w:rsidRPr="00FC1B1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Адрес:______________________________________</w:t>
      </w: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(местонахождение для юридического лица, адрес место жительства гражданина)</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Тел:________________________________________</w:t>
      </w:r>
    </w:p>
    <w:p w:rsidR="00304903" w:rsidRPr="00FC1B13" w:rsidRDefault="00304903" w:rsidP="00304903">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w:t>
      </w:r>
    </w:p>
    <w:p w:rsidR="00304903" w:rsidRPr="00FC1B13" w:rsidRDefault="00304903" w:rsidP="00304903">
      <w:pPr>
        <w:pStyle w:val="ab"/>
        <w:ind w:left="4253"/>
        <w:jc w:val="both"/>
        <w:rPr>
          <w:rFonts w:ascii="Times New Roman" w:hAnsi="Times New Roman"/>
          <w:sz w:val="20"/>
          <w:szCs w:val="20"/>
        </w:rPr>
      </w:pPr>
      <w:r w:rsidRPr="00FC1B13">
        <w:rPr>
          <w:rFonts w:ascii="Times New Roman" w:hAnsi="Times New Roman"/>
          <w:sz w:val="20"/>
          <w:szCs w:val="20"/>
        </w:rPr>
        <w:t>Почтовый адрес и (или) адрес электронной почты для связи с заявителем</w:t>
      </w:r>
    </w:p>
    <w:p w:rsidR="00304903" w:rsidRPr="00FC1B13" w:rsidRDefault="00304903" w:rsidP="00304903">
      <w:pPr>
        <w:pStyle w:val="ab"/>
        <w:ind w:left="5387"/>
        <w:rPr>
          <w:rFonts w:ascii="Times New Roman" w:hAnsi="Times New Roman"/>
          <w:sz w:val="24"/>
          <w:szCs w:val="24"/>
        </w:rPr>
      </w:pPr>
    </w:p>
    <w:p w:rsidR="00304903" w:rsidRPr="00FC1B13" w:rsidRDefault="00304903" w:rsidP="00304903">
      <w:pPr>
        <w:pStyle w:val="ab"/>
        <w:jc w:val="center"/>
        <w:rPr>
          <w:rFonts w:ascii="Times New Roman" w:hAnsi="Times New Roman"/>
          <w:sz w:val="24"/>
          <w:szCs w:val="24"/>
        </w:rPr>
      </w:pPr>
      <w:r w:rsidRPr="00FC1B13">
        <w:rPr>
          <w:rFonts w:ascii="Times New Roman" w:hAnsi="Times New Roman"/>
          <w:sz w:val="24"/>
          <w:szCs w:val="24"/>
        </w:rPr>
        <w:t>Сообщение</w:t>
      </w:r>
    </w:p>
    <w:p w:rsidR="00304903" w:rsidRPr="00FC1B13" w:rsidRDefault="00304903" w:rsidP="00304903">
      <w:pPr>
        <w:pStyle w:val="ab"/>
        <w:jc w:val="center"/>
        <w:rPr>
          <w:rFonts w:ascii="Times New Roman" w:hAnsi="Times New Roman"/>
          <w:sz w:val="24"/>
          <w:szCs w:val="24"/>
        </w:rPr>
      </w:pPr>
      <w:r w:rsidRPr="00FC1B13">
        <w:rPr>
          <w:rFonts w:ascii="Times New Roman" w:hAnsi="Times New Roman"/>
          <w:sz w:val="24"/>
          <w:szCs w:val="24"/>
        </w:rPr>
        <w:t>(если на земельном участке находятся объекты недвижимого имущества)</w:t>
      </w:r>
    </w:p>
    <w:p w:rsidR="00304903" w:rsidRPr="00FC1B13" w:rsidRDefault="00304903" w:rsidP="00304903">
      <w:pPr>
        <w:pStyle w:val="ab"/>
        <w:rPr>
          <w:rFonts w:ascii="Times New Roman" w:hAnsi="Times New Roman"/>
          <w:sz w:val="24"/>
          <w:szCs w:val="24"/>
        </w:rPr>
      </w:pPr>
    </w:p>
    <w:p w:rsidR="00304903" w:rsidRPr="00FC1B13" w:rsidRDefault="00304903" w:rsidP="00304903">
      <w:pPr>
        <w:pStyle w:val="ab"/>
        <w:ind w:firstLine="709"/>
        <w:jc w:val="both"/>
        <w:rPr>
          <w:rFonts w:ascii="Times New Roman" w:hAnsi="Times New Roman"/>
          <w:sz w:val="24"/>
          <w:szCs w:val="24"/>
        </w:rPr>
      </w:pPr>
      <w:r w:rsidRPr="00FC1B13">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FC1B13">
        <w:rPr>
          <w:rFonts w:ascii="Times New Roman" w:hAnsi="Times New Roman"/>
          <w:sz w:val="24"/>
          <w:szCs w:val="24"/>
        </w:rPr>
        <w:t>Челябинская</w:t>
      </w:r>
      <w:proofErr w:type="gramEnd"/>
      <w:r w:rsidRPr="00FC1B13">
        <w:rPr>
          <w:rFonts w:ascii="Times New Roman" w:hAnsi="Times New Roman"/>
          <w:sz w:val="24"/>
          <w:szCs w:val="24"/>
        </w:rPr>
        <w:t xml:space="preserve"> обл., Увельский район, ______________________________________________</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______________________________________________________________________________________________________________________________________________________________</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Из категории земель: земли сельскохозяйственного назначения</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с кадастровым номером: ____________________________, общей площадью _________ кв</w:t>
      </w:r>
      <w:proofErr w:type="gramStart"/>
      <w:r w:rsidRPr="00FC1B13">
        <w:rPr>
          <w:rFonts w:ascii="Times New Roman" w:hAnsi="Times New Roman"/>
          <w:sz w:val="24"/>
          <w:szCs w:val="24"/>
        </w:rPr>
        <w:t>.м</w:t>
      </w:r>
      <w:proofErr w:type="gramEnd"/>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расположен объект ________________________, общей площадью _________ кв</w:t>
      </w:r>
      <w:proofErr w:type="gramStart"/>
      <w:r w:rsidRPr="00FC1B13">
        <w:rPr>
          <w:rFonts w:ascii="Times New Roman" w:hAnsi="Times New Roman"/>
          <w:sz w:val="24"/>
          <w:szCs w:val="24"/>
        </w:rPr>
        <w:t>.м</w:t>
      </w:r>
      <w:proofErr w:type="gramEnd"/>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 xml:space="preserve">запись регистрации №____________________________ от «___» _______ </w:t>
      </w:r>
      <w:proofErr w:type="spellStart"/>
      <w:r w:rsidRPr="00FC1B13">
        <w:rPr>
          <w:rFonts w:ascii="Times New Roman" w:hAnsi="Times New Roman"/>
          <w:sz w:val="24"/>
          <w:szCs w:val="24"/>
        </w:rPr>
        <w:t>_____</w:t>
      </w:r>
      <w:proofErr w:type="gramStart"/>
      <w:r w:rsidRPr="00FC1B13">
        <w:rPr>
          <w:rFonts w:ascii="Times New Roman" w:hAnsi="Times New Roman"/>
          <w:sz w:val="24"/>
          <w:szCs w:val="24"/>
        </w:rPr>
        <w:t>г</w:t>
      </w:r>
      <w:proofErr w:type="spellEnd"/>
      <w:proofErr w:type="gramEnd"/>
      <w:r w:rsidRPr="00FC1B13">
        <w:rPr>
          <w:rFonts w:ascii="Times New Roman" w:hAnsi="Times New Roman"/>
          <w:sz w:val="24"/>
          <w:szCs w:val="24"/>
        </w:rPr>
        <w:t>., кадастровый (условный) номер объекта ____________________________________________</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документ, подтверждающий право на объект ________________________________________</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w:t>
      </w:r>
    </w:p>
    <w:p w:rsidR="00304903" w:rsidRPr="000D22A8" w:rsidRDefault="00304903" w:rsidP="00304903">
      <w:pPr>
        <w:pStyle w:val="ab"/>
        <w:jc w:val="center"/>
        <w:rPr>
          <w:rFonts w:ascii="Times New Roman" w:hAnsi="Times New Roman"/>
          <w:i/>
          <w:sz w:val="20"/>
          <w:szCs w:val="20"/>
        </w:rPr>
      </w:pPr>
      <w:r w:rsidRPr="00FC1B13">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04903" w:rsidRPr="00FC1B13" w:rsidRDefault="00304903" w:rsidP="00304903">
      <w:pPr>
        <w:pStyle w:val="ab"/>
        <w:rPr>
          <w:rFonts w:ascii="Times New Roman" w:hAnsi="Times New Roman"/>
          <w:sz w:val="24"/>
          <w:szCs w:val="24"/>
        </w:rPr>
      </w:pPr>
      <w:r>
        <w:rPr>
          <w:rFonts w:ascii="Times New Roman" w:hAnsi="Times New Roman"/>
          <w:sz w:val="24"/>
          <w:szCs w:val="24"/>
        </w:rPr>
        <w:t>_</w:t>
      </w:r>
      <w:r w:rsidRPr="00FC1B13">
        <w:rPr>
          <w:rFonts w:ascii="Times New Roman" w:hAnsi="Times New Roman"/>
          <w:sz w:val="24"/>
          <w:szCs w:val="24"/>
        </w:rPr>
        <w:t>___________                                                                                                ________________</w:t>
      </w:r>
    </w:p>
    <w:p w:rsidR="00304903" w:rsidRDefault="00304903" w:rsidP="00304903">
      <w:pPr>
        <w:pStyle w:val="ab"/>
        <w:rPr>
          <w:rFonts w:ascii="Times New Roman" w:hAnsi="Times New Roman"/>
          <w:sz w:val="24"/>
          <w:szCs w:val="24"/>
        </w:rPr>
      </w:pPr>
      <w:r w:rsidRPr="00FC1B13">
        <w:rPr>
          <w:rFonts w:ascii="Times New Roman" w:hAnsi="Times New Roman"/>
          <w:sz w:val="24"/>
          <w:szCs w:val="24"/>
        </w:rPr>
        <w:t xml:space="preserve">        </w:t>
      </w:r>
    </w:p>
    <w:p w:rsidR="00304903" w:rsidRDefault="00304903" w:rsidP="00304903">
      <w:pPr>
        <w:pStyle w:val="ab"/>
        <w:rPr>
          <w:rFonts w:ascii="Times New Roman" w:hAnsi="Times New Roman"/>
          <w:sz w:val="24"/>
          <w:szCs w:val="24"/>
        </w:rPr>
      </w:pPr>
      <w:r w:rsidRPr="00FC1B13">
        <w:rPr>
          <w:rFonts w:ascii="Times New Roman" w:hAnsi="Times New Roman"/>
          <w:sz w:val="24"/>
          <w:szCs w:val="24"/>
        </w:rPr>
        <w:t>Дата                                                                                                                         подпи</w:t>
      </w:r>
      <w:r>
        <w:rPr>
          <w:rFonts w:ascii="Times New Roman" w:hAnsi="Times New Roman"/>
          <w:sz w:val="24"/>
          <w:szCs w:val="24"/>
        </w:rPr>
        <w:t xml:space="preserve">сь     </w:t>
      </w:r>
    </w:p>
    <w:p w:rsidR="00304903" w:rsidRPr="003F236C" w:rsidRDefault="00304903" w:rsidP="00304903">
      <w:pPr>
        <w:pStyle w:val="ab"/>
        <w:jc w:val="right"/>
        <w:rPr>
          <w:rFonts w:ascii="Times New Roman" w:hAnsi="Times New Roman"/>
          <w:sz w:val="24"/>
          <w:szCs w:val="24"/>
        </w:rPr>
      </w:pPr>
      <w:r w:rsidRPr="00FC1B13">
        <w:rPr>
          <w:rFonts w:ascii="Times New Roman" w:hAnsi="Times New Roman"/>
          <w:sz w:val="24"/>
          <w:szCs w:val="24"/>
        </w:rPr>
        <w:lastRenderedPageBreak/>
        <w:t xml:space="preserve">Приложение № 3 </w:t>
      </w:r>
    </w:p>
    <w:p w:rsidR="00304903" w:rsidRPr="00FC1B13" w:rsidRDefault="00304903" w:rsidP="00304903">
      <w:pPr>
        <w:pStyle w:val="ab"/>
        <w:tabs>
          <w:tab w:val="left" w:pos="4395"/>
        </w:tabs>
        <w:ind w:left="3969"/>
        <w:jc w:val="right"/>
        <w:rPr>
          <w:rFonts w:ascii="Times New Roman" w:hAnsi="Times New Roman"/>
          <w:sz w:val="24"/>
          <w:szCs w:val="24"/>
        </w:rPr>
      </w:pPr>
      <w:r w:rsidRPr="00FC1B13">
        <w:rPr>
          <w:rFonts w:ascii="Times New Roman" w:hAnsi="Times New Roman"/>
          <w:sz w:val="24"/>
          <w:szCs w:val="24"/>
        </w:rPr>
        <w:t>к административному регламенту</w:t>
      </w:r>
    </w:p>
    <w:p w:rsidR="00304903" w:rsidRPr="00FC1B13" w:rsidRDefault="00304903" w:rsidP="00304903">
      <w:pPr>
        <w:pStyle w:val="ab"/>
        <w:ind w:left="4678" w:hanging="4678"/>
        <w:rPr>
          <w:rFonts w:ascii="Times New Roman" w:hAnsi="Times New Roman"/>
          <w:sz w:val="24"/>
          <w:szCs w:val="24"/>
        </w:rPr>
      </w:pPr>
      <w:r w:rsidRPr="00FC1B13">
        <w:rPr>
          <w:rFonts w:ascii="Times New Roman" w:hAnsi="Times New Roman"/>
          <w:b/>
          <w:sz w:val="24"/>
          <w:szCs w:val="24"/>
        </w:rPr>
        <w:t>ФОРМА</w:t>
      </w:r>
    </w:p>
    <w:p w:rsidR="00304903" w:rsidRPr="00FC1B13" w:rsidRDefault="00304903" w:rsidP="00304903">
      <w:pPr>
        <w:pStyle w:val="ab"/>
        <w:ind w:left="4678"/>
        <w:jc w:val="both"/>
        <w:rPr>
          <w:rFonts w:ascii="Times New Roman" w:hAnsi="Times New Roman"/>
          <w:sz w:val="24"/>
          <w:szCs w:val="24"/>
        </w:rPr>
      </w:pPr>
      <w:r w:rsidRPr="00FC1B13">
        <w:rPr>
          <w:rFonts w:ascii="Times New Roman" w:hAnsi="Times New Roman"/>
          <w:sz w:val="24"/>
          <w:szCs w:val="24"/>
        </w:rPr>
        <w:t xml:space="preserve">Главе Увельского муниципального района </w:t>
      </w:r>
    </w:p>
    <w:p w:rsidR="00304903" w:rsidRPr="00FC1B13" w:rsidRDefault="00304903" w:rsidP="00304903">
      <w:pPr>
        <w:pStyle w:val="ab"/>
        <w:ind w:left="4678"/>
        <w:jc w:val="both"/>
        <w:rPr>
          <w:rFonts w:ascii="Times New Roman" w:hAnsi="Times New Roman"/>
          <w:sz w:val="24"/>
          <w:szCs w:val="24"/>
        </w:rPr>
      </w:pPr>
      <w:r w:rsidRPr="00FC1B13">
        <w:rPr>
          <w:rFonts w:ascii="Times New Roman" w:hAnsi="Times New Roman"/>
          <w:sz w:val="24"/>
          <w:szCs w:val="24"/>
        </w:rPr>
        <w:t>С.Г. Рослову</w:t>
      </w:r>
    </w:p>
    <w:p w:rsidR="00304903" w:rsidRPr="00FC1B13" w:rsidRDefault="00304903" w:rsidP="00304903">
      <w:pPr>
        <w:pStyle w:val="ab"/>
        <w:ind w:left="4678"/>
        <w:jc w:val="both"/>
        <w:rPr>
          <w:rFonts w:ascii="Times New Roman" w:hAnsi="Times New Roman"/>
          <w:sz w:val="24"/>
          <w:szCs w:val="24"/>
        </w:rPr>
      </w:pPr>
      <w:r w:rsidRPr="00FC1B13">
        <w:rPr>
          <w:rFonts w:ascii="Times New Roman" w:hAnsi="Times New Roman"/>
          <w:sz w:val="24"/>
          <w:szCs w:val="24"/>
        </w:rPr>
        <w:t>от_______________________________________</w:t>
      </w:r>
    </w:p>
    <w:p w:rsidR="00304903" w:rsidRPr="00FC1B13" w:rsidRDefault="00304903" w:rsidP="00304903">
      <w:pPr>
        <w:pStyle w:val="ab"/>
        <w:ind w:left="4678"/>
        <w:jc w:val="center"/>
        <w:rPr>
          <w:rFonts w:ascii="Times New Roman" w:hAnsi="Times New Roman"/>
          <w:sz w:val="18"/>
          <w:szCs w:val="18"/>
        </w:rPr>
      </w:pPr>
      <w:r w:rsidRPr="00FC1B13">
        <w:rPr>
          <w:rFonts w:ascii="Times New Roman" w:hAnsi="Times New Roman"/>
          <w:sz w:val="24"/>
          <w:szCs w:val="24"/>
        </w:rPr>
        <w:t xml:space="preserve"> </w:t>
      </w:r>
      <w:proofErr w:type="gramStart"/>
      <w:r w:rsidRPr="00FC1B13">
        <w:rPr>
          <w:rFonts w:ascii="Times New Roman" w:hAnsi="Times New Roman"/>
          <w:sz w:val="18"/>
          <w:szCs w:val="18"/>
        </w:rPr>
        <w:t>(Ф.И.О. физического лица полностью; полное наименование юридического лица,</w:t>
      </w:r>
      <w:proofErr w:type="gramEnd"/>
    </w:p>
    <w:p w:rsidR="00304903" w:rsidRPr="00FC1B13" w:rsidRDefault="00304903" w:rsidP="00304903">
      <w:pPr>
        <w:pStyle w:val="ab"/>
        <w:ind w:left="4678"/>
        <w:rPr>
          <w:rFonts w:ascii="Times New Roman" w:hAnsi="Times New Roman"/>
          <w:sz w:val="24"/>
          <w:szCs w:val="24"/>
        </w:rPr>
      </w:pPr>
      <w:r w:rsidRPr="00FC1B13">
        <w:rPr>
          <w:rFonts w:ascii="Times New Roman" w:hAnsi="Times New Roman"/>
          <w:sz w:val="24"/>
          <w:szCs w:val="24"/>
        </w:rPr>
        <w:t>______________________________________</w:t>
      </w:r>
    </w:p>
    <w:p w:rsidR="00304903" w:rsidRPr="00FC1B13" w:rsidRDefault="00304903" w:rsidP="00304903">
      <w:pPr>
        <w:pStyle w:val="ab"/>
        <w:ind w:left="4678"/>
        <w:jc w:val="center"/>
        <w:rPr>
          <w:rFonts w:ascii="Times New Roman" w:hAnsi="Times New Roman"/>
          <w:sz w:val="18"/>
          <w:szCs w:val="18"/>
        </w:rPr>
      </w:pPr>
      <w:proofErr w:type="gramStart"/>
      <w:r w:rsidRPr="00FC1B13">
        <w:rPr>
          <w:rFonts w:ascii="Times New Roman" w:hAnsi="Times New Roman"/>
          <w:sz w:val="18"/>
          <w:szCs w:val="18"/>
        </w:rPr>
        <w:t>Ф.И.О., полностью, должность представителя юридического лица)</w:t>
      </w:r>
      <w:proofErr w:type="gramEnd"/>
    </w:p>
    <w:p w:rsidR="00304903" w:rsidRPr="00FC1B13" w:rsidRDefault="00304903" w:rsidP="00304903">
      <w:pPr>
        <w:pStyle w:val="ab"/>
        <w:ind w:left="4678"/>
        <w:rPr>
          <w:rFonts w:ascii="Times New Roman" w:hAnsi="Times New Roman"/>
          <w:sz w:val="24"/>
          <w:szCs w:val="24"/>
        </w:rPr>
      </w:pPr>
      <w:r w:rsidRPr="00FC1B13">
        <w:rPr>
          <w:rFonts w:ascii="Times New Roman" w:hAnsi="Times New Roman"/>
          <w:sz w:val="24"/>
          <w:szCs w:val="24"/>
        </w:rPr>
        <w:t>______________________________________</w:t>
      </w:r>
    </w:p>
    <w:p w:rsidR="00304903" w:rsidRPr="00FC1B13" w:rsidRDefault="00304903" w:rsidP="00304903">
      <w:pPr>
        <w:pStyle w:val="ab"/>
        <w:ind w:left="4678"/>
        <w:jc w:val="center"/>
        <w:rPr>
          <w:rFonts w:ascii="Times New Roman" w:hAnsi="Times New Roman"/>
          <w:sz w:val="18"/>
          <w:szCs w:val="18"/>
        </w:rPr>
      </w:pPr>
      <w:proofErr w:type="gramStart"/>
      <w:r w:rsidRPr="00FC1B13">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04903" w:rsidRPr="00FC1B13" w:rsidRDefault="00304903" w:rsidP="00304903">
      <w:pPr>
        <w:pStyle w:val="ab"/>
        <w:ind w:left="4678"/>
        <w:rPr>
          <w:rFonts w:ascii="Times New Roman" w:hAnsi="Times New Roman"/>
          <w:sz w:val="24"/>
          <w:szCs w:val="24"/>
        </w:rPr>
      </w:pPr>
    </w:p>
    <w:p w:rsidR="00304903" w:rsidRPr="00FC1B13" w:rsidRDefault="00304903" w:rsidP="00304903">
      <w:pPr>
        <w:pStyle w:val="ab"/>
        <w:ind w:left="4678"/>
        <w:rPr>
          <w:rFonts w:ascii="Times New Roman" w:hAnsi="Times New Roman"/>
          <w:sz w:val="24"/>
          <w:szCs w:val="24"/>
        </w:rPr>
      </w:pPr>
      <w:r w:rsidRPr="00FC1B13">
        <w:rPr>
          <w:rFonts w:ascii="Times New Roman" w:hAnsi="Times New Roman"/>
          <w:sz w:val="24"/>
          <w:szCs w:val="24"/>
        </w:rPr>
        <w:t>Адрес: _________________________________</w:t>
      </w:r>
    </w:p>
    <w:p w:rsidR="00304903" w:rsidRPr="00FC1B13" w:rsidRDefault="00304903" w:rsidP="00304903">
      <w:pPr>
        <w:pStyle w:val="ab"/>
        <w:ind w:left="4678"/>
        <w:jc w:val="center"/>
        <w:rPr>
          <w:rFonts w:ascii="Times New Roman" w:hAnsi="Times New Roman"/>
          <w:sz w:val="18"/>
          <w:szCs w:val="18"/>
        </w:rPr>
      </w:pPr>
      <w:r w:rsidRPr="00FC1B13">
        <w:rPr>
          <w:rFonts w:ascii="Times New Roman" w:hAnsi="Times New Roman"/>
          <w:sz w:val="18"/>
          <w:szCs w:val="18"/>
        </w:rPr>
        <w:t>(юридический адрес (для юридических лиц), адрес места регистрации физических лиц, телефон)</w:t>
      </w:r>
    </w:p>
    <w:p w:rsidR="00304903" w:rsidRPr="00FC1B13" w:rsidRDefault="00304903" w:rsidP="00304903">
      <w:pPr>
        <w:pStyle w:val="ab"/>
        <w:ind w:left="4678"/>
        <w:rPr>
          <w:rFonts w:ascii="Times New Roman" w:hAnsi="Times New Roman"/>
          <w:sz w:val="24"/>
          <w:szCs w:val="24"/>
        </w:rPr>
      </w:pPr>
      <w:r w:rsidRPr="00FC1B13">
        <w:rPr>
          <w:rFonts w:ascii="Times New Roman" w:hAnsi="Times New Roman"/>
          <w:sz w:val="24"/>
          <w:szCs w:val="24"/>
        </w:rPr>
        <w:t>Тел: ___________________________________</w:t>
      </w:r>
    </w:p>
    <w:p w:rsidR="00304903" w:rsidRPr="00FC1B13" w:rsidRDefault="00304903" w:rsidP="00304903">
      <w:pPr>
        <w:spacing w:line="240" w:lineRule="auto"/>
        <w:ind w:firstLine="709"/>
        <w:jc w:val="center"/>
        <w:rPr>
          <w:rFonts w:ascii="Times New Roman" w:hAnsi="Times New Roman"/>
          <w:sz w:val="24"/>
          <w:szCs w:val="24"/>
        </w:rPr>
      </w:pPr>
    </w:p>
    <w:p w:rsidR="00304903" w:rsidRPr="00FC1B13" w:rsidRDefault="00304903" w:rsidP="00304903">
      <w:pPr>
        <w:spacing w:line="240" w:lineRule="auto"/>
        <w:jc w:val="center"/>
        <w:rPr>
          <w:rFonts w:ascii="Times New Roman" w:hAnsi="Times New Roman"/>
          <w:b/>
          <w:sz w:val="24"/>
          <w:szCs w:val="24"/>
        </w:rPr>
      </w:pPr>
      <w:r w:rsidRPr="00FC1B13">
        <w:rPr>
          <w:rFonts w:ascii="Times New Roman" w:hAnsi="Times New Roman"/>
          <w:b/>
          <w:sz w:val="24"/>
          <w:szCs w:val="24"/>
        </w:rPr>
        <w:t>ЗАЯВЛЕНИЕ</w:t>
      </w:r>
    </w:p>
    <w:p w:rsidR="00304903" w:rsidRPr="00FC1B13" w:rsidRDefault="00304903" w:rsidP="00304903">
      <w:pPr>
        <w:pStyle w:val="ConsPlusNonformat"/>
        <w:ind w:firstLine="540"/>
        <w:jc w:val="both"/>
        <w:rPr>
          <w:rFonts w:ascii="Times New Roman" w:hAnsi="Times New Roman" w:cs="Times New Roman"/>
          <w:sz w:val="24"/>
          <w:szCs w:val="24"/>
        </w:rPr>
      </w:pPr>
      <w:r w:rsidRPr="00FC1B13">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FC1B13">
        <w:rPr>
          <w:rFonts w:ascii="Times New Roman" w:hAnsi="Times New Roman" w:cs="Times New Roman"/>
          <w:sz w:val="24"/>
          <w:szCs w:val="24"/>
        </w:rPr>
        <w:t>_____________</w:t>
      </w:r>
      <w:proofErr w:type="gramStart"/>
      <w:r w:rsidRPr="00FC1B13">
        <w:rPr>
          <w:rFonts w:ascii="Times New Roman" w:hAnsi="Times New Roman" w:cs="Times New Roman"/>
          <w:sz w:val="24"/>
          <w:szCs w:val="24"/>
        </w:rPr>
        <w:t>г</w:t>
      </w:r>
      <w:proofErr w:type="spellEnd"/>
      <w:proofErr w:type="gramEnd"/>
      <w:r w:rsidRPr="00FC1B13">
        <w:rPr>
          <w:rFonts w:ascii="Times New Roman" w:hAnsi="Times New Roman" w:cs="Times New Roman"/>
          <w:sz w:val="24"/>
          <w:szCs w:val="24"/>
        </w:rPr>
        <w:t>. № __.</w:t>
      </w:r>
    </w:p>
    <w:p w:rsidR="00304903" w:rsidRPr="00FC1B13" w:rsidRDefault="00304903" w:rsidP="00304903">
      <w:pPr>
        <w:pStyle w:val="ConsPlusNonformat"/>
        <w:jc w:val="both"/>
        <w:rPr>
          <w:rFonts w:ascii="Times New Roman" w:hAnsi="Times New Roman" w:cs="Times New Roman"/>
          <w:sz w:val="24"/>
          <w:szCs w:val="24"/>
        </w:rPr>
      </w:pPr>
    </w:p>
    <w:p w:rsidR="00304903" w:rsidRPr="00FC1B13" w:rsidRDefault="00304903" w:rsidP="00304903">
      <w:pPr>
        <w:pStyle w:val="ConsPlusNonformat"/>
        <w:jc w:val="both"/>
        <w:rPr>
          <w:rFonts w:ascii="Times New Roman" w:hAnsi="Times New Roman" w:cs="Times New Roman"/>
          <w:sz w:val="24"/>
          <w:szCs w:val="24"/>
        </w:rPr>
      </w:pPr>
      <w:r w:rsidRPr="00FC1B13">
        <w:rPr>
          <w:rFonts w:ascii="Times New Roman" w:hAnsi="Times New Roman" w:cs="Times New Roman"/>
          <w:sz w:val="24"/>
          <w:szCs w:val="24"/>
        </w:rPr>
        <w:t>__________________                      _________________         _______________________</w:t>
      </w:r>
    </w:p>
    <w:p w:rsidR="00304903" w:rsidRPr="00FC1B13" w:rsidRDefault="00304903" w:rsidP="00304903">
      <w:pPr>
        <w:pStyle w:val="ConsPlusNonformat"/>
        <w:jc w:val="both"/>
        <w:rPr>
          <w:rFonts w:ascii="Times New Roman" w:hAnsi="Times New Roman" w:cs="Times New Roman"/>
          <w:sz w:val="24"/>
          <w:szCs w:val="24"/>
        </w:rPr>
      </w:pPr>
      <w:r w:rsidRPr="00FC1B13">
        <w:rPr>
          <w:rFonts w:ascii="Times New Roman" w:hAnsi="Times New Roman" w:cs="Times New Roman"/>
          <w:sz w:val="24"/>
          <w:szCs w:val="24"/>
        </w:rPr>
        <w:t xml:space="preserve">     (дата)                                                    (подпись)                                (Ф.И.О.)</w:t>
      </w:r>
    </w:p>
    <w:p w:rsidR="00304903" w:rsidRPr="00FC1B13" w:rsidRDefault="00304903" w:rsidP="00304903">
      <w:pPr>
        <w:spacing w:line="240" w:lineRule="auto"/>
        <w:ind w:firstLine="709"/>
        <w:jc w:val="both"/>
        <w:rPr>
          <w:rFonts w:ascii="Times New Roman" w:hAnsi="Times New Roman"/>
          <w:sz w:val="24"/>
          <w:szCs w:val="24"/>
        </w:rPr>
      </w:pPr>
      <w:r w:rsidRPr="00FC1B13">
        <w:rPr>
          <w:rFonts w:ascii="Times New Roman" w:hAnsi="Times New Roman"/>
          <w:sz w:val="24"/>
          <w:szCs w:val="24"/>
        </w:rPr>
        <w:t xml:space="preserve">    </w:t>
      </w:r>
    </w:p>
    <w:p w:rsidR="00304903" w:rsidRPr="00FC1B13" w:rsidRDefault="00304903" w:rsidP="00304903">
      <w:pPr>
        <w:spacing w:line="240" w:lineRule="auto"/>
        <w:ind w:firstLine="709"/>
        <w:jc w:val="both"/>
        <w:rPr>
          <w:rFonts w:ascii="Times New Roman" w:hAnsi="Times New Roman"/>
          <w:sz w:val="24"/>
          <w:szCs w:val="24"/>
        </w:rPr>
      </w:pPr>
      <w:r w:rsidRPr="00FC1B13">
        <w:rPr>
          <w:rFonts w:ascii="Times New Roman" w:hAnsi="Times New Roman"/>
          <w:sz w:val="24"/>
          <w:szCs w:val="24"/>
        </w:rPr>
        <w:t xml:space="preserve">    </w:t>
      </w:r>
    </w:p>
    <w:p w:rsidR="00304903" w:rsidRPr="00FC1B13" w:rsidRDefault="00304903" w:rsidP="00304903">
      <w:pPr>
        <w:spacing w:line="240" w:lineRule="auto"/>
        <w:ind w:firstLine="709"/>
        <w:jc w:val="center"/>
        <w:rPr>
          <w:rFonts w:ascii="Times New Roman" w:hAnsi="Times New Roman"/>
          <w:sz w:val="24"/>
          <w:szCs w:val="24"/>
        </w:rPr>
      </w:pPr>
    </w:p>
    <w:p w:rsidR="00304903" w:rsidRPr="00FC1B13" w:rsidRDefault="00304903" w:rsidP="00304903">
      <w:pPr>
        <w:spacing w:line="240" w:lineRule="auto"/>
        <w:ind w:firstLine="709"/>
        <w:jc w:val="center"/>
        <w:rPr>
          <w:rFonts w:ascii="Times New Roman" w:hAnsi="Times New Roman"/>
          <w:sz w:val="24"/>
          <w:szCs w:val="24"/>
        </w:rPr>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Default="00304903" w:rsidP="00304903">
      <w:pPr>
        <w:pStyle w:val="ab"/>
        <w:jc w:val="both"/>
      </w:pPr>
    </w:p>
    <w:p w:rsidR="0030490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jc w:val="both"/>
      </w:pPr>
    </w:p>
    <w:p w:rsidR="00304903" w:rsidRPr="00FC1B13" w:rsidRDefault="00304903" w:rsidP="00304903">
      <w:pPr>
        <w:pStyle w:val="ab"/>
        <w:ind w:left="4395"/>
        <w:jc w:val="right"/>
        <w:rPr>
          <w:rFonts w:ascii="Times New Roman" w:hAnsi="Times New Roman"/>
          <w:bCs/>
          <w:sz w:val="24"/>
          <w:szCs w:val="24"/>
        </w:rPr>
      </w:pPr>
      <w:r w:rsidRPr="00FC1B13">
        <w:rPr>
          <w:rFonts w:ascii="Times New Roman" w:hAnsi="Times New Roman"/>
          <w:bCs/>
          <w:sz w:val="24"/>
          <w:szCs w:val="24"/>
        </w:rPr>
        <w:lastRenderedPageBreak/>
        <w:t xml:space="preserve">Приложение № 4 </w:t>
      </w:r>
    </w:p>
    <w:p w:rsidR="00304903" w:rsidRPr="00FC1B13" w:rsidRDefault="00304903" w:rsidP="00304903">
      <w:pPr>
        <w:pStyle w:val="ab"/>
        <w:ind w:left="4395"/>
        <w:jc w:val="right"/>
        <w:rPr>
          <w:rFonts w:ascii="Times New Roman" w:hAnsi="Times New Roman"/>
          <w:bCs/>
          <w:sz w:val="24"/>
          <w:szCs w:val="24"/>
        </w:rPr>
      </w:pPr>
      <w:r w:rsidRPr="00FC1B13">
        <w:rPr>
          <w:rFonts w:ascii="Times New Roman" w:hAnsi="Times New Roman"/>
          <w:bCs/>
          <w:sz w:val="24"/>
          <w:szCs w:val="24"/>
        </w:rPr>
        <w:t>к административному регламенту</w:t>
      </w:r>
    </w:p>
    <w:p w:rsidR="00304903" w:rsidRPr="00FC1B13" w:rsidRDefault="00304903" w:rsidP="00304903">
      <w:pPr>
        <w:spacing w:after="0" w:line="240" w:lineRule="auto"/>
        <w:jc w:val="both"/>
        <w:rPr>
          <w:rFonts w:ascii="Times New Roman" w:hAnsi="Times New Roman"/>
          <w:b/>
          <w:sz w:val="24"/>
          <w:szCs w:val="24"/>
        </w:rPr>
      </w:pPr>
      <w:r w:rsidRPr="00FC1B13">
        <w:rPr>
          <w:rFonts w:ascii="Times New Roman" w:hAnsi="Times New Roman"/>
          <w:b/>
          <w:sz w:val="24"/>
          <w:szCs w:val="24"/>
        </w:rPr>
        <w:t>ФОРМА</w:t>
      </w:r>
    </w:p>
    <w:p w:rsidR="00304903" w:rsidRPr="00FC1B13" w:rsidRDefault="00304903" w:rsidP="00304903">
      <w:pPr>
        <w:spacing w:after="0" w:line="240" w:lineRule="auto"/>
        <w:rPr>
          <w:rFonts w:ascii="Times New Roman" w:hAnsi="Times New Roman"/>
          <w:bCs/>
          <w:sz w:val="24"/>
          <w:szCs w:val="24"/>
        </w:rPr>
      </w:pPr>
    </w:p>
    <w:p w:rsidR="00304903" w:rsidRPr="00FC1B13" w:rsidRDefault="00304903" w:rsidP="00304903">
      <w:pPr>
        <w:pStyle w:val="ab"/>
        <w:jc w:val="both"/>
        <w:rPr>
          <w:rFonts w:ascii="Times New Roman" w:hAnsi="Times New Roman"/>
          <w:b/>
          <w:sz w:val="24"/>
          <w:szCs w:val="24"/>
        </w:rPr>
      </w:pPr>
    </w:p>
    <w:p w:rsidR="00304903" w:rsidRPr="00FC1B13" w:rsidRDefault="00304903" w:rsidP="00304903">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3"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304903" w:rsidRPr="00FC1B13" w:rsidRDefault="00304903" w:rsidP="00304903">
      <w:pPr>
        <w:pStyle w:val="ab"/>
        <w:jc w:val="center"/>
        <w:rPr>
          <w:rFonts w:ascii="Times New Roman" w:hAnsi="Times New Roman"/>
          <w:sz w:val="30"/>
          <w:szCs w:val="30"/>
        </w:rPr>
      </w:pPr>
      <w:r w:rsidRPr="00FC1B13">
        <w:rPr>
          <w:rFonts w:ascii="Times New Roman" w:hAnsi="Times New Roman"/>
          <w:b/>
          <w:sz w:val="30"/>
          <w:szCs w:val="30"/>
        </w:rPr>
        <w:t>АДМИНИСТРАЦИЯ  УВЕЛЬСКОГО МУНИЦИПАЛЬНОГО  РАЙОНА  ЧЕЛЯБИНСКОЙ ОБЛАСТИ</w:t>
      </w:r>
    </w:p>
    <w:p w:rsidR="00304903" w:rsidRPr="00FC1B13" w:rsidRDefault="001E542D" w:rsidP="00304903">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304903" w:rsidRPr="00FC1B13" w:rsidRDefault="00304903" w:rsidP="00304903">
      <w:pPr>
        <w:pStyle w:val="ab"/>
        <w:jc w:val="center"/>
        <w:rPr>
          <w:rFonts w:ascii="Times New Roman" w:hAnsi="Times New Roman"/>
          <w:sz w:val="18"/>
          <w:szCs w:val="18"/>
        </w:rPr>
      </w:pPr>
      <w:r w:rsidRPr="00FC1B13">
        <w:rPr>
          <w:rFonts w:ascii="Times New Roman" w:hAnsi="Times New Roman"/>
          <w:sz w:val="18"/>
          <w:szCs w:val="18"/>
        </w:rPr>
        <w:t xml:space="preserve">ул. Советская, д.26, п. Увельский, Челябинская </w:t>
      </w:r>
      <w:proofErr w:type="spellStart"/>
      <w:proofErr w:type="gramStart"/>
      <w:r w:rsidRPr="00FC1B13">
        <w:rPr>
          <w:rFonts w:ascii="Times New Roman" w:hAnsi="Times New Roman"/>
          <w:sz w:val="18"/>
          <w:szCs w:val="18"/>
        </w:rPr>
        <w:t>обл</w:t>
      </w:r>
      <w:proofErr w:type="spellEnd"/>
      <w:proofErr w:type="gramEnd"/>
      <w:r w:rsidRPr="00FC1B13">
        <w:rPr>
          <w:rFonts w:ascii="Times New Roman" w:hAnsi="Times New Roman"/>
          <w:sz w:val="18"/>
          <w:szCs w:val="18"/>
        </w:rPr>
        <w:t>, 457000</w:t>
      </w:r>
    </w:p>
    <w:p w:rsidR="00304903" w:rsidRPr="00FC1B13" w:rsidRDefault="00304903" w:rsidP="00304903">
      <w:pPr>
        <w:pStyle w:val="ab"/>
        <w:jc w:val="center"/>
        <w:rPr>
          <w:rFonts w:ascii="Times New Roman" w:hAnsi="Times New Roman"/>
          <w:sz w:val="18"/>
          <w:szCs w:val="18"/>
        </w:rPr>
      </w:pPr>
      <w:r w:rsidRPr="00FC1B13">
        <w:rPr>
          <w:rFonts w:ascii="Times New Roman" w:hAnsi="Times New Roman"/>
          <w:sz w:val="18"/>
          <w:szCs w:val="18"/>
        </w:rPr>
        <w:t xml:space="preserve">тел. (835166)31032, факс (835166) 31974, </w:t>
      </w:r>
      <w:r w:rsidRPr="00FC1B13">
        <w:rPr>
          <w:rFonts w:ascii="Times New Roman" w:hAnsi="Times New Roman"/>
          <w:sz w:val="18"/>
          <w:szCs w:val="18"/>
          <w:lang w:val="en-US"/>
        </w:rPr>
        <w:t>e</w:t>
      </w:r>
      <w:r w:rsidRPr="00FC1B13">
        <w:rPr>
          <w:rFonts w:ascii="Times New Roman" w:hAnsi="Times New Roman"/>
          <w:sz w:val="18"/>
          <w:szCs w:val="18"/>
        </w:rPr>
        <w:t>-</w:t>
      </w:r>
      <w:r w:rsidRPr="00FC1B13">
        <w:rPr>
          <w:rFonts w:ascii="Times New Roman" w:hAnsi="Times New Roman"/>
          <w:sz w:val="18"/>
          <w:szCs w:val="18"/>
          <w:lang w:val="en-US"/>
        </w:rPr>
        <w:t>mail</w:t>
      </w:r>
      <w:r w:rsidRPr="00FC1B13">
        <w:rPr>
          <w:rFonts w:ascii="Times New Roman" w:hAnsi="Times New Roman"/>
          <w:sz w:val="18"/>
          <w:szCs w:val="18"/>
        </w:rPr>
        <w:t xml:space="preserve">: </w:t>
      </w:r>
      <w:hyperlink r:id="rId61" w:history="1">
        <w:r w:rsidRPr="00FC1B13">
          <w:rPr>
            <w:rStyle w:val="a3"/>
            <w:rFonts w:ascii="Times New Roman" w:hAnsi="Times New Roman"/>
            <w:lang w:val="en-US"/>
          </w:rPr>
          <w:t>uvel</w:t>
        </w:r>
        <w:r w:rsidRPr="00FC1B13">
          <w:rPr>
            <w:rStyle w:val="a3"/>
            <w:rFonts w:ascii="Times New Roman" w:hAnsi="Times New Roman"/>
          </w:rPr>
          <w:t>_</w:t>
        </w:r>
        <w:r w:rsidRPr="00FC1B13">
          <w:rPr>
            <w:rStyle w:val="a3"/>
            <w:rFonts w:ascii="Times New Roman" w:hAnsi="Times New Roman"/>
            <w:lang w:val="en-US"/>
          </w:rPr>
          <w:t>adm</w:t>
        </w:r>
        <w:r w:rsidRPr="00FC1B13">
          <w:rPr>
            <w:rStyle w:val="a3"/>
            <w:rFonts w:ascii="Times New Roman" w:hAnsi="Times New Roman"/>
          </w:rPr>
          <w:t>@</w:t>
        </w:r>
        <w:r w:rsidRPr="00FC1B13">
          <w:rPr>
            <w:rStyle w:val="a3"/>
            <w:rFonts w:ascii="Times New Roman" w:hAnsi="Times New Roman"/>
            <w:lang w:val="en-US"/>
          </w:rPr>
          <w:t>mail</w:t>
        </w:r>
        <w:r w:rsidRPr="00FC1B13">
          <w:rPr>
            <w:rStyle w:val="a3"/>
            <w:rFonts w:ascii="Times New Roman" w:hAnsi="Times New Roman"/>
          </w:rPr>
          <w:t>.</w:t>
        </w:r>
        <w:r w:rsidRPr="00FC1B13">
          <w:rPr>
            <w:rStyle w:val="a3"/>
            <w:rFonts w:ascii="Times New Roman" w:hAnsi="Times New Roman"/>
            <w:lang w:val="en-US"/>
          </w:rPr>
          <w:t>ru</w:t>
        </w:r>
      </w:hyperlink>
    </w:p>
    <w:p w:rsidR="00304903" w:rsidRPr="00FC1B13" w:rsidRDefault="00304903" w:rsidP="00304903">
      <w:pPr>
        <w:spacing w:after="0" w:line="240" w:lineRule="auto"/>
        <w:jc w:val="center"/>
        <w:rPr>
          <w:rFonts w:ascii="Times New Roman" w:hAnsi="Times New Roman"/>
          <w:sz w:val="24"/>
          <w:szCs w:val="24"/>
        </w:rPr>
      </w:pPr>
      <w:r w:rsidRPr="00FC1B13">
        <w:rPr>
          <w:rFonts w:ascii="Times New Roman" w:hAnsi="Times New Roman"/>
          <w:sz w:val="18"/>
          <w:szCs w:val="18"/>
        </w:rPr>
        <w:t>ОГРН 1027401923823, ИНН 7440004200, КПП 744001001</w:t>
      </w:r>
    </w:p>
    <w:p w:rsidR="00304903" w:rsidRPr="00FC1B13" w:rsidRDefault="00304903" w:rsidP="00304903">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304903" w:rsidRPr="00FC1B13" w:rsidTr="00BA5DC5">
        <w:trPr>
          <w:trHeight w:val="1908"/>
        </w:trPr>
        <w:tc>
          <w:tcPr>
            <w:tcW w:w="4663" w:type="dxa"/>
          </w:tcPr>
          <w:p w:rsidR="00304903" w:rsidRPr="00FC1B13" w:rsidRDefault="00304903" w:rsidP="00BA5DC5">
            <w:pPr>
              <w:spacing w:after="0" w:line="240" w:lineRule="auto"/>
              <w:rPr>
                <w:rFonts w:ascii="Times New Roman" w:hAnsi="Times New Roman"/>
                <w:sz w:val="24"/>
                <w:szCs w:val="24"/>
              </w:rPr>
            </w:pPr>
          </w:p>
        </w:tc>
        <w:tc>
          <w:tcPr>
            <w:tcW w:w="5222" w:type="dxa"/>
          </w:tcPr>
          <w:p w:rsidR="00304903" w:rsidRPr="00FC1B13" w:rsidRDefault="00304903" w:rsidP="00BA5DC5">
            <w:pPr>
              <w:spacing w:after="0" w:line="240" w:lineRule="auto"/>
              <w:rPr>
                <w:rFonts w:ascii="Times New Roman" w:hAnsi="Times New Roman"/>
                <w:sz w:val="24"/>
                <w:szCs w:val="24"/>
              </w:rPr>
            </w:pPr>
            <w:r w:rsidRPr="00FC1B13">
              <w:rPr>
                <w:rFonts w:ascii="Times New Roman" w:hAnsi="Times New Roman"/>
                <w:sz w:val="24"/>
                <w:szCs w:val="24"/>
              </w:rPr>
              <w:t>Кому _______________________________</w:t>
            </w:r>
          </w:p>
          <w:p w:rsidR="00304903" w:rsidRPr="00FC1B13" w:rsidRDefault="00304903" w:rsidP="00BA5DC5">
            <w:pPr>
              <w:spacing w:after="0" w:line="240" w:lineRule="auto"/>
              <w:rPr>
                <w:rFonts w:ascii="Times New Roman" w:hAnsi="Times New Roman"/>
                <w:sz w:val="24"/>
                <w:szCs w:val="24"/>
              </w:rPr>
            </w:pPr>
            <w:proofErr w:type="gramStart"/>
            <w:r w:rsidRPr="00FC1B13">
              <w:rPr>
                <w:rFonts w:ascii="Times New Roman" w:hAnsi="Times New Roman"/>
                <w:sz w:val="24"/>
                <w:szCs w:val="24"/>
              </w:rPr>
              <w:t>(фамилия, имя, отчество -</w:t>
            </w:r>
            <w:proofErr w:type="gramEnd"/>
          </w:p>
          <w:p w:rsidR="00304903" w:rsidRPr="00FC1B13" w:rsidRDefault="00304903" w:rsidP="00BA5DC5">
            <w:pPr>
              <w:spacing w:after="0" w:line="240" w:lineRule="auto"/>
              <w:rPr>
                <w:rFonts w:ascii="Times New Roman" w:hAnsi="Times New Roman"/>
                <w:sz w:val="24"/>
                <w:szCs w:val="24"/>
              </w:rPr>
            </w:pPr>
            <w:r w:rsidRPr="00FC1B13">
              <w:rPr>
                <w:rFonts w:ascii="Times New Roman" w:hAnsi="Times New Roman"/>
                <w:sz w:val="24"/>
                <w:szCs w:val="24"/>
              </w:rPr>
              <w:t>для граждан; полное наименование организации -  для юридических лиц)</w:t>
            </w:r>
          </w:p>
          <w:p w:rsidR="00304903" w:rsidRPr="00FC1B13" w:rsidRDefault="00304903" w:rsidP="00BA5DC5">
            <w:pPr>
              <w:spacing w:after="0" w:line="240" w:lineRule="auto"/>
              <w:rPr>
                <w:rFonts w:ascii="Times New Roman" w:hAnsi="Times New Roman"/>
                <w:sz w:val="24"/>
                <w:szCs w:val="24"/>
              </w:rPr>
            </w:pPr>
          </w:p>
          <w:p w:rsidR="00304903" w:rsidRPr="00FC1B13" w:rsidRDefault="00304903" w:rsidP="00BA5DC5">
            <w:pPr>
              <w:spacing w:after="0" w:line="240" w:lineRule="auto"/>
              <w:rPr>
                <w:rFonts w:ascii="Times New Roman" w:hAnsi="Times New Roman"/>
                <w:sz w:val="24"/>
                <w:szCs w:val="24"/>
              </w:rPr>
            </w:pPr>
            <w:r w:rsidRPr="00FC1B13">
              <w:rPr>
                <w:rFonts w:ascii="Times New Roman" w:hAnsi="Times New Roman"/>
                <w:sz w:val="24"/>
                <w:szCs w:val="24"/>
              </w:rPr>
              <w:t>Куда _______________________________</w:t>
            </w:r>
          </w:p>
          <w:p w:rsidR="00304903" w:rsidRPr="00FC1B13" w:rsidRDefault="00304903" w:rsidP="00BA5DC5">
            <w:pPr>
              <w:spacing w:after="0" w:line="240" w:lineRule="auto"/>
              <w:rPr>
                <w:rFonts w:ascii="Times New Roman" w:hAnsi="Times New Roman"/>
                <w:sz w:val="24"/>
                <w:szCs w:val="24"/>
              </w:rPr>
            </w:pPr>
            <w:proofErr w:type="gramStart"/>
            <w:r w:rsidRPr="00FC1B13">
              <w:rPr>
                <w:rFonts w:ascii="Times New Roman" w:hAnsi="Times New Roman"/>
                <w:sz w:val="24"/>
                <w:szCs w:val="24"/>
              </w:rPr>
              <w:t>(почтовый индекс и адрес</w:t>
            </w:r>
            <w:proofErr w:type="gramEnd"/>
          </w:p>
          <w:p w:rsidR="00304903" w:rsidRPr="00FC1B13" w:rsidRDefault="00304903" w:rsidP="00BA5DC5">
            <w:pPr>
              <w:spacing w:after="0" w:line="240" w:lineRule="auto"/>
              <w:rPr>
                <w:rFonts w:ascii="Times New Roman" w:hAnsi="Times New Roman"/>
                <w:sz w:val="24"/>
                <w:szCs w:val="24"/>
              </w:rPr>
            </w:pPr>
            <w:r w:rsidRPr="00FC1B13">
              <w:rPr>
                <w:rFonts w:ascii="Times New Roman" w:hAnsi="Times New Roman"/>
                <w:sz w:val="24"/>
                <w:szCs w:val="24"/>
              </w:rPr>
              <w:t>заявителя согласно заявлению)</w:t>
            </w:r>
          </w:p>
          <w:p w:rsidR="00304903" w:rsidRPr="00FC1B13" w:rsidRDefault="00304903" w:rsidP="00BA5DC5">
            <w:pPr>
              <w:spacing w:after="0" w:line="240" w:lineRule="auto"/>
              <w:rPr>
                <w:rFonts w:ascii="Times New Roman" w:hAnsi="Times New Roman"/>
                <w:sz w:val="24"/>
                <w:szCs w:val="24"/>
              </w:rPr>
            </w:pPr>
          </w:p>
        </w:tc>
      </w:tr>
    </w:tbl>
    <w:p w:rsidR="00304903" w:rsidRPr="00FC1B13" w:rsidRDefault="00304903" w:rsidP="00304903">
      <w:pPr>
        <w:spacing w:after="0" w:line="240" w:lineRule="auto"/>
        <w:jc w:val="center"/>
        <w:rPr>
          <w:rFonts w:ascii="Times New Roman" w:hAnsi="Times New Roman"/>
          <w:sz w:val="24"/>
          <w:szCs w:val="24"/>
        </w:rPr>
      </w:pPr>
      <w:r w:rsidRPr="00FC1B13">
        <w:rPr>
          <w:rFonts w:ascii="Times New Roman" w:hAnsi="Times New Roman"/>
          <w:sz w:val="24"/>
          <w:szCs w:val="24"/>
        </w:rPr>
        <w:t>Уважаемый (-</w:t>
      </w:r>
      <w:proofErr w:type="spellStart"/>
      <w:r w:rsidRPr="00FC1B13">
        <w:rPr>
          <w:rFonts w:ascii="Times New Roman" w:hAnsi="Times New Roman"/>
          <w:sz w:val="24"/>
          <w:szCs w:val="24"/>
        </w:rPr>
        <w:t>ая</w:t>
      </w:r>
      <w:proofErr w:type="spellEnd"/>
      <w:r w:rsidRPr="00FC1B13">
        <w:rPr>
          <w:rFonts w:ascii="Times New Roman" w:hAnsi="Times New Roman"/>
          <w:sz w:val="24"/>
          <w:szCs w:val="24"/>
        </w:rPr>
        <w:t>) ____________________________</w:t>
      </w:r>
      <w:proofErr w:type="gramStart"/>
      <w:r w:rsidRPr="00FC1B13">
        <w:rPr>
          <w:rFonts w:ascii="Times New Roman" w:hAnsi="Times New Roman"/>
          <w:sz w:val="24"/>
          <w:szCs w:val="24"/>
        </w:rPr>
        <w:t xml:space="preserve">  !</w:t>
      </w:r>
      <w:proofErr w:type="gramEnd"/>
    </w:p>
    <w:p w:rsidR="00304903" w:rsidRPr="00FC1B13" w:rsidRDefault="00304903" w:rsidP="00304903">
      <w:pPr>
        <w:spacing w:after="0" w:line="240" w:lineRule="auto"/>
        <w:rPr>
          <w:rFonts w:ascii="Times New Roman" w:hAnsi="Times New Roman"/>
          <w:sz w:val="24"/>
          <w:szCs w:val="24"/>
        </w:rPr>
      </w:pPr>
    </w:p>
    <w:p w:rsidR="00304903" w:rsidRPr="00FC1B13" w:rsidRDefault="00304903" w:rsidP="00304903">
      <w:pPr>
        <w:spacing w:after="0" w:line="240" w:lineRule="auto"/>
        <w:ind w:firstLine="624"/>
        <w:rPr>
          <w:rFonts w:ascii="Times New Roman" w:hAnsi="Times New Roman"/>
          <w:sz w:val="24"/>
          <w:szCs w:val="24"/>
        </w:rPr>
      </w:pPr>
      <w:r w:rsidRPr="00FC1B13">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304903" w:rsidRPr="00FC1B13" w:rsidRDefault="00304903" w:rsidP="00304903">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w:t>
      </w:r>
    </w:p>
    <w:p w:rsidR="00304903" w:rsidRPr="00FC1B13" w:rsidRDefault="00304903" w:rsidP="00304903">
      <w:pPr>
        <w:spacing w:after="0" w:line="240" w:lineRule="auto"/>
        <w:jc w:val="center"/>
        <w:rPr>
          <w:rFonts w:ascii="Times New Roman" w:hAnsi="Times New Roman"/>
          <w:i/>
          <w:sz w:val="18"/>
          <w:szCs w:val="18"/>
        </w:rPr>
      </w:pPr>
      <w:r w:rsidRPr="00FC1B13">
        <w:rPr>
          <w:rFonts w:ascii="Times New Roman" w:hAnsi="Times New Roman"/>
          <w:i/>
          <w:sz w:val="18"/>
          <w:szCs w:val="18"/>
        </w:rPr>
        <w:t>(указывается наименование муниципальной услуги)</w:t>
      </w:r>
    </w:p>
    <w:p w:rsidR="00304903" w:rsidRPr="00FC1B13" w:rsidRDefault="00304903" w:rsidP="00304903">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w:t>
      </w:r>
    </w:p>
    <w:p w:rsidR="00304903" w:rsidRPr="00FC1B13" w:rsidRDefault="00304903" w:rsidP="00304903">
      <w:pPr>
        <w:spacing w:after="0" w:line="240" w:lineRule="auto"/>
        <w:rPr>
          <w:rFonts w:ascii="Times New Roman" w:hAnsi="Times New Roman"/>
          <w:sz w:val="24"/>
          <w:szCs w:val="24"/>
        </w:rPr>
      </w:pPr>
      <w:r w:rsidRPr="00FC1B13">
        <w:rPr>
          <w:rFonts w:ascii="Times New Roman" w:hAnsi="Times New Roman"/>
          <w:sz w:val="24"/>
          <w:szCs w:val="24"/>
        </w:rPr>
        <w:t>в связи с тем, что ______________________________________________________,</w:t>
      </w:r>
    </w:p>
    <w:p w:rsidR="00304903" w:rsidRPr="00FC1B13" w:rsidRDefault="00304903" w:rsidP="00304903">
      <w:pPr>
        <w:spacing w:after="0" w:line="240" w:lineRule="auto"/>
        <w:jc w:val="center"/>
        <w:rPr>
          <w:rFonts w:ascii="Times New Roman" w:hAnsi="Times New Roman"/>
          <w:i/>
          <w:sz w:val="18"/>
          <w:szCs w:val="18"/>
        </w:rPr>
      </w:pPr>
      <w:r w:rsidRPr="00FC1B13">
        <w:rPr>
          <w:rFonts w:ascii="Times New Roman" w:hAnsi="Times New Roman"/>
          <w:i/>
          <w:sz w:val="18"/>
          <w:szCs w:val="18"/>
        </w:rPr>
        <w:t>(указывается основание для возврата заявления)</w:t>
      </w:r>
    </w:p>
    <w:p w:rsidR="00304903" w:rsidRPr="00FC1B13" w:rsidRDefault="00304903" w:rsidP="00304903">
      <w:pPr>
        <w:spacing w:after="0" w:line="240" w:lineRule="auto"/>
        <w:rPr>
          <w:rFonts w:ascii="Times New Roman" w:hAnsi="Times New Roman"/>
          <w:sz w:val="24"/>
          <w:szCs w:val="24"/>
        </w:rPr>
      </w:pPr>
      <w:r w:rsidRPr="00FC1B13">
        <w:rPr>
          <w:rFonts w:ascii="Times New Roman" w:hAnsi="Times New Roman"/>
          <w:sz w:val="24"/>
          <w:szCs w:val="24"/>
        </w:rPr>
        <w:t>что противоречит (является нарушением) __________________________________________</w:t>
      </w:r>
    </w:p>
    <w:p w:rsidR="00304903" w:rsidRPr="00FC1B13" w:rsidRDefault="00304903" w:rsidP="00304903">
      <w:pPr>
        <w:spacing w:after="0" w:line="240" w:lineRule="auto"/>
        <w:rPr>
          <w:rFonts w:ascii="Times New Roman" w:hAnsi="Times New Roman"/>
          <w:i/>
          <w:sz w:val="18"/>
          <w:szCs w:val="18"/>
        </w:rPr>
      </w:pPr>
      <w:r w:rsidRPr="00FC1B13">
        <w:rPr>
          <w:rFonts w:ascii="Times New Roman" w:hAnsi="Times New Roman"/>
          <w:sz w:val="24"/>
          <w:szCs w:val="24"/>
        </w:rPr>
        <w:t xml:space="preserve">        </w:t>
      </w:r>
      <w:r w:rsidRPr="00FC1B13">
        <w:rPr>
          <w:rFonts w:ascii="Times New Roman" w:hAnsi="Times New Roman"/>
          <w:sz w:val="24"/>
          <w:szCs w:val="24"/>
        </w:rPr>
        <w:tab/>
      </w:r>
      <w:r w:rsidRPr="00FC1B13">
        <w:rPr>
          <w:rFonts w:ascii="Times New Roman" w:hAnsi="Times New Roman"/>
          <w:sz w:val="24"/>
          <w:szCs w:val="24"/>
        </w:rPr>
        <w:tab/>
      </w:r>
      <w:r w:rsidRPr="00FC1B13">
        <w:rPr>
          <w:rFonts w:ascii="Times New Roman" w:hAnsi="Times New Roman"/>
          <w:sz w:val="24"/>
          <w:szCs w:val="24"/>
        </w:rPr>
        <w:tab/>
      </w:r>
      <w:r w:rsidRPr="00FC1B13">
        <w:rPr>
          <w:rFonts w:ascii="Times New Roman" w:hAnsi="Times New Roman"/>
          <w:i/>
          <w:sz w:val="18"/>
          <w:szCs w:val="18"/>
        </w:rPr>
        <w:t>(ссылка на соответствующий пункт административного регламента)</w:t>
      </w:r>
    </w:p>
    <w:p w:rsidR="00304903" w:rsidRPr="00FC1B13" w:rsidRDefault="00304903" w:rsidP="00304903">
      <w:pPr>
        <w:spacing w:after="0" w:line="240" w:lineRule="auto"/>
        <w:ind w:firstLine="624"/>
        <w:rPr>
          <w:rFonts w:ascii="Times New Roman" w:hAnsi="Times New Roman"/>
          <w:sz w:val="24"/>
          <w:szCs w:val="24"/>
        </w:rPr>
      </w:pPr>
      <w:r w:rsidRPr="00FC1B13">
        <w:rPr>
          <w:rFonts w:ascii="Times New Roman" w:hAnsi="Times New Roman"/>
          <w:sz w:val="24"/>
          <w:szCs w:val="24"/>
        </w:rPr>
        <w:t>Для устранения причин возврата заявления Вам необходимо ______________________</w:t>
      </w:r>
    </w:p>
    <w:p w:rsidR="00304903" w:rsidRPr="00FC1B13" w:rsidRDefault="00304903" w:rsidP="00304903">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w:t>
      </w:r>
    </w:p>
    <w:p w:rsidR="00304903" w:rsidRPr="00FC1B13" w:rsidRDefault="00304903" w:rsidP="00304903">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w:t>
      </w:r>
    </w:p>
    <w:p w:rsidR="00304903" w:rsidRPr="00FC1B13" w:rsidRDefault="00304903" w:rsidP="00304903">
      <w:pPr>
        <w:spacing w:after="0" w:line="240" w:lineRule="auto"/>
        <w:ind w:firstLine="624"/>
        <w:jc w:val="both"/>
        <w:rPr>
          <w:rFonts w:ascii="Times New Roman" w:hAnsi="Times New Roman"/>
          <w:sz w:val="24"/>
          <w:szCs w:val="24"/>
        </w:rPr>
      </w:pPr>
      <w:r w:rsidRPr="00FC1B13">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304903" w:rsidRPr="00FC1B13" w:rsidRDefault="00304903" w:rsidP="00304903">
      <w:pPr>
        <w:pStyle w:val="ab"/>
        <w:rPr>
          <w:rFonts w:ascii="Times New Roman" w:hAnsi="Times New Roman"/>
          <w:sz w:val="24"/>
          <w:szCs w:val="24"/>
        </w:rPr>
      </w:pPr>
    </w:p>
    <w:p w:rsidR="00304903" w:rsidRPr="00FC1B13" w:rsidRDefault="00304903" w:rsidP="00304903">
      <w:pPr>
        <w:pStyle w:val="ab"/>
        <w:rPr>
          <w:rFonts w:ascii="Times New Roman" w:hAnsi="Times New Roman"/>
          <w:sz w:val="24"/>
          <w:szCs w:val="24"/>
        </w:rPr>
      </w:pPr>
    </w:p>
    <w:p w:rsidR="00304903" w:rsidRPr="00FC1B13" w:rsidRDefault="00304903" w:rsidP="00304903">
      <w:pPr>
        <w:pStyle w:val="ab"/>
        <w:rPr>
          <w:rFonts w:ascii="Times New Roman" w:hAnsi="Times New Roman"/>
          <w:sz w:val="24"/>
          <w:szCs w:val="24"/>
        </w:rPr>
      </w:pPr>
      <w:r w:rsidRPr="00FC1B13">
        <w:rPr>
          <w:rFonts w:ascii="Times New Roman" w:hAnsi="Times New Roman"/>
          <w:sz w:val="24"/>
          <w:szCs w:val="24"/>
        </w:rPr>
        <w:t>_____________________________________________________</w:t>
      </w:r>
      <w:r w:rsidRPr="00FC1B13">
        <w:rPr>
          <w:rFonts w:ascii="Times New Roman" w:hAnsi="Times New Roman"/>
          <w:sz w:val="24"/>
          <w:szCs w:val="24"/>
        </w:rPr>
        <w:tab/>
        <w:t>____________ __________</w:t>
      </w:r>
    </w:p>
    <w:p w:rsidR="00304903" w:rsidRPr="00FC1B13" w:rsidRDefault="00304903" w:rsidP="00304903">
      <w:pPr>
        <w:pStyle w:val="ab"/>
        <w:rPr>
          <w:rFonts w:ascii="Times New Roman" w:hAnsi="Times New Roman"/>
          <w:sz w:val="18"/>
          <w:szCs w:val="18"/>
        </w:rPr>
      </w:pPr>
      <w:r w:rsidRPr="00FC1B13">
        <w:rPr>
          <w:rFonts w:ascii="Times New Roman" w:hAnsi="Times New Roman"/>
          <w:sz w:val="18"/>
          <w:szCs w:val="18"/>
        </w:rPr>
        <w:t xml:space="preserve">                  </w:t>
      </w:r>
      <w:proofErr w:type="gramStart"/>
      <w:r w:rsidRPr="00FC1B13">
        <w:rPr>
          <w:rFonts w:ascii="Times New Roman" w:hAnsi="Times New Roman"/>
          <w:sz w:val="18"/>
          <w:szCs w:val="18"/>
        </w:rPr>
        <w:t>(лицо, уполномоченное на подписание                                                                         (подпись)                   (ФИО)</w:t>
      </w:r>
      <w:proofErr w:type="gramEnd"/>
    </w:p>
    <w:p w:rsidR="00304903" w:rsidRPr="00FC1B13" w:rsidRDefault="00304903" w:rsidP="00304903">
      <w:pPr>
        <w:pStyle w:val="ab"/>
        <w:rPr>
          <w:rFonts w:ascii="Times New Roman" w:hAnsi="Times New Roman"/>
          <w:sz w:val="18"/>
          <w:szCs w:val="18"/>
        </w:rPr>
      </w:pPr>
      <w:r w:rsidRPr="00FC1B13">
        <w:rPr>
          <w:rFonts w:ascii="Times New Roman" w:hAnsi="Times New Roman"/>
          <w:sz w:val="18"/>
          <w:szCs w:val="18"/>
        </w:rPr>
        <w:t xml:space="preserve">                              настоящего документа)                                         </w:t>
      </w:r>
    </w:p>
    <w:p w:rsidR="00304903" w:rsidRPr="00FC1B13" w:rsidRDefault="00304903" w:rsidP="00304903">
      <w:pPr>
        <w:spacing w:after="0" w:line="240" w:lineRule="auto"/>
        <w:rPr>
          <w:rFonts w:ascii="Times New Roman" w:hAnsi="Times New Roman"/>
          <w:sz w:val="24"/>
          <w:szCs w:val="24"/>
        </w:rPr>
      </w:pPr>
    </w:p>
    <w:p w:rsidR="00304903" w:rsidRPr="00FC1B13" w:rsidRDefault="00304903" w:rsidP="00304903">
      <w:pPr>
        <w:spacing w:after="0" w:line="240" w:lineRule="auto"/>
        <w:rPr>
          <w:rFonts w:ascii="Times New Roman" w:hAnsi="Times New Roman"/>
          <w:sz w:val="24"/>
          <w:szCs w:val="24"/>
        </w:rPr>
      </w:pPr>
      <w:r w:rsidRPr="00FC1B13">
        <w:rPr>
          <w:rFonts w:ascii="Times New Roman" w:hAnsi="Times New Roman"/>
          <w:sz w:val="24"/>
          <w:szCs w:val="24"/>
        </w:rPr>
        <w:t>исполнитель</w:t>
      </w:r>
    </w:p>
    <w:p w:rsidR="00304903" w:rsidRPr="00FC1B13" w:rsidRDefault="00304903" w:rsidP="00304903">
      <w:pPr>
        <w:spacing w:after="0" w:line="240" w:lineRule="auto"/>
        <w:rPr>
          <w:rFonts w:ascii="Times New Roman" w:hAnsi="Times New Roman"/>
          <w:sz w:val="24"/>
          <w:szCs w:val="24"/>
        </w:rPr>
        <w:sectPr w:rsidR="00304903" w:rsidRPr="00FC1B13" w:rsidSect="003F236C">
          <w:footerReference w:type="default" r:id="rId62"/>
          <w:pgSz w:w="11906" w:h="16838" w:code="9"/>
          <w:pgMar w:top="851" w:right="707" w:bottom="709" w:left="1701" w:header="113" w:footer="0" w:gutter="0"/>
          <w:cols w:space="708"/>
          <w:docGrid w:linePitch="360"/>
        </w:sectPr>
      </w:pPr>
      <w:r w:rsidRPr="00FC1B13">
        <w:rPr>
          <w:rFonts w:ascii="Times New Roman" w:hAnsi="Times New Roman"/>
          <w:sz w:val="24"/>
          <w:szCs w:val="24"/>
        </w:rPr>
        <w:t xml:space="preserve">контактный телефон </w:t>
      </w:r>
    </w:p>
    <w:p w:rsidR="00304903" w:rsidRPr="00FC1B13" w:rsidRDefault="00304903" w:rsidP="00304903">
      <w:pPr>
        <w:pStyle w:val="ab"/>
        <w:ind w:left="4395"/>
        <w:jc w:val="right"/>
        <w:rPr>
          <w:rStyle w:val="af"/>
          <w:rFonts w:ascii="Times New Roman" w:hAnsi="Times New Roman"/>
          <w:b w:val="0"/>
          <w:bCs/>
          <w:sz w:val="24"/>
          <w:szCs w:val="24"/>
        </w:rPr>
      </w:pPr>
      <w:r w:rsidRPr="00FC1B13">
        <w:rPr>
          <w:rStyle w:val="af"/>
          <w:rFonts w:ascii="Times New Roman" w:hAnsi="Times New Roman"/>
          <w:b w:val="0"/>
          <w:bCs/>
          <w:sz w:val="24"/>
          <w:szCs w:val="24"/>
        </w:rPr>
        <w:lastRenderedPageBreak/>
        <w:t>Приложение № 5</w:t>
      </w:r>
    </w:p>
    <w:p w:rsidR="00304903" w:rsidRPr="00FC1B13" w:rsidRDefault="00304903" w:rsidP="00304903">
      <w:pPr>
        <w:pStyle w:val="ab"/>
        <w:ind w:left="4395"/>
        <w:jc w:val="right"/>
        <w:rPr>
          <w:rStyle w:val="af"/>
          <w:rFonts w:ascii="Times New Roman" w:hAnsi="Times New Roman"/>
          <w:b w:val="0"/>
          <w:bCs/>
          <w:sz w:val="24"/>
          <w:szCs w:val="24"/>
        </w:rPr>
      </w:pPr>
      <w:r w:rsidRPr="00FC1B13">
        <w:rPr>
          <w:rStyle w:val="af"/>
          <w:rFonts w:ascii="Times New Roman" w:hAnsi="Times New Roman"/>
          <w:b w:val="0"/>
          <w:bCs/>
          <w:sz w:val="24"/>
          <w:szCs w:val="24"/>
        </w:rPr>
        <w:t>к административному регламенту</w:t>
      </w:r>
    </w:p>
    <w:p w:rsidR="00304903" w:rsidRPr="00FC1B13" w:rsidRDefault="00304903" w:rsidP="00304903">
      <w:pPr>
        <w:pStyle w:val="ab"/>
        <w:jc w:val="both"/>
        <w:rPr>
          <w:rFonts w:ascii="Times New Roman" w:hAnsi="Times New Roman"/>
          <w:b/>
          <w:sz w:val="24"/>
          <w:szCs w:val="24"/>
        </w:rPr>
      </w:pPr>
      <w:r w:rsidRPr="00FC1B13">
        <w:rPr>
          <w:rFonts w:ascii="Times New Roman" w:hAnsi="Times New Roman"/>
          <w:b/>
          <w:sz w:val="24"/>
          <w:szCs w:val="24"/>
        </w:rPr>
        <w:t>ФОРМА</w:t>
      </w:r>
    </w:p>
    <w:p w:rsidR="00304903" w:rsidRPr="00FC1B13" w:rsidRDefault="00304903" w:rsidP="00304903">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4"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304903" w:rsidRPr="00FC1B13" w:rsidRDefault="00304903" w:rsidP="00304903">
      <w:pPr>
        <w:pStyle w:val="ab"/>
        <w:jc w:val="center"/>
        <w:rPr>
          <w:rFonts w:ascii="Times New Roman" w:hAnsi="Times New Roman"/>
          <w:sz w:val="30"/>
          <w:szCs w:val="30"/>
        </w:rPr>
      </w:pPr>
      <w:r w:rsidRPr="00FC1B13">
        <w:rPr>
          <w:rFonts w:ascii="Times New Roman" w:hAnsi="Times New Roman"/>
          <w:b/>
          <w:sz w:val="30"/>
          <w:szCs w:val="30"/>
        </w:rPr>
        <w:t>АДМИНИСТРАЦИЯ  УВЕЛЬСКОГО МУНИЦИПАЛЬНОГО  РАЙОНА  ЧЕЛЯБИНСКОЙ ОБЛАСТИ</w:t>
      </w:r>
    </w:p>
    <w:p w:rsidR="00304903" w:rsidRPr="00FC1B13" w:rsidRDefault="001E542D" w:rsidP="00304903">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7" style="position:absolute;left:0;text-align:left;z-index:251661312;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304903" w:rsidRPr="00FC1B13" w:rsidRDefault="00304903" w:rsidP="00304903">
      <w:pPr>
        <w:pStyle w:val="ab"/>
        <w:jc w:val="center"/>
        <w:rPr>
          <w:rFonts w:ascii="Times New Roman" w:hAnsi="Times New Roman"/>
          <w:sz w:val="18"/>
          <w:szCs w:val="18"/>
        </w:rPr>
      </w:pPr>
      <w:r w:rsidRPr="00FC1B13">
        <w:rPr>
          <w:rFonts w:ascii="Times New Roman" w:hAnsi="Times New Roman"/>
          <w:sz w:val="18"/>
          <w:szCs w:val="18"/>
        </w:rPr>
        <w:t xml:space="preserve">ул. Советская, д.26, п. Увельский, Челябинская </w:t>
      </w:r>
      <w:proofErr w:type="spellStart"/>
      <w:proofErr w:type="gramStart"/>
      <w:r w:rsidRPr="00FC1B13">
        <w:rPr>
          <w:rFonts w:ascii="Times New Roman" w:hAnsi="Times New Roman"/>
          <w:sz w:val="18"/>
          <w:szCs w:val="18"/>
        </w:rPr>
        <w:t>обл</w:t>
      </w:r>
      <w:proofErr w:type="spellEnd"/>
      <w:proofErr w:type="gramEnd"/>
      <w:r w:rsidRPr="00FC1B13">
        <w:rPr>
          <w:rFonts w:ascii="Times New Roman" w:hAnsi="Times New Roman"/>
          <w:sz w:val="18"/>
          <w:szCs w:val="18"/>
        </w:rPr>
        <w:t>, 457000</w:t>
      </w:r>
    </w:p>
    <w:p w:rsidR="00304903" w:rsidRPr="00FC1B13" w:rsidRDefault="00304903" w:rsidP="00304903">
      <w:pPr>
        <w:pStyle w:val="ab"/>
        <w:jc w:val="center"/>
        <w:rPr>
          <w:rFonts w:ascii="Times New Roman" w:hAnsi="Times New Roman"/>
          <w:sz w:val="18"/>
          <w:szCs w:val="18"/>
        </w:rPr>
      </w:pPr>
      <w:r w:rsidRPr="00FC1B13">
        <w:rPr>
          <w:rFonts w:ascii="Times New Roman" w:hAnsi="Times New Roman"/>
          <w:sz w:val="18"/>
          <w:szCs w:val="18"/>
        </w:rPr>
        <w:t xml:space="preserve">тел. (835166)31032, факс (835166) 31974, </w:t>
      </w:r>
      <w:r w:rsidRPr="00FC1B13">
        <w:rPr>
          <w:rFonts w:ascii="Times New Roman" w:hAnsi="Times New Roman"/>
          <w:sz w:val="18"/>
          <w:szCs w:val="18"/>
          <w:lang w:val="en-US"/>
        </w:rPr>
        <w:t>e</w:t>
      </w:r>
      <w:r w:rsidRPr="00FC1B13">
        <w:rPr>
          <w:rFonts w:ascii="Times New Roman" w:hAnsi="Times New Roman"/>
          <w:sz w:val="18"/>
          <w:szCs w:val="18"/>
        </w:rPr>
        <w:t>-</w:t>
      </w:r>
      <w:r w:rsidRPr="00FC1B13">
        <w:rPr>
          <w:rFonts w:ascii="Times New Roman" w:hAnsi="Times New Roman"/>
          <w:sz w:val="18"/>
          <w:szCs w:val="18"/>
          <w:lang w:val="en-US"/>
        </w:rPr>
        <w:t>mail</w:t>
      </w:r>
      <w:r w:rsidRPr="00FC1B13">
        <w:rPr>
          <w:rFonts w:ascii="Times New Roman" w:hAnsi="Times New Roman"/>
          <w:sz w:val="18"/>
          <w:szCs w:val="18"/>
        </w:rPr>
        <w:t xml:space="preserve">: </w:t>
      </w:r>
      <w:hyperlink r:id="rId63" w:history="1">
        <w:r w:rsidRPr="00FC1B13">
          <w:rPr>
            <w:rStyle w:val="a3"/>
            <w:rFonts w:ascii="Times New Roman" w:hAnsi="Times New Roman"/>
            <w:lang w:val="en-US"/>
          </w:rPr>
          <w:t>uvel</w:t>
        </w:r>
        <w:r w:rsidRPr="00FC1B13">
          <w:rPr>
            <w:rStyle w:val="a3"/>
            <w:rFonts w:ascii="Times New Roman" w:hAnsi="Times New Roman"/>
          </w:rPr>
          <w:t>_</w:t>
        </w:r>
        <w:r w:rsidRPr="00FC1B13">
          <w:rPr>
            <w:rStyle w:val="a3"/>
            <w:rFonts w:ascii="Times New Roman" w:hAnsi="Times New Roman"/>
            <w:lang w:val="en-US"/>
          </w:rPr>
          <w:t>adm</w:t>
        </w:r>
        <w:r w:rsidRPr="00FC1B13">
          <w:rPr>
            <w:rStyle w:val="a3"/>
            <w:rFonts w:ascii="Times New Roman" w:hAnsi="Times New Roman"/>
          </w:rPr>
          <w:t>@</w:t>
        </w:r>
        <w:r w:rsidRPr="00FC1B13">
          <w:rPr>
            <w:rStyle w:val="a3"/>
            <w:rFonts w:ascii="Times New Roman" w:hAnsi="Times New Roman"/>
            <w:lang w:val="en-US"/>
          </w:rPr>
          <w:t>mail</w:t>
        </w:r>
        <w:r w:rsidRPr="00FC1B13">
          <w:rPr>
            <w:rStyle w:val="a3"/>
            <w:rFonts w:ascii="Times New Roman" w:hAnsi="Times New Roman"/>
          </w:rPr>
          <w:t>.</w:t>
        </w:r>
        <w:r w:rsidRPr="00FC1B13">
          <w:rPr>
            <w:rStyle w:val="a3"/>
            <w:rFonts w:ascii="Times New Roman" w:hAnsi="Times New Roman"/>
            <w:lang w:val="en-US"/>
          </w:rPr>
          <w:t>ru</w:t>
        </w:r>
      </w:hyperlink>
    </w:p>
    <w:p w:rsidR="00304903" w:rsidRPr="00FC1B13" w:rsidRDefault="00304903" w:rsidP="00304903">
      <w:pPr>
        <w:pStyle w:val="ab"/>
        <w:jc w:val="center"/>
        <w:rPr>
          <w:rFonts w:ascii="Times New Roman" w:hAnsi="Times New Roman"/>
          <w:b/>
          <w:sz w:val="24"/>
          <w:szCs w:val="24"/>
        </w:rPr>
      </w:pPr>
      <w:r w:rsidRPr="00FC1B13">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304903" w:rsidRPr="00FC1B13" w:rsidTr="00BA5DC5">
        <w:trPr>
          <w:trHeight w:val="2603"/>
        </w:trPr>
        <w:tc>
          <w:tcPr>
            <w:tcW w:w="4620" w:type="dxa"/>
          </w:tcPr>
          <w:p w:rsidR="00304903" w:rsidRPr="00FC1B13" w:rsidRDefault="00304903" w:rsidP="00BA5DC5">
            <w:pPr>
              <w:pStyle w:val="ab"/>
              <w:rPr>
                <w:rFonts w:ascii="Times New Roman" w:hAnsi="Times New Roman"/>
                <w:sz w:val="24"/>
                <w:szCs w:val="24"/>
              </w:rPr>
            </w:pPr>
          </w:p>
        </w:tc>
        <w:tc>
          <w:tcPr>
            <w:tcW w:w="5175" w:type="dxa"/>
          </w:tcPr>
          <w:p w:rsidR="00304903" w:rsidRPr="00FC1B13" w:rsidRDefault="00304903" w:rsidP="00BA5DC5">
            <w:pPr>
              <w:pStyle w:val="ab"/>
              <w:rPr>
                <w:rFonts w:ascii="Times New Roman" w:hAnsi="Times New Roman"/>
                <w:sz w:val="24"/>
                <w:szCs w:val="24"/>
              </w:rPr>
            </w:pPr>
          </w:p>
          <w:p w:rsidR="00304903" w:rsidRPr="00FC1B13" w:rsidRDefault="00304903" w:rsidP="00BA5DC5">
            <w:pPr>
              <w:pStyle w:val="ab"/>
              <w:rPr>
                <w:rFonts w:ascii="Times New Roman" w:hAnsi="Times New Roman"/>
                <w:sz w:val="24"/>
                <w:szCs w:val="24"/>
              </w:rPr>
            </w:pPr>
            <w:r w:rsidRPr="00FC1B13">
              <w:rPr>
                <w:rFonts w:ascii="Times New Roman" w:hAnsi="Times New Roman"/>
                <w:sz w:val="24"/>
                <w:szCs w:val="24"/>
              </w:rPr>
              <w:t>Кому ______________________________</w:t>
            </w:r>
          </w:p>
          <w:p w:rsidR="00304903" w:rsidRPr="00FC1B13" w:rsidRDefault="00304903" w:rsidP="00BA5DC5">
            <w:pPr>
              <w:pStyle w:val="ab"/>
              <w:rPr>
                <w:rFonts w:ascii="Times New Roman" w:hAnsi="Times New Roman"/>
                <w:sz w:val="24"/>
                <w:szCs w:val="24"/>
              </w:rPr>
            </w:pPr>
            <w:r w:rsidRPr="00FC1B13">
              <w:rPr>
                <w:rFonts w:ascii="Times New Roman" w:hAnsi="Times New Roman"/>
                <w:sz w:val="24"/>
                <w:szCs w:val="24"/>
              </w:rPr>
              <w:t>(фамилия, имя, отчество для граждан;</w:t>
            </w:r>
          </w:p>
          <w:p w:rsidR="00304903" w:rsidRPr="00FC1B13" w:rsidRDefault="00304903" w:rsidP="00BA5DC5">
            <w:pPr>
              <w:pStyle w:val="ab"/>
              <w:rPr>
                <w:rFonts w:ascii="Times New Roman" w:hAnsi="Times New Roman"/>
                <w:sz w:val="24"/>
                <w:szCs w:val="24"/>
              </w:rPr>
            </w:pPr>
            <w:r w:rsidRPr="00FC1B13">
              <w:rPr>
                <w:rFonts w:ascii="Times New Roman" w:hAnsi="Times New Roman"/>
                <w:sz w:val="24"/>
                <w:szCs w:val="24"/>
              </w:rPr>
              <w:t>полное наименование организации -</w:t>
            </w:r>
          </w:p>
          <w:p w:rsidR="00304903" w:rsidRPr="00FC1B13" w:rsidRDefault="00304903" w:rsidP="00BA5DC5">
            <w:pPr>
              <w:pStyle w:val="ab"/>
              <w:rPr>
                <w:rFonts w:ascii="Times New Roman" w:hAnsi="Times New Roman"/>
                <w:sz w:val="24"/>
                <w:szCs w:val="24"/>
              </w:rPr>
            </w:pPr>
            <w:r w:rsidRPr="00FC1B13">
              <w:rPr>
                <w:rFonts w:ascii="Times New Roman" w:hAnsi="Times New Roman"/>
                <w:sz w:val="24"/>
                <w:szCs w:val="24"/>
              </w:rPr>
              <w:t xml:space="preserve"> для юридических лиц)</w:t>
            </w:r>
          </w:p>
          <w:p w:rsidR="00304903" w:rsidRPr="00FC1B13" w:rsidRDefault="00304903" w:rsidP="00BA5DC5">
            <w:pPr>
              <w:pStyle w:val="ab"/>
              <w:rPr>
                <w:rFonts w:ascii="Times New Roman" w:hAnsi="Times New Roman"/>
                <w:sz w:val="24"/>
                <w:szCs w:val="24"/>
              </w:rPr>
            </w:pPr>
          </w:p>
          <w:p w:rsidR="00304903" w:rsidRPr="00FC1B13" w:rsidRDefault="00304903" w:rsidP="00BA5DC5">
            <w:pPr>
              <w:pStyle w:val="ab"/>
              <w:rPr>
                <w:rFonts w:ascii="Times New Roman" w:hAnsi="Times New Roman"/>
                <w:sz w:val="24"/>
                <w:szCs w:val="24"/>
              </w:rPr>
            </w:pPr>
            <w:r w:rsidRPr="00FC1B13">
              <w:rPr>
                <w:rFonts w:ascii="Times New Roman" w:hAnsi="Times New Roman"/>
                <w:sz w:val="24"/>
                <w:szCs w:val="24"/>
              </w:rPr>
              <w:t>Куда _______________________________</w:t>
            </w:r>
          </w:p>
          <w:p w:rsidR="00304903" w:rsidRPr="00FC1B13" w:rsidRDefault="00304903" w:rsidP="00BA5DC5">
            <w:pPr>
              <w:pStyle w:val="ab"/>
              <w:rPr>
                <w:rFonts w:ascii="Times New Roman" w:hAnsi="Times New Roman"/>
                <w:sz w:val="24"/>
                <w:szCs w:val="24"/>
              </w:rPr>
            </w:pPr>
            <w:r w:rsidRPr="00FC1B13">
              <w:rPr>
                <w:rFonts w:ascii="Times New Roman" w:hAnsi="Times New Roman"/>
                <w:sz w:val="24"/>
                <w:szCs w:val="24"/>
              </w:rPr>
              <w:t>(почтовый индекс и адрес заявителя согласно заявлению)</w:t>
            </w:r>
          </w:p>
          <w:p w:rsidR="00304903" w:rsidRPr="00FC1B13" w:rsidRDefault="00304903" w:rsidP="00BA5DC5">
            <w:pPr>
              <w:pStyle w:val="ab"/>
              <w:rPr>
                <w:rFonts w:ascii="Times New Roman" w:hAnsi="Times New Roman"/>
                <w:sz w:val="24"/>
                <w:szCs w:val="24"/>
              </w:rPr>
            </w:pPr>
          </w:p>
        </w:tc>
      </w:tr>
    </w:tbl>
    <w:p w:rsidR="00304903" w:rsidRPr="00FC1B13" w:rsidRDefault="00304903" w:rsidP="00304903">
      <w:pPr>
        <w:pStyle w:val="ab"/>
        <w:jc w:val="center"/>
        <w:rPr>
          <w:rFonts w:ascii="Times New Roman" w:hAnsi="Times New Roman"/>
          <w:sz w:val="24"/>
          <w:szCs w:val="24"/>
        </w:rPr>
      </w:pPr>
      <w:r w:rsidRPr="00FC1B13">
        <w:rPr>
          <w:rFonts w:ascii="Times New Roman" w:hAnsi="Times New Roman"/>
          <w:sz w:val="24"/>
          <w:szCs w:val="24"/>
        </w:rPr>
        <w:t>Уважаемый (-</w:t>
      </w:r>
      <w:proofErr w:type="spellStart"/>
      <w:r w:rsidRPr="00FC1B13">
        <w:rPr>
          <w:rFonts w:ascii="Times New Roman" w:hAnsi="Times New Roman"/>
          <w:sz w:val="24"/>
          <w:szCs w:val="24"/>
        </w:rPr>
        <w:t>ая</w:t>
      </w:r>
      <w:proofErr w:type="spellEnd"/>
      <w:r w:rsidRPr="00FC1B13">
        <w:rPr>
          <w:rFonts w:ascii="Times New Roman" w:hAnsi="Times New Roman"/>
          <w:sz w:val="24"/>
          <w:szCs w:val="24"/>
        </w:rPr>
        <w:t>) ____________________________</w:t>
      </w:r>
      <w:proofErr w:type="gramStart"/>
      <w:r w:rsidRPr="00FC1B13">
        <w:rPr>
          <w:rFonts w:ascii="Times New Roman" w:hAnsi="Times New Roman"/>
          <w:sz w:val="24"/>
          <w:szCs w:val="24"/>
        </w:rPr>
        <w:t xml:space="preserve"> !</w:t>
      </w:r>
      <w:proofErr w:type="gramEnd"/>
    </w:p>
    <w:p w:rsidR="00304903" w:rsidRPr="00FC1B13" w:rsidRDefault="00304903" w:rsidP="00304903">
      <w:pPr>
        <w:pStyle w:val="ab"/>
        <w:rPr>
          <w:rFonts w:ascii="Times New Roman" w:hAnsi="Times New Roman"/>
          <w:sz w:val="24"/>
          <w:szCs w:val="24"/>
        </w:rPr>
      </w:pPr>
    </w:p>
    <w:p w:rsidR="00304903" w:rsidRPr="00FC1B13" w:rsidRDefault="00304903" w:rsidP="00304903">
      <w:pPr>
        <w:pStyle w:val="ab"/>
        <w:ind w:firstLine="624"/>
        <w:jc w:val="both"/>
        <w:rPr>
          <w:rFonts w:ascii="Times New Roman" w:hAnsi="Times New Roman"/>
          <w:sz w:val="24"/>
          <w:szCs w:val="24"/>
        </w:rPr>
      </w:pPr>
      <w:r w:rsidRPr="00FC1B13">
        <w:rPr>
          <w:rFonts w:ascii="Times New Roman" w:hAnsi="Times New Roman"/>
          <w:sz w:val="24"/>
          <w:szCs w:val="24"/>
        </w:rPr>
        <w:t>На поступившее заявление ________________________________________</w:t>
      </w:r>
    </w:p>
    <w:p w:rsidR="00304903" w:rsidRPr="00FC1B13" w:rsidRDefault="00304903" w:rsidP="00304903">
      <w:pPr>
        <w:pStyle w:val="ab"/>
        <w:jc w:val="both"/>
        <w:rPr>
          <w:rFonts w:ascii="Times New Roman" w:hAnsi="Times New Roman"/>
          <w:i/>
          <w:sz w:val="18"/>
          <w:szCs w:val="18"/>
        </w:rPr>
      </w:pPr>
      <w:r w:rsidRPr="00FC1B13">
        <w:rPr>
          <w:rFonts w:ascii="Times New Roman" w:hAnsi="Times New Roman"/>
          <w:sz w:val="24"/>
          <w:szCs w:val="24"/>
        </w:rPr>
        <w:t xml:space="preserve">                                                             </w:t>
      </w:r>
      <w:r w:rsidRPr="00FC1B13">
        <w:rPr>
          <w:rFonts w:ascii="Times New Roman" w:hAnsi="Times New Roman"/>
          <w:i/>
          <w:sz w:val="18"/>
          <w:szCs w:val="18"/>
        </w:rPr>
        <w:t>(входящий номер, дата)</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о___________________________________________________________________</w:t>
      </w:r>
    </w:p>
    <w:p w:rsidR="00304903" w:rsidRPr="00FC1B13" w:rsidRDefault="00304903" w:rsidP="00304903">
      <w:pPr>
        <w:pStyle w:val="ab"/>
        <w:ind w:left="624" w:firstLine="624"/>
        <w:rPr>
          <w:rFonts w:ascii="Times New Roman" w:hAnsi="Times New Roman"/>
          <w:i/>
          <w:sz w:val="18"/>
          <w:szCs w:val="18"/>
        </w:rPr>
      </w:pPr>
      <w:r w:rsidRPr="00FC1B13">
        <w:rPr>
          <w:rFonts w:ascii="Times New Roman" w:hAnsi="Times New Roman"/>
          <w:i/>
          <w:sz w:val="18"/>
          <w:szCs w:val="18"/>
        </w:rPr>
        <w:t>(указывается наименование муниципальной услуги)</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сообщаем следующее.</w:t>
      </w:r>
    </w:p>
    <w:p w:rsidR="00304903" w:rsidRPr="00FC1B13" w:rsidRDefault="00304903" w:rsidP="00304903">
      <w:pPr>
        <w:pStyle w:val="ab"/>
        <w:ind w:firstLine="624"/>
        <w:jc w:val="both"/>
        <w:rPr>
          <w:rFonts w:ascii="Times New Roman" w:hAnsi="Times New Roman"/>
          <w:sz w:val="24"/>
          <w:szCs w:val="24"/>
        </w:rPr>
      </w:pPr>
      <w:r w:rsidRPr="00FC1B13">
        <w:rPr>
          <w:rFonts w:ascii="Times New Roman" w:hAnsi="Times New Roman"/>
          <w:sz w:val="24"/>
          <w:szCs w:val="24"/>
        </w:rPr>
        <w:t>На основании ___________________________________________________</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w:t>
      </w:r>
    </w:p>
    <w:p w:rsidR="00304903" w:rsidRPr="00FC1B13" w:rsidRDefault="00304903" w:rsidP="00304903">
      <w:pPr>
        <w:pStyle w:val="ab"/>
        <w:ind w:firstLine="624"/>
        <w:jc w:val="both"/>
        <w:rPr>
          <w:rFonts w:ascii="Times New Roman" w:hAnsi="Times New Roman"/>
          <w:i/>
          <w:sz w:val="24"/>
          <w:szCs w:val="24"/>
        </w:rPr>
      </w:pPr>
      <w:r w:rsidRPr="00FC1B13">
        <w:rPr>
          <w:rFonts w:ascii="Times New Roman" w:hAnsi="Times New Roman"/>
          <w:i/>
          <w:sz w:val="24"/>
          <w:szCs w:val="24"/>
        </w:rPr>
        <w:t>(</w:t>
      </w:r>
      <w:r w:rsidRPr="00FC1B13">
        <w:rPr>
          <w:rFonts w:ascii="Times New Roman" w:hAnsi="Times New Roman"/>
          <w:i/>
          <w:sz w:val="18"/>
          <w:szCs w:val="18"/>
        </w:rPr>
        <w:t>указывается основание для отказа в предоставлении муниципальной услуги)</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Вам отказано в предоставлении муниципальной услуги ____________________________________________________________________</w:t>
      </w:r>
    </w:p>
    <w:p w:rsidR="00304903" w:rsidRPr="00FC1B13" w:rsidRDefault="00304903" w:rsidP="00304903">
      <w:pPr>
        <w:pStyle w:val="ab"/>
        <w:ind w:firstLine="624"/>
        <w:jc w:val="both"/>
        <w:rPr>
          <w:rFonts w:ascii="Times New Roman" w:hAnsi="Times New Roman"/>
          <w:i/>
          <w:sz w:val="18"/>
          <w:szCs w:val="18"/>
        </w:rPr>
      </w:pPr>
      <w:r w:rsidRPr="00FC1B13">
        <w:rPr>
          <w:rFonts w:ascii="Times New Roman" w:hAnsi="Times New Roman"/>
          <w:i/>
          <w:sz w:val="18"/>
          <w:szCs w:val="18"/>
        </w:rPr>
        <w:t>(указывается наименование, содержание муниципальной услуги)</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 xml:space="preserve">в связи </w:t>
      </w:r>
      <w:proofErr w:type="gramStart"/>
      <w:r w:rsidRPr="00FC1B13">
        <w:rPr>
          <w:rFonts w:ascii="Times New Roman" w:hAnsi="Times New Roman"/>
          <w:sz w:val="24"/>
          <w:szCs w:val="24"/>
        </w:rPr>
        <w:t>с</w:t>
      </w:r>
      <w:proofErr w:type="gramEnd"/>
      <w:r w:rsidRPr="00FC1B13">
        <w:rPr>
          <w:rFonts w:ascii="Times New Roman" w:hAnsi="Times New Roman"/>
          <w:sz w:val="24"/>
          <w:szCs w:val="24"/>
        </w:rPr>
        <w:t>: ____________________________________________________________</w:t>
      </w:r>
    </w:p>
    <w:p w:rsidR="00304903" w:rsidRPr="00FC1B13" w:rsidRDefault="00304903" w:rsidP="00304903">
      <w:pPr>
        <w:pStyle w:val="ab"/>
        <w:jc w:val="both"/>
        <w:rPr>
          <w:rFonts w:ascii="Times New Roman" w:hAnsi="Times New Roman"/>
          <w:sz w:val="18"/>
          <w:szCs w:val="18"/>
        </w:rPr>
      </w:pPr>
      <w:proofErr w:type="gramStart"/>
      <w:r w:rsidRPr="00FC1B13">
        <w:rPr>
          <w:rFonts w:ascii="Times New Roman" w:hAnsi="Times New Roman"/>
          <w:i/>
          <w:sz w:val="18"/>
          <w:szCs w:val="18"/>
        </w:rPr>
        <w:t>(причины, послужившие основанием для принятия решения об отказе в предоставлении</w:t>
      </w:r>
      <w:r w:rsidRPr="00FC1B13">
        <w:rPr>
          <w:rFonts w:ascii="Times New Roman" w:hAnsi="Times New Roman"/>
          <w:sz w:val="18"/>
          <w:szCs w:val="18"/>
        </w:rPr>
        <w:t xml:space="preserve"> ___________________________________________________________________________________________________________</w:t>
      </w:r>
      <w:proofErr w:type="gramEnd"/>
    </w:p>
    <w:p w:rsidR="00304903" w:rsidRPr="00FC1B13" w:rsidRDefault="00304903" w:rsidP="00304903">
      <w:pPr>
        <w:pStyle w:val="ab"/>
        <w:jc w:val="center"/>
        <w:rPr>
          <w:rFonts w:ascii="Times New Roman" w:hAnsi="Times New Roman"/>
          <w:i/>
          <w:sz w:val="18"/>
          <w:szCs w:val="18"/>
        </w:rPr>
      </w:pPr>
      <w:proofErr w:type="gramStart"/>
      <w:r w:rsidRPr="00FC1B13">
        <w:rPr>
          <w:rFonts w:ascii="Times New Roman" w:hAnsi="Times New Roman"/>
          <w:i/>
          <w:sz w:val="18"/>
          <w:szCs w:val="18"/>
        </w:rPr>
        <w:t>муниципальной услуги (излагается, в чем именно выразилось</w:t>
      </w:r>
      <w:proofErr w:type="gramEnd"/>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w:t>
      </w:r>
    </w:p>
    <w:p w:rsidR="00304903" w:rsidRPr="00FC1B13" w:rsidRDefault="00304903" w:rsidP="00304903">
      <w:pPr>
        <w:pStyle w:val="ab"/>
        <w:jc w:val="center"/>
        <w:rPr>
          <w:rFonts w:ascii="Times New Roman" w:hAnsi="Times New Roman"/>
          <w:i/>
          <w:sz w:val="18"/>
          <w:szCs w:val="18"/>
        </w:rPr>
      </w:pPr>
      <w:r w:rsidRPr="00FC1B13">
        <w:rPr>
          <w:rFonts w:ascii="Times New Roman" w:hAnsi="Times New Roman"/>
          <w:i/>
          <w:sz w:val="18"/>
          <w:szCs w:val="18"/>
        </w:rPr>
        <w:t>несоблюдение требований указанных выше правовых актов или иные основания)</w:t>
      </w:r>
    </w:p>
    <w:p w:rsidR="00304903" w:rsidRPr="00FC1B13" w:rsidRDefault="00304903" w:rsidP="00304903">
      <w:pPr>
        <w:pStyle w:val="ab"/>
        <w:ind w:firstLine="624"/>
        <w:jc w:val="both"/>
        <w:rPr>
          <w:rFonts w:ascii="Times New Roman" w:hAnsi="Times New Roman"/>
          <w:sz w:val="24"/>
          <w:szCs w:val="24"/>
        </w:rPr>
      </w:pPr>
      <w:r w:rsidRPr="00FC1B13">
        <w:rPr>
          <w:rFonts w:ascii="Times New Roman" w:hAnsi="Times New Roman"/>
          <w:sz w:val="24"/>
          <w:szCs w:val="24"/>
        </w:rPr>
        <w:t>Настоящий отказ в предоставлении муниципальной услуги ____________________________________________________________________</w:t>
      </w:r>
    </w:p>
    <w:p w:rsidR="00304903" w:rsidRPr="00FC1B13" w:rsidRDefault="00304903" w:rsidP="00304903">
      <w:pPr>
        <w:pStyle w:val="ab"/>
        <w:ind w:firstLine="624"/>
        <w:jc w:val="center"/>
        <w:rPr>
          <w:rFonts w:ascii="Times New Roman" w:hAnsi="Times New Roman"/>
          <w:i/>
          <w:sz w:val="18"/>
          <w:szCs w:val="18"/>
        </w:rPr>
      </w:pPr>
      <w:r w:rsidRPr="00FC1B13">
        <w:rPr>
          <w:rFonts w:ascii="Times New Roman" w:hAnsi="Times New Roman"/>
          <w:i/>
          <w:sz w:val="18"/>
          <w:szCs w:val="18"/>
        </w:rPr>
        <w:t>(указывается наименование муниципальной услуги)</w:t>
      </w:r>
    </w:p>
    <w:p w:rsidR="00304903" w:rsidRPr="00FC1B13" w:rsidRDefault="00304903" w:rsidP="00304903">
      <w:pPr>
        <w:pStyle w:val="ab"/>
        <w:jc w:val="both"/>
        <w:rPr>
          <w:rFonts w:ascii="Times New Roman" w:hAnsi="Times New Roman"/>
          <w:sz w:val="24"/>
          <w:szCs w:val="24"/>
        </w:rPr>
      </w:pPr>
      <w:r w:rsidRPr="00FC1B13">
        <w:rPr>
          <w:rFonts w:ascii="Times New Roman" w:hAnsi="Times New Roman"/>
          <w:sz w:val="24"/>
          <w:szCs w:val="24"/>
        </w:rPr>
        <w:t xml:space="preserve">может быть </w:t>
      </w:r>
      <w:proofErr w:type="gramStart"/>
      <w:r w:rsidRPr="00FC1B13">
        <w:rPr>
          <w:rFonts w:ascii="Times New Roman" w:hAnsi="Times New Roman"/>
          <w:sz w:val="24"/>
          <w:szCs w:val="24"/>
        </w:rPr>
        <w:t>обжалован</w:t>
      </w:r>
      <w:proofErr w:type="gramEnd"/>
      <w:r w:rsidRPr="00FC1B13">
        <w:rPr>
          <w:rFonts w:ascii="Times New Roman" w:hAnsi="Times New Roman"/>
          <w:sz w:val="24"/>
          <w:szCs w:val="24"/>
        </w:rPr>
        <w:t xml:space="preserve"> в досудебном порядке, а также в судебном порядке.  </w:t>
      </w:r>
    </w:p>
    <w:p w:rsidR="00304903" w:rsidRPr="00FC1B13" w:rsidRDefault="00304903" w:rsidP="00304903">
      <w:pPr>
        <w:pStyle w:val="ab"/>
        <w:rPr>
          <w:rFonts w:ascii="Times New Roman" w:hAnsi="Times New Roman"/>
          <w:sz w:val="24"/>
          <w:szCs w:val="24"/>
        </w:rPr>
      </w:pPr>
    </w:p>
    <w:p w:rsidR="00304903" w:rsidRPr="00FC1B13" w:rsidRDefault="00304903" w:rsidP="00304903">
      <w:pPr>
        <w:pStyle w:val="ab"/>
        <w:rPr>
          <w:rFonts w:ascii="Times New Roman" w:hAnsi="Times New Roman"/>
          <w:sz w:val="24"/>
          <w:szCs w:val="24"/>
        </w:rPr>
      </w:pPr>
      <w:r w:rsidRPr="00FC1B13">
        <w:rPr>
          <w:rFonts w:ascii="Times New Roman" w:hAnsi="Times New Roman"/>
          <w:sz w:val="24"/>
          <w:szCs w:val="24"/>
        </w:rPr>
        <w:t>_____________________________________________________</w:t>
      </w:r>
      <w:r w:rsidRPr="00FC1B13">
        <w:rPr>
          <w:rFonts w:ascii="Times New Roman" w:hAnsi="Times New Roman"/>
          <w:sz w:val="24"/>
          <w:szCs w:val="24"/>
        </w:rPr>
        <w:tab/>
        <w:t>____________ __________</w:t>
      </w:r>
    </w:p>
    <w:p w:rsidR="00304903" w:rsidRPr="00FC1B13" w:rsidRDefault="00304903" w:rsidP="00304903">
      <w:pPr>
        <w:pStyle w:val="ab"/>
        <w:rPr>
          <w:rFonts w:ascii="Times New Roman" w:hAnsi="Times New Roman"/>
          <w:sz w:val="18"/>
          <w:szCs w:val="18"/>
        </w:rPr>
      </w:pPr>
      <w:r w:rsidRPr="00FC1B13">
        <w:rPr>
          <w:rFonts w:ascii="Times New Roman" w:hAnsi="Times New Roman"/>
          <w:sz w:val="18"/>
          <w:szCs w:val="18"/>
        </w:rPr>
        <w:t xml:space="preserve">                  </w:t>
      </w:r>
      <w:proofErr w:type="gramStart"/>
      <w:r w:rsidRPr="00FC1B13">
        <w:rPr>
          <w:rFonts w:ascii="Times New Roman" w:hAnsi="Times New Roman"/>
          <w:sz w:val="18"/>
          <w:szCs w:val="18"/>
        </w:rPr>
        <w:t>(лицо, уполномоченное на подписание                                                                                    (подпись)       (ФИО)</w:t>
      </w:r>
      <w:proofErr w:type="gramEnd"/>
    </w:p>
    <w:p w:rsidR="00304903" w:rsidRPr="00FC1B13" w:rsidRDefault="00304903" w:rsidP="00304903">
      <w:pPr>
        <w:pStyle w:val="ab"/>
        <w:rPr>
          <w:rFonts w:ascii="Times New Roman" w:hAnsi="Times New Roman"/>
          <w:sz w:val="18"/>
          <w:szCs w:val="18"/>
        </w:rPr>
      </w:pPr>
      <w:r w:rsidRPr="00FC1B13">
        <w:rPr>
          <w:rFonts w:ascii="Times New Roman" w:hAnsi="Times New Roman"/>
          <w:sz w:val="18"/>
          <w:szCs w:val="18"/>
        </w:rPr>
        <w:t xml:space="preserve">                              настоящего документа)                                         </w:t>
      </w:r>
    </w:p>
    <w:p w:rsidR="00304903" w:rsidRPr="00FC1B13" w:rsidRDefault="00304903" w:rsidP="00304903">
      <w:pPr>
        <w:pStyle w:val="ab"/>
        <w:rPr>
          <w:rFonts w:ascii="Times New Roman" w:hAnsi="Times New Roman"/>
          <w:sz w:val="24"/>
          <w:szCs w:val="24"/>
        </w:rPr>
      </w:pPr>
      <w:r w:rsidRPr="00FC1B13">
        <w:rPr>
          <w:rFonts w:ascii="Times New Roman" w:hAnsi="Times New Roman"/>
          <w:sz w:val="24"/>
          <w:szCs w:val="24"/>
        </w:rPr>
        <w:t>исполнитель</w:t>
      </w:r>
    </w:p>
    <w:p w:rsidR="00304903" w:rsidRPr="00FC1B13" w:rsidRDefault="00304903" w:rsidP="00304903">
      <w:pPr>
        <w:widowControl w:val="0"/>
        <w:autoSpaceDE w:val="0"/>
        <w:autoSpaceDN w:val="0"/>
        <w:adjustRightInd w:val="0"/>
        <w:spacing w:after="0" w:line="240" w:lineRule="auto"/>
        <w:jc w:val="both"/>
        <w:rPr>
          <w:rFonts w:ascii="Times New Roman" w:hAnsi="Times New Roman"/>
        </w:rPr>
        <w:sectPr w:rsidR="00304903" w:rsidRPr="00FC1B13" w:rsidSect="003F236C">
          <w:pgSz w:w="11906" w:h="16838"/>
          <w:pgMar w:top="1134" w:right="567" w:bottom="1134" w:left="1701" w:header="709" w:footer="709" w:gutter="0"/>
          <w:cols w:space="708"/>
          <w:docGrid w:linePitch="360"/>
        </w:sectPr>
      </w:pPr>
      <w:r w:rsidRPr="00FC1B13">
        <w:rPr>
          <w:rFonts w:ascii="Times New Roman" w:hAnsi="Times New Roman"/>
          <w:sz w:val="24"/>
          <w:szCs w:val="24"/>
        </w:rPr>
        <w:t>контактный телефон</w:t>
      </w:r>
    </w:p>
    <w:p w:rsidR="00304903" w:rsidRPr="00FC1B13" w:rsidRDefault="00304903" w:rsidP="00304903">
      <w:pPr>
        <w:spacing w:after="0" w:line="240" w:lineRule="auto"/>
        <w:ind w:firstLine="709"/>
        <w:jc w:val="right"/>
        <w:rPr>
          <w:rFonts w:ascii="Times New Roman" w:hAnsi="Times New Roman"/>
          <w:sz w:val="24"/>
        </w:rPr>
      </w:pPr>
      <w:r w:rsidRPr="00FC1B13">
        <w:rPr>
          <w:rFonts w:ascii="Times New Roman" w:hAnsi="Times New Roman"/>
          <w:sz w:val="24"/>
        </w:rPr>
        <w:lastRenderedPageBreak/>
        <w:t>Приложение 6</w:t>
      </w:r>
    </w:p>
    <w:p w:rsidR="00304903" w:rsidRPr="00FC1B13" w:rsidRDefault="00304903" w:rsidP="00304903">
      <w:pPr>
        <w:spacing w:after="0" w:line="240" w:lineRule="auto"/>
        <w:ind w:firstLine="709"/>
        <w:jc w:val="right"/>
        <w:rPr>
          <w:rFonts w:ascii="Times New Roman" w:hAnsi="Times New Roman"/>
          <w:sz w:val="24"/>
        </w:rPr>
      </w:pPr>
      <w:r w:rsidRPr="00FC1B13">
        <w:rPr>
          <w:rFonts w:ascii="Times New Roman" w:hAnsi="Times New Roman"/>
          <w:sz w:val="24"/>
        </w:rPr>
        <w:t>к административному регламенту</w:t>
      </w:r>
    </w:p>
    <w:p w:rsidR="00304903" w:rsidRPr="00FC1B13" w:rsidRDefault="00304903" w:rsidP="00304903">
      <w:pPr>
        <w:spacing w:after="0" w:line="240" w:lineRule="auto"/>
        <w:ind w:firstLine="709"/>
        <w:jc w:val="both"/>
        <w:rPr>
          <w:rFonts w:ascii="Times New Roman" w:hAnsi="Times New Roman"/>
          <w:sz w:val="28"/>
        </w:rPr>
      </w:pPr>
    </w:p>
    <w:p w:rsidR="00304903" w:rsidRPr="00FC1B13" w:rsidRDefault="00304903" w:rsidP="00304903">
      <w:pPr>
        <w:spacing w:after="0" w:line="240" w:lineRule="auto"/>
        <w:ind w:firstLine="709"/>
        <w:jc w:val="center"/>
        <w:rPr>
          <w:rFonts w:ascii="Times New Roman" w:hAnsi="Times New Roman"/>
          <w:sz w:val="24"/>
          <w:szCs w:val="24"/>
        </w:rPr>
      </w:pPr>
      <w:r w:rsidRPr="00FC1B13">
        <w:rPr>
          <w:rFonts w:ascii="Times New Roman" w:hAnsi="Times New Roman"/>
          <w:sz w:val="24"/>
          <w:szCs w:val="24"/>
        </w:rPr>
        <w:t>Блок-схема предоставления муниципальной услуги</w:t>
      </w:r>
    </w:p>
    <w:p w:rsidR="00304903" w:rsidRPr="00FC1B13" w:rsidRDefault="00304903" w:rsidP="00304903">
      <w:pPr>
        <w:spacing w:after="0" w:line="240" w:lineRule="auto"/>
        <w:ind w:firstLine="709"/>
        <w:jc w:val="both"/>
        <w:rPr>
          <w:rFonts w:ascii="Times New Roman" w:hAnsi="Times New Roman"/>
          <w:sz w:val="28"/>
        </w:rPr>
      </w:pPr>
      <w:r w:rsidRPr="00FC1B13">
        <w:rPr>
          <w:rFonts w:ascii="Times New Roman" w:hAnsi="Times New Roman"/>
          <w:sz w:val="24"/>
          <w:szCs w:val="24"/>
        </w:rPr>
        <w:object w:dxaOrig="1249"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pt;height:569.75pt" o:ole="">
            <v:imagedata r:id="rId64" o:title=""/>
          </v:shape>
          <o:OLEObject Type="Embed" ProgID="PowerPoint.Slide.12" ShapeID="_x0000_i1025" DrawAspect="Content" ObjectID="_1588482774" r:id="rId65"/>
        </w:object>
      </w:r>
    </w:p>
    <w:p w:rsidR="00304903" w:rsidRPr="00FC1B13" w:rsidRDefault="00304903" w:rsidP="00304903">
      <w:pPr>
        <w:spacing w:after="0" w:line="240" w:lineRule="auto"/>
        <w:rPr>
          <w:rFonts w:ascii="Times New Roman" w:hAnsi="Times New Roman"/>
          <w:sz w:val="28"/>
        </w:rPr>
      </w:pPr>
    </w:p>
    <w:p w:rsidR="00304903" w:rsidRPr="00FC1B13" w:rsidRDefault="00304903" w:rsidP="00304903">
      <w:pPr>
        <w:spacing w:line="240" w:lineRule="auto"/>
        <w:rPr>
          <w:rFonts w:ascii="Times New Roman" w:hAnsi="Times New Roman"/>
        </w:rPr>
      </w:pPr>
    </w:p>
    <w:p w:rsidR="00304903" w:rsidRPr="00FC1B13" w:rsidRDefault="00304903" w:rsidP="00304903">
      <w:pPr>
        <w:spacing w:after="0" w:line="240" w:lineRule="auto"/>
        <w:ind w:firstLine="709"/>
        <w:jc w:val="right"/>
        <w:rPr>
          <w:rFonts w:ascii="Times New Roman" w:hAnsi="Times New Roman"/>
        </w:rPr>
      </w:pPr>
      <w:r w:rsidRPr="00FC1B13">
        <w:br w:type="page"/>
      </w:r>
      <w:r w:rsidRPr="00FC1B13">
        <w:rPr>
          <w:rFonts w:ascii="Times New Roman" w:hAnsi="Times New Roman"/>
        </w:rPr>
        <w:lastRenderedPageBreak/>
        <w:t>Приложение 7</w:t>
      </w:r>
    </w:p>
    <w:p w:rsidR="00304903" w:rsidRPr="00FC1B13" w:rsidRDefault="00304903" w:rsidP="00304903">
      <w:pPr>
        <w:spacing w:after="0" w:line="240" w:lineRule="auto"/>
        <w:ind w:firstLine="709"/>
        <w:jc w:val="right"/>
        <w:rPr>
          <w:rFonts w:ascii="Times New Roman" w:hAnsi="Times New Roman"/>
        </w:rPr>
      </w:pPr>
      <w:r w:rsidRPr="00FC1B13">
        <w:rPr>
          <w:rFonts w:ascii="Times New Roman" w:hAnsi="Times New Roman"/>
        </w:rPr>
        <w:t>к административному регламенту</w:t>
      </w:r>
    </w:p>
    <w:p w:rsidR="00304903" w:rsidRPr="00FC1B13" w:rsidRDefault="00304903" w:rsidP="00304903">
      <w:pPr>
        <w:spacing w:after="0" w:line="240" w:lineRule="auto"/>
        <w:ind w:firstLine="709"/>
        <w:jc w:val="right"/>
        <w:rPr>
          <w:rFonts w:ascii="Times New Roman" w:hAnsi="Times New Roman"/>
        </w:rPr>
      </w:pPr>
    </w:p>
    <w:p w:rsidR="00304903" w:rsidRPr="00FC1B13" w:rsidRDefault="00304903" w:rsidP="00304903">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304903" w:rsidRPr="00FC1B13" w:rsidRDefault="00304903" w:rsidP="00304903">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Почтовый адрес для направления корреспонденции</w:t>
            </w:r>
          </w:p>
        </w:tc>
        <w:tc>
          <w:tcPr>
            <w:tcW w:w="4899" w:type="dxa"/>
          </w:tcPr>
          <w:p w:rsidR="00304903" w:rsidRPr="00FC1B13" w:rsidRDefault="00304903" w:rsidP="00BA5DC5">
            <w:pPr>
              <w:spacing w:after="0" w:line="240" w:lineRule="auto"/>
              <w:jc w:val="both"/>
              <w:rPr>
                <w:rFonts w:ascii="Times New Roman" w:hAnsi="Times New Roman"/>
                <w:sz w:val="24"/>
                <w:szCs w:val="24"/>
              </w:rPr>
            </w:pPr>
            <w:proofErr w:type="gramStart"/>
            <w:r w:rsidRPr="00FC1B13">
              <w:rPr>
                <w:rFonts w:ascii="Times New Roman" w:hAnsi="Times New Roman"/>
                <w:sz w:val="24"/>
                <w:szCs w:val="24"/>
              </w:rPr>
              <w:t>457000, Челябинская область, Увельский район, пос. Увельский, ул. Кирова, д. 2</w:t>
            </w:r>
            <w:proofErr w:type="gramEnd"/>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Место нахождения</w:t>
            </w:r>
          </w:p>
        </w:tc>
        <w:tc>
          <w:tcPr>
            <w:tcW w:w="4899" w:type="dxa"/>
          </w:tcPr>
          <w:p w:rsidR="00304903" w:rsidRPr="00FC1B13" w:rsidRDefault="00304903" w:rsidP="00BA5DC5">
            <w:pPr>
              <w:spacing w:after="0" w:line="240" w:lineRule="auto"/>
              <w:jc w:val="both"/>
              <w:rPr>
                <w:rFonts w:ascii="Times New Roman" w:hAnsi="Times New Roman"/>
                <w:sz w:val="24"/>
                <w:szCs w:val="24"/>
              </w:rPr>
            </w:pPr>
            <w:proofErr w:type="gramStart"/>
            <w:r w:rsidRPr="00FC1B13">
              <w:rPr>
                <w:rFonts w:ascii="Times New Roman" w:hAnsi="Times New Roman"/>
                <w:sz w:val="24"/>
                <w:szCs w:val="24"/>
              </w:rPr>
              <w:t>457000, Челябинская область, Увельский район, пос. Увельский, ул. Кирова, д. 2</w:t>
            </w:r>
            <w:proofErr w:type="gramEnd"/>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Адрес электронной почты</w:t>
            </w:r>
          </w:p>
        </w:tc>
        <w:tc>
          <w:tcPr>
            <w:tcW w:w="4899" w:type="dxa"/>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lang w:val="en-US"/>
              </w:rPr>
              <w:t>mfc_uvelka@mail.ru</w:t>
            </w:r>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Телефон для справок</w:t>
            </w:r>
          </w:p>
        </w:tc>
        <w:tc>
          <w:tcPr>
            <w:tcW w:w="4899" w:type="dxa"/>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 (35166) 32472</w:t>
            </w:r>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Официальный сайт в сети Интернет</w:t>
            </w:r>
          </w:p>
        </w:tc>
        <w:tc>
          <w:tcPr>
            <w:tcW w:w="4899" w:type="dxa"/>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http://www.admuvelka.ru</w:t>
            </w:r>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ФИО руководителя</w:t>
            </w:r>
          </w:p>
        </w:tc>
        <w:tc>
          <w:tcPr>
            <w:tcW w:w="4899" w:type="dxa"/>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Феоктистова Светлана Викторовна</w:t>
            </w:r>
          </w:p>
        </w:tc>
      </w:tr>
    </w:tbl>
    <w:p w:rsidR="00304903" w:rsidRPr="00FC1B13" w:rsidRDefault="00304903" w:rsidP="00304903">
      <w:pPr>
        <w:spacing w:after="0" w:line="240" w:lineRule="auto"/>
        <w:ind w:firstLine="709"/>
        <w:jc w:val="both"/>
        <w:rPr>
          <w:rFonts w:ascii="Times New Roman" w:hAnsi="Times New Roman"/>
          <w:sz w:val="24"/>
          <w:szCs w:val="24"/>
        </w:rPr>
      </w:pPr>
    </w:p>
    <w:p w:rsidR="00304903" w:rsidRPr="00FC1B13" w:rsidRDefault="00304903" w:rsidP="00304903">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Дни недели</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Часы работы</w:t>
            </w:r>
          </w:p>
        </w:tc>
      </w:tr>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Понедельник</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proofErr w:type="spellStart"/>
            <w:r w:rsidRPr="00FC1B13">
              <w:rPr>
                <w:rFonts w:ascii="Times New Roman" w:hAnsi="Times New Roman"/>
                <w:sz w:val="24"/>
                <w:szCs w:val="24"/>
              </w:rPr>
              <w:t>Неприемный</w:t>
            </w:r>
            <w:proofErr w:type="spellEnd"/>
            <w:r w:rsidRPr="00FC1B13">
              <w:rPr>
                <w:rFonts w:ascii="Times New Roman" w:hAnsi="Times New Roman"/>
                <w:sz w:val="24"/>
                <w:szCs w:val="24"/>
              </w:rPr>
              <w:t xml:space="preserve"> день</w:t>
            </w:r>
          </w:p>
        </w:tc>
      </w:tr>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Вторник</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9.00 – 20.00</w:t>
            </w:r>
          </w:p>
        </w:tc>
      </w:tr>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Среда</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9.00 – 17.00</w:t>
            </w:r>
          </w:p>
        </w:tc>
      </w:tr>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Четверг</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9.00 – 17.00</w:t>
            </w:r>
          </w:p>
        </w:tc>
      </w:tr>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Пятница</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9.00 – 16.00</w:t>
            </w:r>
          </w:p>
        </w:tc>
      </w:tr>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Суббота</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9.00 – 15.00</w:t>
            </w:r>
          </w:p>
        </w:tc>
      </w:tr>
      <w:tr w:rsidR="00304903" w:rsidRPr="00FC1B13" w:rsidTr="00BA5DC5">
        <w:tc>
          <w:tcPr>
            <w:tcW w:w="4898"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Воскресенье</w:t>
            </w:r>
          </w:p>
        </w:tc>
        <w:tc>
          <w:tcPr>
            <w:tcW w:w="4899" w:type="dxa"/>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выходной день</w:t>
            </w:r>
          </w:p>
        </w:tc>
      </w:tr>
    </w:tbl>
    <w:p w:rsidR="00304903" w:rsidRPr="00FC1B13" w:rsidRDefault="00304903" w:rsidP="00304903">
      <w:pPr>
        <w:spacing w:after="0" w:line="240" w:lineRule="auto"/>
        <w:ind w:firstLine="709"/>
        <w:jc w:val="both"/>
        <w:rPr>
          <w:rFonts w:ascii="Times New Roman" w:hAnsi="Times New Roman"/>
          <w:sz w:val="24"/>
          <w:szCs w:val="24"/>
        </w:rPr>
      </w:pPr>
    </w:p>
    <w:p w:rsidR="00304903" w:rsidRPr="00FC1B13" w:rsidRDefault="00304903" w:rsidP="00304903">
      <w:pPr>
        <w:spacing w:after="0" w:line="240" w:lineRule="auto"/>
        <w:ind w:firstLine="709"/>
        <w:jc w:val="right"/>
        <w:rPr>
          <w:rFonts w:ascii="Times New Roman" w:hAnsi="Times New Roman"/>
        </w:rPr>
      </w:pPr>
      <w:r w:rsidRPr="00FC1B13">
        <w:rPr>
          <w:rFonts w:ascii="Times New Roman" w:hAnsi="Times New Roman"/>
          <w:b/>
          <w:sz w:val="24"/>
          <w:szCs w:val="24"/>
        </w:rPr>
        <w:br w:type="page"/>
      </w:r>
      <w:r w:rsidRPr="00FC1B13">
        <w:rPr>
          <w:rFonts w:ascii="Times New Roman" w:hAnsi="Times New Roman"/>
        </w:rPr>
        <w:lastRenderedPageBreak/>
        <w:t>Приложение 8</w:t>
      </w:r>
    </w:p>
    <w:p w:rsidR="00304903" w:rsidRPr="00FC1B13" w:rsidRDefault="00304903" w:rsidP="00304903">
      <w:pPr>
        <w:spacing w:after="0" w:line="240" w:lineRule="auto"/>
        <w:ind w:firstLine="709"/>
        <w:jc w:val="right"/>
        <w:rPr>
          <w:rFonts w:ascii="Times New Roman" w:hAnsi="Times New Roman"/>
        </w:rPr>
      </w:pPr>
      <w:r w:rsidRPr="00FC1B13">
        <w:rPr>
          <w:rFonts w:ascii="Times New Roman" w:hAnsi="Times New Roman"/>
        </w:rPr>
        <w:t>к административному регламенту</w:t>
      </w:r>
    </w:p>
    <w:p w:rsidR="00304903" w:rsidRPr="00FC1B13" w:rsidRDefault="00304903" w:rsidP="00304903">
      <w:pPr>
        <w:spacing w:after="0" w:line="240" w:lineRule="auto"/>
        <w:ind w:firstLine="709"/>
        <w:jc w:val="center"/>
        <w:rPr>
          <w:rFonts w:ascii="Times New Roman" w:hAnsi="Times New Roman"/>
          <w:b/>
          <w:sz w:val="24"/>
          <w:szCs w:val="24"/>
        </w:rPr>
      </w:pPr>
    </w:p>
    <w:p w:rsidR="00304903" w:rsidRPr="00FC1B13" w:rsidRDefault="00304903" w:rsidP="00304903">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 xml:space="preserve">Общая информация </w:t>
      </w:r>
    </w:p>
    <w:p w:rsidR="00304903" w:rsidRPr="00FC1B13" w:rsidRDefault="00304903" w:rsidP="00304903">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об Администрации Увельского муниципального района</w:t>
      </w:r>
    </w:p>
    <w:p w:rsidR="00304903" w:rsidRPr="00FC1B13" w:rsidRDefault="00304903" w:rsidP="00304903">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Почтовый адрес для направления корреспонденции</w:t>
            </w:r>
          </w:p>
        </w:tc>
        <w:tc>
          <w:tcPr>
            <w:tcW w:w="4899" w:type="dxa"/>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Советская ул., 26 д., Увельский п., Увельский район, Челябинская область, 457000</w:t>
            </w:r>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Место нахождения</w:t>
            </w:r>
          </w:p>
        </w:tc>
        <w:tc>
          <w:tcPr>
            <w:tcW w:w="4899" w:type="dxa"/>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Советская ул., 26 д., Увельский п., Увельский район, Челябинская область, 457000</w:t>
            </w:r>
          </w:p>
        </w:tc>
      </w:tr>
      <w:tr w:rsidR="00304903" w:rsidRPr="001B5B16"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Адрес электронной почты</w:t>
            </w:r>
          </w:p>
        </w:tc>
        <w:tc>
          <w:tcPr>
            <w:tcW w:w="4899" w:type="dxa"/>
          </w:tcPr>
          <w:p w:rsidR="00304903" w:rsidRPr="00FC1B13" w:rsidRDefault="00304903" w:rsidP="00BA5DC5">
            <w:pPr>
              <w:spacing w:after="0" w:line="240" w:lineRule="auto"/>
              <w:jc w:val="both"/>
              <w:rPr>
                <w:rFonts w:ascii="Times New Roman" w:hAnsi="Times New Roman"/>
                <w:sz w:val="24"/>
                <w:szCs w:val="24"/>
                <w:lang w:val="en-US"/>
              </w:rPr>
            </w:pPr>
            <w:r w:rsidRPr="00FC1B13">
              <w:rPr>
                <w:rFonts w:ascii="Times New Roman" w:hAnsi="Times New Roman"/>
                <w:sz w:val="24"/>
                <w:szCs w:val="24"/>
                <w:lang w:val="en-US"/>
              </w:rPr>
              <w:t xml:space="preserve">e-mail: </w:t>
            </w:r>
            <w:hyperlink r:id="rId66" w:history="1">
              <w:r w:rsidRPr="00FC1B13">
                <w:rPr>
                  <w:rStyle w:val="a3"/>
                  <w:rFonts w:ascii="Times New Roman" w:hAnsi="Times New Roman"/>
                  <w:sz w:val="24"/>
                  <w:szCs w:val="24"/>
                  <w:lang w:val="en-US"/>
                </w:rPr>
                <w:t>uvel_adm@mail.ru</w:t>
              </w:r>
            </w:hyperlink>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Телефон для справок</w:t>
            </w:r>
          </w:p>
        </w:tc>
        <w:tc>
          <w:tcPr>
            <w:tcW w:w="4899" w:type="dxa"/>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8/35166/31032; 8/35166/31108</w:t>
            </w:r>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Официальный сайт в сети Интернет</w:t>
            </w:r>
          </w:p>
        </w:tc>
        <w:tc>
          <w:tcPr>
            <w:tcW w:w="4899" w:type="dxa"/>
          </w:tcPr>
          <w:p w:rsidR="00304903" w:rsidRPr="00FC1B13" w:rsidRDefault="00304903" w:rsidP="00BA5DC5">
            <w:pPr>
              <w:pStyle w:val="ab"/>
              <w:tabs>
                <w:tab w:val="left" w:pos="1134"/>
              </w:tabs>
              <w:jc w:val="both"/>
              <w:rPr>
                <w:rFonts w:ascii="Times New Roman" w:hAnsi="Times New Roman"/>
                <w:sz w:val="24"/>
                <w:szCs w:val="24"/>
                <w:lang w:val="en-US"/>
              </w:rPr>
            </w:pPr>
            <w:r w:rsidRPr="00FC1B13">
              <w:rPr>
                <w:rFonts w:ascii="Times New Roman" w:hAnsi="Times New Roman"/>
                <w:sz w:val="24"/>
                <w:szCs w:val="24"/>
                <w:lang w:val="en-US"/>
              </w:rPr>
              <w:t xml:space="preserve">admuvelka@mail.ru </w:t>
            </w:r>
          </w:p>
          <w:p w:rsidR="00304903" w:rsidRPr="00FC1B13" w:rsidRDefault="00304903" w:rsidP="00BA5DC5">
            <w:pPr>
              <w:spacing w:after="0" w:line="240" w:lineRule="auto"/>
              <w:jc w:val="both"/>
              <w:rPr>
                <w:rFonts w:ascii="Times New Roman" w:hAnsi="Times New Roman"/>
                <w:sz w:val="24"/>
                <w:szCs w:val="24"/>
                <w:lang w:val="en-US"/>
              </w:rPr>
            </w:pPr>
          </w:p>
        </w:tc>
      </w:tr>
      <w:tr w:rsidR="00304903" w:rsidRPr="00FC1B13" w:rsidTr="00BA5DC5">
        <w:tc>
          <w:tcPr>
            <w:tcW w:w="4898"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ФИО и должность главы</w:t>
            </w:r>
          </w:p>
        </w:tc>
        <w:tc>
          <w:tcPr>
            <w:tcW w:w="4899" w:type="dxa"/>
          </w:tcPr>
          <w:p w:rsidR="00304903" w:rsidRPr="00FC1B13" w:rsidRDefault="00304903" w:rsidP="00BA5DC5">
            <w:pPr>
              <w:spacing w:after="0" w:line="240" w:lineRule="auto"/>
              <w:rPr>
                <w:rFonts w:ascii="Times New Roman" w:hAnsi="Times New Roman"/>
                <w:sz w:val="24"/>
                <w:szCs w:val="24"/>
              </w:rPr>
            </w:pPr>
            <w:r w:rsidRPr="00FC1B13">
              <w:rPr>
                <w:rFonts w:ascii="Times New Roman" w:hAnsi="Times New Roman"/>
                <w:sz w:val="24"/>
                <w:szCs w:val="24"/>
              </w:rPr>
              <w:t>Глава Увельского муниципального района Сергей Геннадьевич Рослов</w:t>
            </w:r>
          </w:p>
        </w:tc>
      </w:tr>
    </w:tbl>
    <w:p w:rsidR="00304903" w:rsidRPr="00FC1B13" w:rsidRDefault="00304903" w:rsidP="00304903">
      <w:pPr>
        <w:spacing w:after="0" w:line="240" w:lineRule="auto"/>
        <w:ind w:firstLine="709"/>
        <w:jc w:val="both"/>
        <w:rPr>
          <w:rFonts w:ascii="Times New Roman" w:hAnsi="Times New Roman"/>
          <w:sz w:val="24"/>
          <w:szCs w:val="24"/>
        </w:rPr>
      </w:pPr>
    </w:p>
    <w:p w:rsidR="00304903" w:rsidRPr="00FC1B13" w:rsidRDefault="00304903" w:rsidP="00304903">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График работы</w:t>
      </w:r>
    </w:p>
    <w:p w:rsidR="00304903" w:rsidRPr="00FC1B13" w:rsidRDefault="00304903" w:rsidP="00304903">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304903" w:rsidRPr="00FC1B13" w:rsidTr="00BA5DC5">
        <w:tc>
          <w:tcPr>
            <w:tcW w:w="3265"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День недели</w:t>
            </w:r>
          </w:p>
        </w:tc>
        <w:tc>
          <w:tcPr>
            <w:tcW w:w="3266"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Часы работы (обеденный перерыв)</w:t>
            </w:r>
          </w:p>
        </w:tc>
        <w:tc>
          <w:tcPr>
            <w:tcW w:w="3266" w:type="dxa"/>
            <w:shd w:val="clear" w:color="auto" w:fill="auto"/>
            <w:vAlign w:val="center"/>
          </w:tcPr>
          <w:p w:rsidR="00304903" w:rsidRPr="00FC1B13" w:rsidRDefault="00304903" w:rsidP="00BA5DC5">
            <w:pPr>
              <w:spacing w:after="0" w:line="240" w:lineRule="auto"/>
              <w:jc w:val="center"/>
              <w:rPr>
                <w:rFonts w:ascii="Times New Roman" w:hAnsi="Times New Roman"/>
                <w:sz w:val="24"/>
                <w:szCs w:val="24"/>
              </w:rPr>
            </w:pPr>
            <w:r w:rsidRPr="00FC1B13">
              <w:rPr>
                <w:rFonts w:ascii="Times New Roman" w:hAnsi="Times New Roman"/>
                <w:sz w:val="24"/>
                <w:szCs w:val="24"/>
              </w:rPr>
              <w:t>Часы приема граждан</w:t>
            </w:r>
          </w:p>
        </w:tc>
      </w:tr>
      <w:tr w:rsidR="00304903" w:rsidRPr="00FC1B13" w:rsidTr="00BA5DC5">
        <w:tc>
          <w:tcPr>
            <w:tcW w:w="3265"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Понедельник</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17:00</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17:00</w:t>
            </w:r>
          </w:p>
        </w:tc>
      </w:tr>
      <w:tr w:rsidR="00304903" w:rsidRPr="00FC1B13" w:rsidTr="00BA5DC5">
        <w:tc>
          <w:tcPr>
            <w:tcW w:w="3265"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Вторник</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304903" w:rsidRPr="00FC1B13" w:rsidTr="00BA5DC5">
        <w:tc>
          <w:tcPr>
            <w:tcW w:w="3265"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Среда</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304903" w:rsidRPr="00FC1B13" w:rsidTr="00BA5DC5">
        <w:tc>
          <w:tcPr>
            <w:tcW w:w="3265"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Четверг</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304903" w:rsidRPr="00FC1B13" w:rsidTr="00BA5DC5">
        <w:tc>
          <w:tcPr>
            <w:tcW w:w="3265"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Пятница</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304903" w:rsidRPr="00FC1B13" w:rsidTr="00BA5DC5">
        <w:tc>
          <w:tcPr>
            <w:tcW w:w="3265"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Суббота</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p>
        </w:tc>
      </w:tr>
      <w:tr w:rsidR="00304903" w:rsidRPr="00B23C03" w:rsidTr="00BA5DC5">
        <w:tc>
          <w:tcPr>
            <w:tcW w:w="3265"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Воскресенье</w:t>
            </w:r>
          </w:p>
        </w:tc>
        <w:tc>
          <w:tcPr>
            <w:tcW w:w="3266" w:type="dxa"/>
            <w:shd w:val="clear" w:color="auto" w:fill="auto"/>
          </w:tcPr>
          <w:p w:rsidR="00304903" w:rsidRPr="00FC1B1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p>
        </w:tc>
        <w:tc>
          <w:tcPr>
            <w:tcW w:w="3266" w:type="dxa"/>
            <w:shd w:val="clear" w:color="auto" w:fill="auto"/>
          </w:tcPr>
          <w:p w:rsidR="00304903" w:rsidRPr="00B23C03" w:rsidRDefault="00304903" w:rsidP="00BA5DC5">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r>
              <w:rPr>
                <w:rFonts w:ascii="Times New Roman" w:hAnsi="Times New Roman"/>
                <w:sz w:val="24"/>
                <w:szCs w:val="24"/>
              </w:rPr>
              <w:t>123</w:t>
            </w:r>
          </w:p>
        </w:tc>
      </w:tr>
    </w:tbl>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Pr="00FC1B13" w:rsidRDefault="00304903" w:rsidP="00304903">
      <w:pPr>
        <w:spacing w:after="0" w:line="240" w:lineRule="auto"/>
        <w:ind w:firstLine="709"/>
        <w:jc w:val="right"/>
        <w:rPr>
          <w:rFonts w:ascii="Times New Roman" w:hAnsi="Times New Roman"/>
        </w:rPr>
      </w:pPr>
      <w:r>
        <w:rPr>
          <w:rFonts w:ascii="Times New Roman" w:hAnsi="Times New Roman"/>
        </w:rPr>
        <w:lastRenderedPageBreak/>
        <w:t>Приложение 9</w:t>
      </w:r>
    </w:p>
    <w:p w:rsidR="00304903" w:rsidRPr="00FC1B13" w:rsidRDefault="00304903" w:rsidP="00304903">
      <w:pPr>
        <w:spacing w:after="0" w:line="240" w:lineRule="auto"/>
        <w:ind w:firstLine="709"/>
        <w:jc w:val="right"/>
        <w:rPr>
          <w:rFonts w:ascii="Times New Roman" w:hAnsi="Times New Roman"/>
        </w:rPr>
      </w:pPr>
      <w:r w:rsidRPr="00FC1B13">
        <w:rPr>
          <w:rFonts w:ascii="Times New Roman" w:hAnsi="Times New Roman"/>
        </w:rPr>
        <w:t>к административному регламенту</w:t>
      </w:r>
    </w:p>
    <w:p w:rsidR="00304903" w:rsidRDefault="00304903" w:rsidP="00304903">
      <w:pPr>
        <w:spacing w:line="240" w:lineRule="auto"/>
      </w:pPr>
    </w:p>
    <w:p w:rsidR="00304903" w:rsidRPr="002B0D74" w:rsidRDefault="00304903" w:rsidP="00304903">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304903" w:rsidRPr="002B0D74" w:rsidRDefault="00304903" w:rsidP="00304903">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304903" w:rsidRPr="001B5B16"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304903" w:rsidRPr="002B0D74" w:rsidRDefault="00304903" w:rsidP="00BA5DC5">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67" w:history="1">
              <w:r w:rsidRPr="002B0D74">
                <w:rPr>
                  <w:rStyle w:val="a3"/>
                  <w:rFonts w:ascii="Times New Roman" w:hAnsi="Times New Roman"/>
                  <w:lang w:val="en-US"/>
                </w:rPr>
                <w:t>zemkom_uvelka@mail.ru</w:t>
              </w:r>
            </w:hyperlink>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304903" w:rsidRPr="002B0D74" w:rsidRDefault="00304903" w:rsidP="00BA5DC5">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304903" w:rsidRPr="002B0D74" w:rsidRDefault="00304903" w:rsidP="00BA5DC5">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304903" w:rsidRPr="002B0D74" w:rsidRDefault="00304903" w:rsidP="00304903">
      <w:pPr>
        <w:spacing w:after="0" w:line="240" w:lineRule="auto"/>
        <w:jc w:val="center"/>
        <w:rPr>
          <w:rFonts w:ascii="Times New Roman" w:hAnsi="Times New Roman"/>
          <w:b/>
        </w:rPr>
      </w:pPr>
      <w:r w:rsidRPr="002B0D74">
        <w:rPr>
          <w:rFonts w:ascii="Times New Roman" w:hAnsi="Times New Roman"/>
          <w:b/>
        </w:rPr>
        <w:t>График работы</w:t>
      </w:r>
    </w:p>
    <w:p w:rsidR="00304903" w:rsidRPr="002B0D74" w:rsidRDefault="00304903" w:rsidP="00304903">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304903" w:rsidRPr="002B0D74" w:rsidTr="00BA5DC5">
        <w:tc>
          <w:tcPr>
            <w:tcW w:w="2235" w:type="dxa"/>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Часы приема граждан</w:t>
            </w:r>
          </w:p>
        </w:tc>
      </w:tr>
      <w:tr w:rsidR="00304903" w:rsidRPr="002B0D74" w:rsidTr="00BA5DC5">
        <w:tc>
          <w:tcPr>
            <w:tcW w:w="22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17:00</w:t>
            </w:r>
          </w:p>
        </w:tc>
      </w:tr>
      <w:tr w:rsidR="00304903" w:rsidRPr="002B0D74" w:rsidTr="00BA5DC5">
        <w:tc>
          <w:tcPr>
            <w:tcW w:w="22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28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r>
      <w:tr w:rsidR="00304903" w:rsidRPr="002B0D74" w:rsidTr="00BA5DC5">
        <w:tc>
          <w:tcPr>
            <w:tcW w:w="22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28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r>
      <w:tr w:rsidR="00304903" w:rsidRPr="002B0D74" w:rsidTr="00BA5DC5">
        <w:tc>
          <w:tcPr>
            <w:tcW w:w="22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28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r>
      <w:tr w:rsidR="00304903" w:rsidRPr="002B0D74" w:rsidTr="00BA5DC5">
        <w:tc>
          <w:tcPr>
            <w:tcW w:w="22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28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r>
      <w:tr w:rsidR="00304903" w:rsidRPr="002B0D74" w:rsidTr="00BA5DC5">
        <w:tc>
          <w:tcPr>
            <w:tcW w:w="22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Выходной день</w:t>
            </w:r>
          </w:p>
        </w:tc>
      </w:tr>
      <w:tr w:rsidR="00304903" w:rsidRPr="002B0D74" w:rsidTr="00BA5DC5">
        <w:tc>
          <w:tcPr>
            <w:tcW w:w="22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Выходной день</w:t>
            </w:r>
          </w:p>
        </w:tc>
      </w:tr>
    </w:tbl>
    <w:p w:rsidR="00304903" w:rsidRPr="002B0D74" w:rsidRDefault="00304903" w:rsidP="00304903">
      <w:pPr>
        <w:spacing w:after="0" w:line="240" w:lineRule="auto"/>
        <w:rPr>
          <w:rFonts w:ascii="Times New Roman" w:hAnsi="Times New Roman"/>
          <w:b/>
        </w:rPr>
      </w:pPr>
    </w:p>
    <w:p w:rsidR="00304903" w:rsidRPr="002B0D74" w:rsidRDefault="00304903" w:rsidP="00304903">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304903" w:rsidRPr="002B0D74" w:rsidRDefault="00304903" w:rsidP="00304903">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304903" w:rsidRPr="001B5B16"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304903" w:rsidRPr="002B0D74" w:rsidRDefault="00304903" w:rsidP="00BA5DC5">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8/35166/319/86</w:t>
            </w:r>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304903" w:rsidRPr="002B0D74" w:rsidRDefault="00304903" w:rsidP="00BA5DC5">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304903" w:rsidRPr="002B0D74" w:rsidTr="00BA5DC5">
        <w:tc>
          <w:tcPr>
            <w:tcW w:w="393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304903" w:rsidRPr="002B0D74" w:rsidRDefault="00304903" w:rsidP="00BA5DC5">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304903" w:rsidRPr="002B0D74" w:rsidRDefault="00304903" w:rsidP="00304903">
      <w:pPr>
        <w:spacing w:after="0" w:line="240" w:lineRule="auto"/>
        <w:jc w:val="center"/>
        <w:rPr>
          <w:rFonts w:ascii="Times New Roman" w:hAnsi="Times New Roman"/>
          <w:b/>
        </w:rPr>
      </w:pPr>
      <w:r w:rsidRPr="002B0D74">
        <w:rPr>
          <w:rFonts w:ascii="Times New Roman" w:hAnsi="Times New Roman"/>
          <w:b/>
        </w:rPr>
        <w:t>График работы Комитета по управлению имуществом</w:t>
      </w:r>
    </w:p>
    <w:p w:rsidR="00304903" w:rsidRPr="002B0D74" w:rsidRDefault="00304903" w:rsidP="00304903">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304903" w:rsidRPr="002B0D74" w:rsidTr="00BA5DC5">
        <w:tc>
          <w:tcPr>
            <w:tcW w:w="2924" w:type="dxa"/>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304903" w:rsidRPr="002B0D74" w:rsidRDefault="00304903" w:rsidP="00BA5DC5">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304903" w:rsidRPr="002B0D74" w:rsidTr="00BA5DC5">
        <w:tc>
          <w:tcPr>
            <w:tcW w:w="2924"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304903" w:rsidRPr="002B0D74" w:rsidRDefault="00304903" w:rsidP="00BA5DC5">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17:00</w:t>
            </w:r>
          </w:p>
        </w:tc>
      </w:tr>
      <w:tr w:rsidR="00304903" w:rsidRPr="002B0D74" w:rsidTr="00BA5DC5">
        <w:tc>
          <w:tcPr>
            <w:tcW w:w="2924"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3119" w:type="dxa"/>
            <w:shd w:val="clear" w:color="auto" w:fill="auto"/>
          </w:tcPr>
          <w:p w:rsidR="00304903" w:rsidRPr="002B0D74" w:rsidRDefault="00304903" w:rsidP="00BA5DC5">
            <w:pPr>
              <w:spacing w:after="0" w:line="240" w:lineRule="auto"/>
              <w:rPr>
                <w:rFonts w:ascii="Times New Roman" w:hAnsi="Times New Roman"/>
              </w:rPr>
            </w:pPr>
            <w:r w:rsidRPr="002B0D74">
              <w:rPr>
                <w:rFonts w:ascii="Times New Roman" w:hAnsi="Times New Roman"/>
              </w:rPr>
              <w:t>8:00 – 16:00</w:t>
            </w:r>
          </w:p>
        </w:tc>
      </w:tr>
      <w:tr w:rsidR="00304903" w:rsidRPr="002B0D74" w:rsidTr="00BA5DC5">
        <w:tc>
          <w:tcPr>
            <w:tcW w:w="2924"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3119" w:type="dxa"/>
            <w:shd w:val="clear" w:color="auto" w:fill="auto"/>
          </w:tcPr>
          <w:p w:rsidR="00304903" w:rsidRPr="002B0D74" w:rsidRDefault="00304903" w:rsidP="00BA5DC5">
            <w:pPr>
              <w:spacing w:after="0" w:line="240" w:lineRule="auto"/>
              <w:rPr>
                <w:rFonts w:ascii="Times New Roman" w:hAnsi="Times New Roman"/>
              </w:rPr>
            </w:pPr>
            <w:r w:rsidRPr="002B0D74">
              <w:rPr>
                <w:rFonts w:ascii="Times New Roman" w:hAnsi="Times New Roman"/>
              </w:rPr>
              <w:t>8:00 – 16:00</w:t>
            </w:r>
          </w:p>
        </w:tc>
      </w:tr>
      <w:tr w:rsidR="00304903" w:rsidRPr="002B0D74" w:rsidTr="00BA5DC5">
        <w:tc>
          <w:tcPr>
            <w:tcW w:w="2924"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3119" w:type="dxa"/>
            <w:shd w:val="clear" w:color="auto" w:fill="auto"/>
          </w:tcPr>
          <w:p w:rsidR="00304903" w:rsidRPr="002B0D74" w:rsidRDefault="00304903" w:rsidP="00BA5DC5">
            <w:pPr>
              <w:spacing w:after="0" w:line="240" w:lineRule="auto"/>
              <w:rPr>
                <w:rFonts w:ascii="Times New Roman" w:hAnsi="Times New Roman"/>
              </w:rPr>
            </w:pPr>
            <w:r w:rsidRPr="002B0D74">
              <w:rPr>
                <w:rFonts w:ascii="Times New Roman" w:hAnsi="Times New Roman"/>
              </w:rPr>
              <w:t>8:00 – 16:00</w:t>
            </w:r>
          </w:p>
        </w:tc>
      </w:tr>
      <w:tr w:rsidR="00304903" w:rsidRPr="002B0D74" w:rsidTr="00BA5DC5">
        <w:tc>
          <w:tcPr>
            <w:tcW w:w="2924"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304903" w:rsidRPr="002B0D74" w:rsidRDefault="00304903" w:rsidP="00BA5DC5">
            <w:pPr>
              <w:spacing w:after="0" w:line="240" w:lineRule="auto"/>
              <w:jc w:val="both"/>
              <w:rPr>
                <w:rFonts w:ascii="Times New Roman" w:hAnsi="Times New Roman"/>
              </w:rPr>
            </w:pPr>
          </w:p>
        </w:tc>
        <w:tc>
          <w:tcPr>
            <w:tcW w:w="3119" w:type="dxa"/>
            <w:shd w:val="clear" w:color="auto" w:fill="auto"/>
          </w:tcPr>
          <w:p w:rsidR="00304903" w:rsidRPr="002B0D74" w:rsidRDefault="00304903" w:rsidP="00BA5DC5">
            <w:pPr>
              <w:spacing w:after="0" w:line="240" w:lineRule="auto"/>
              <w:rPr>
                <w:rFonts w:ascii="Times New Roman" w:hAnsi="Times New Roman"/>
              </w:rPr>
            </w:pPr>
            <w:r w:rsidRPr="002B0D74">
              <w:rPr>
                <w:rFonts w:ascii="Times New Roman" w:hAnsi="Times New Roman"/>
              </w:rPr>
              <w:t>8:00 – 16:00</w:t>
            </w:r>
          </w:p>
        </w:tc>
      </w:tr>
      <w:tr w:rsidR="00304903" w:rsidRPr="002B0D74" w:rsidTr="00BA5DC5">
        <w:trPr>
          <w:trHeight w:val="286"/>
        </w:trPr>
        <w:tc>
          <w:tcPr>
            <w:tcW w:w="2924"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Выходной день</w:t>
            </w:r>
          </w:p>
        </w:tc>
      </w:tr>
      <w:tr w:rsidR="00304903" w:rsidRPr="002B0D74" w:rsidTr="00BA5DC5">
        <w:trPr>
          <w:trHeight w:val="336"/>
        </w:trPr>
        <w:tc>
          <w:tcPr>
            <w:tcW w:w="2924"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304903" w:rsidRPr="002B0D74" w:rsidRDefault="00304903" w:rsidP="00BA5DC5">
            <w:pPr>
              <w:spacing w:after="0" w:line="240" w:lineRule="auto"/>
              <w:jc w:val="both"/>
              <w:rPr>
                <w:rFonts w:ascii="Times New Roman" w:hAnsi="Times New Roman"/>
              </w:rPr>
            </w:pPr>
            <w:r w:rsidRPr="002B0D74">
              <w:rPr>
                <w:rFonts w:ascii="Times New Roman" w:hAnsi="Times New Roman"/>
              </w:rPr>
              <w:t>Выходной день</w:t>
            </w:r>
          </w:p>
        </w:tc>
      </w:tr>
    </w:tbl>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304903" w:rsidRPr="000F21F3" w:rsidRDefault="00304903" w:rsidP="00304903">
      <w:pPr>
        <w:spacing w:line="240" w:lineRule="auto"/>
      </w:pPr>
    </w:p>
    <w:p w:rsidR="00304903" w:rsidRDefault="00304903" w:rsidP="00304903">
      <w:pPr>
        <w:spacing w:line="240" w:lineRule="auto"/>
      </w:pPr>
    </w:p>
    <w:p w:rsidR="00304903" w:rsidRDefault="00304903" w:rsidP="00304903">
      <w:pPr>
        <w:spacing w:line="240" w:lineRule="auto"/>
      </w:pPr>
    </w:p>
    <w:p w:rsidR="00235E01" w:rsidRDefault="00235E01"/>
    <w:sectPr w:rsidR="00235E01" w:rsidSect="003F236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A6" w:rsidRDefault="00E776A6" w:rsidP="00840CBF">
      <w:pPr>
        <w:spacing w:after="0" w:line="240" w:lineRule="auto"/>
      </w:pPr>
      <w:r>
        <w:separator/>
      </w:r>
    </w:p>
  </w:endnote>
  <w:endnote w:type="continuationSeparator" w:id="0">
    <w:p w:rsidR="00E776A6" w:rsidRDefault="00E776A6" w:rsidP="00840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969"/>
      <w:docPartObj>
        <w:docPartGallery w:val="Page Numbers (Bottom of Page)"/>
        <w:docPartUnique/>
      </w:docPartObj>
    </w:sdtPr>
    <w:sdtContent>
      <w:p w:rsidR="003F236C" w:rsidRDefault="001E542D">
        <w:pPr>
          <w:pStyle w:val="a7"/>
          <w:jc w:val="center"/>
        </w:pPr>
        <w:r>
          <w:fldChar w:fldCharType="begin"/>
        </w:r>
        <w:r w:rsidR="00304903">
          <w:instrText xml:space="preserve"> PAGE   \* MERGEFORMAT </w:instrText>
        </w:r>
        <w:r>
          <w:fldChar w:fldCharType="separate"/>
        </w:r>
        <w:r w:rsidR="001B5B16">
          <w:rPr>
            <w:noProof/>
          </w:rPr>
          <w:t>6</w:t>
        </w:r>
        <w:r>
          <w:fldChar w:fldCharType="end"/>
        </w:r>
      </w:p>
    </w:sdtContent>
  </w:sdt>
  <w:p w:rsidR="003F236C" w:rsidRDefault="001B5B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A6" w:rsidRDefault="00E776A6" w:rsidP="00840CBF">
      <w:pPr>
        <w:spacing w:after="0" w:line="240" w:lineRule="auto"/>
      </w:pPr>
      <w:r>
        <w:separator/>
      </w:r>
    </w:p>
  </w:footnote>
  <w:footnote w:type="continuationSeparator" w:id="0">
    <w:p w:rsidR="00E776A6" w:rsidRDefault="00E776A6" w:rsidP="00840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96ADF"/>
    <w:multiLevelType w:val="hybridMultilevel"/>
    <w:tmpl w:val="6498AE2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E92334"/>
    <w:multiLevelType w:val="hybridMultilevel"/>
    <w:tmpl w:val="68B6741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42102F"/>
    <w:multiLevelType w:val="hybridMultilevel"/>
    <w:tmpl w:val="936E5966"/>
    <w:lvl w:ilvl="0" w:tplc="E1DC5432">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7B50D0C"/>
    <w:multiLevelType w:val="hybridMultilevel"/>
    <w:tmpl w:val="AC2CA20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2C78B6"/>
    <w:multiLevelType w:val="hybridMultilevel"/>
    <w:tmpl w:val="261C6BFE"/>
    <w:lvl w:ilvl="0" w:tplc="50AEA1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79091F"/>
    <w:multiLevelType w:val="hybridMultilevel"/>
    <w:tmpl w:val="BA8AB6B2"/>
    <w:lvl w:ilvl="0" w:tplc="E640A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BA2BF8"/>
    <w:multiLevelType w:val="hybridMultilevel"/>
    <w:tmpl w:val="03761E7E"/>
    <w:lvl w:ilvl="0" w:tplc="9CFE2B5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
    <w:nsid w:val="6B8F14F7"/>
    <w:multiLevelType w:val="hybridMultilevel"/>
    <w:tmpl w:val="8294DE0C"/>
    <w:lvl w:ilvl="0" w:tplc="019C01A6">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1"/>
  </w:num>
  <w:num w:numId="4">
    <w:abstractNumId w:val="16"/>
  </w:num>
  <w:num w:numId="5">
    <w:abstractNumId w:val="25"/>
  </w:num>
  <w:num w:numId="6">
    <w:abstractNumId w:val="2"/>
  </w:num>
  <w:num w:numId="7">
    <w:abstractNumId w:val="15"/>
  </w:num>
  <w:num w:numId="8">
    <w:abstractNumId w:val="0"/>
  </w:num>
  <w:num w:numId="9">
    <w:abstractNumId w:val="23"/>
  </w:num>
  <w:num w:numId="10">
    <w:abstractNumId w:val="17"/>
  </w:num>
  <w:num w:numId="11">
    <w:abstractNumId w:val="6"/>
  </w:num>
  <w:num w:numId="12">
    <w:abstractNumId w:val="3"/>
  </w:num>
  <w:num w:numId="13">
    <w:abstractNumId w:val="36"/>
  </w:num>
  <w:num w:numId="14">
    <w:abstractNumId w:val="30"/>
  </w:num>
  <w:num w:numId="15">
    <w:abstractNumId w:val="19"/>
  </w:num>
  <w:num w:numId="16">
    <w:abstractNumId w:val="20"/>
  </w:num>
  <w:num w:numId="17">
    <w:abstractNumId w:val="1"/>
  </w:num>
  <w:num w:numId="18">
    <w:abstractNumId w:val="8"/>
  </w:num>
  <w:num w:numId="19">
    <w:abstractNumId w:val="18"/>
  </w:num>
  <w:num w:numId="20">
    <w:abstractNumId w:val="4"/>
  </w:num>
  <w:num w:numId="21">
    <w:abstractNumId w:val="28"/>
  </w:num>
  <w:num w:numId="22">
    <w:abstractNumId w:val="12"/>
  </w:num>
  <w:num w:numId="23">
    <w:abstractNumId w:val="13"/>
  </w:num>
  <w:num w:numId="24">
    <w:abstractNumId w:val="7"/>
  </w:num>
  <w:num w:numId="25">
    <w:abstractNumId w:val="31"/>
  </w:num>
  <w:num w:numId="26">
    <w:abstractNumId w:val="5"/>
  </w:num>
  <w:num w:numId="27">
    <w:abstractNumId w:val="9"/>
  </w:num>
  <w:num w:numId="28">
    <w:abstractNumId w:val="35"/>
  </w:num>
  <w:num w:numId="29">
    <w:abstractNumId w:val="33"/>
  </w:num>
  <w:num w:numId="30">
    <w:abstractNumId w:val="37"/>
  </w:num>
  <w:num w:numId="31">
    <w:abstractNumId w:val="24"/>
  </w:num>
  <w:num w:numId="32">
    <w:abstractNumId w:val="21"/>
  </w:num>
  <w:num w:numId="33">
    <w:abstractNumId w:val="27"/>
  </w:num>
  <w:num w:numId="34">
    <w:abstractNumId w:val="29"/>
  </w:num>
  <w:num w:numId="35">
    <w:abstractNumId w:val="34"/>
  </w:num>
  <w:num w:numId="36">
    <w:abstractNumId w:val="32"/>
  </w:num>
  <w:num w:numId="37">
    <w:abstractNumId w:val="2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4903"/>
    <w:rsid w:val="001B5B16"/>
    <w:rsid w:val="001E542D"/>
    <w:rsid w:val="00235E01"/>
    <w:rsid w:val="00304903"/>
    <w:rsid w:val="00840CBF"/>
    <w:rsid w:val="008E6C58"/>
    <w:rsid w:val="00E776A6"/>
    <w:rsid w:val="00EE7B3A"/>
    <w:rsid w:val="00F91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0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4903"/>
    <w:rPr>
      <w:color w:val="0000FF"/>
      <w:u w:val="single"/>
    </w:rPr>
  </w:style>
  <w:style w:type="character" w:styleId="a4">
    <w:name w:val="FollowedHyperlink"/>
    <w:basedOn w:val="a0"/>
    <w:uiPriority w:val="99"/>
    <w:semiHidden/>
    <w:unhideWhenUsed/>
    <w:rsid w:val="00304903"/>
    <w:rPr>
      <w:color w:val="954F72"/>
      <w:u w:val="single"/>
    </w:rPr>
  </w:style>
  <w:style w:type="paragraph" w:styleId="a5">
    <w:name w:val="header"/>
    <w:basedOn w:val="a"/>
    <w:link w:val="a6"/>
    <w:uiPriority w:val="99"/>
    <w:semiHidden/>
    <w:unhideWhenUsed/>
    <w:rsid w:val="00304903"/>
    <w:pPr>
      <w:tabs>
        <w:tab w:val="center" w:pos="4677"/>
        <w:tab w:val="right" w:pos="9355"/>
      </w:tabs>
      <w:spacing w:after="200" w:line="276" w:lineRule="auto"/>
    </w:pPr>
  </w:style>
  <w:style w:type="character" w:customStyle="1" w:styleId="a6">
    <w:name w:val="Верхний колонтитул Знак"/>
    <w:basedOn w:val="a0"/>
    <w:link w:val="a5"/>
    <w:uiPriority w:val="99"/>
    <w:semiHidden/>
    <w:rsid w:val="00304903"/>
    <w:rPr>
      <w:rFonts w:ascii="Calibri" w:eastAsia="Calibri" w:hAnsi="Calibri" w:cs="Times New Roman"/>
    </w:rPr>
  </w:style>
  <w:style w:type="paragraph" w:styleId="a7">
    <w:name w:val="footer"/>
    <w:basedOn w:val="a"/>
    <w:link w:val="a8"/>
    <w:uiPriority w:val="99"/>
    <w:unhideWhenUsed/>
    <w:rsid w:val="00304903"/>
    <w:pPr>
      <w:tabs>
        <w:tab w:val="center" w:pos="4677"/>
        <w:tab w:val="right" w:pos="9355"/>
      </w:tabs>
      <w:spacing w:after="200" w:line="276" w:lineRule="auto"/>
    </w:pPr>
  </w:style>
  <w:style w:type="character" w:customStyle="1" w:styleId="a8">
    <w:name w:val="Нижний колонтитул Знак"/>
    <w:basedOn w:val="a0"/>
    <w:link w:val="a7"/>
    <w:uiPriority w:val="99"/>
    <w:rsid w:val="00304903"/>
    <w:rPr>
      <w:rFonts w:ascii="Calibri" w:eastAsia="Calibri" w:hAnsi="Calibri" w:cs="Times New Roman"/>
    </w:rPr>
  </w:style>
  <w:style w:type="paragraph" w:styleId="a9">
    <w:name w:val="Balloon Text"/>
    <w:basedOn w:val="a"/>
    <w:link w:val="aa"/>
    <w:uiPriority w:val="99"/>
    <w:semiHidden/>
    <w:unhideWhenUsed/>
    <w:rsid w:val="003049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4903"/>
    <w:rPr>
      <w:rFonts w:ascii="Segoe UI" w:eastAsia="Calibri" w:hAnsi="Segoe UI" w:cs="Segoe UI"/>
      <w:sz w:val="18"/>
      <w:szCs w:val="18"/>
    </w:rPr>
  </w:style>
  <w:style w:type="paragraph" w:styleId="ab">
    <w:name w:val="No Spacing"/>
    <w:uiPriority w:val="1"/>
    <w:qFormat/>
    <w:rsid w:val="00304903"/>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304903"/>
    <w:rPr>
      <w:rFonts w:ascii="Arial" w:eastAsia="Times New Roman" w:hAnsi="Arial" w:cs="Arial"/>
    </w:rPr>
  </w:style>
  <w:style w:type="paragraph" w:customStyle="1" w:styleId="ConsPlusNormal0">
    <w:name w:val="ConsPlusNormal"/>
    <w:link w:val="ConsPlusNormal"/>
    <w:uiPriority w:val="99"/>
    <w:rsid w:val="00304903"/>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30490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30490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304903"/>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049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304903"/>
    <w:rPr>
      <w:rFonts w:ascii="Times New Roman" w:hAnsi="Times New Roman" w:cs="Times New Roman" w:hint="default"/>
      <w:color w:val="106BBE"/>
    </w:rPr>
  </w:style>
  <w:style w:type="character" w:customStyle="1" w:styleId="af">
    <w:name w:val="Цветовое выделение"/>
    <w:uiPriority w:val="99"/>
    <w:rsid w:val="00304903"/>
    <w:rPr>
      <w:b/>
      <w:bCs w:val="0"/>
      <w:color w:val="26282F"/>
      <w:sz w:val="26"/>
    </w:rPr>
  </w:style>
  <w:style w:type="character" w:styleId="af0">
    <w:name w:val="Emphasis"/>
    <w:basedOn w:val="a0"/>
    <w:qFormat/>
    <w:rsid w:val="00304903"/>
    <w:rPr>
      <w:i/>
      <w:iCs/>
    </w:rPr>
  </w:style>
  <w:style w:type="paragraph" w:styleId="af1">
    <w:name w:val="List Paragraph"/>
    <w:basedOn w:val="a"/>
    <w:uiPriority w:val="34"/>
    <w:qFormat/>
    <w:rsid w:val="00304903"/>
    <w:pPr>
      <w:ind w:left="720"/>
      <w:contextualSpacing/>
    </w:pPr>
  </w:style>
  <w:style w:type="paragraph" w:customStyle="1" w:styleId="ConsPlusCell">
    <w:name w:val="ConsPlusCell"/>
    <w:uiPriority w:val="99"/>
    <w:rsid w:val="0030490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down-user-namefirst-letter">
    <w:name w:val="dropdown-user-name__first-letter"/>
    <w:basedOn w:val="a0"/>
    <w:rsid w:val="003049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91F0BC5C1C3EAE9A2C40D5D302FBAA41C677A059FA99FBD3BEDBF10F134D0EC0BDCE9435DAP2I" TargetMode="External"/><Relationship Id="rId18" Type="http://schemas.openxmlformats.org/officeDocument/2006/relationships/hyperlink" Target="consultantplus://offline/ref=C76C90BA9254C7EC3BF2DC34CD3AB9CD11395823BB39232B846AE5CC06E24E47A1D943B5560EM4K" TargetMode="External"/><Relationship Id="rId26" Type="http://schemas.openxmlformats.org/officeDocument/2006/relationships/hyperlink" Target="consultantplus://offline/ref=8F91F0BC5C1C3EAE9A2C40D5D302FBAA41C677A059FA99FBD3BEDBF10F134D0EC0BDCE9435DAP2I"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C76C90BA9254C7EC3BF2DC34CD3AB9CD11395823BB39232B846AE5CC06E24E47A1D943B5560EM4K" TargetMode="External"/><Relationship Id="rId34" Type="http://schemas.openxmlformats.org/officeDocument/2006/relationships/hyperlink" Target="consultantplus://offline/ref=8F91F0BC5C1C3EAE9A2C40D5D302FBAA41C677A059FA99FBD3BEDBF10F134D0EC0BDCE9435DAP2I" TargetMode="External"/><Relationship Id="rId42" Type="http://schemas.openxmlformats.org/officeDocument/2006/relationships/hyperlink" Target="consultantplus://offline/ref=C76C90BA9254C7EC3BF2DC34CD3AB9CD11395823BB39232B846AE5CC06E24E47A1D943B5560EM4K" TargetMode="External"/><Relationship Id="rId47" Type="http://schemas.openxmlformats.org/officeDocument/2006/relationships/hyperlink" Target="consultantplus://offline/ref=C76C90BA9254C7EC3BF2DC34CD3AB9CD11395823BB39232B846AE5CC06E24E47A1D943B5560EM4K" TargetMode="External"/><Relationship Id="rId50" Type="http://schemas.openxmlformats.org/officeDocument/2006/relationships/hyperlink" Target="consultantplus://offline/ref=C76C90BA9254C7EC3BF2DC34CD3AB9CD11395823BB39232B846AE5CC06E24E47A1D943B5560EM4K" TargetMode="External"/><Relationship Id="rId55" Type="http://schemas.openxmlformats.org/officeDocument/2006/relationships/hyperlink" Target="consultantplus://offline/ref=093105C3DD5C144B6EDBE97C035C1A797C1C7246E79C22F9B09EC7DF54087FF508900D09E369190717iAL" TargetMode="External"/><Relationship Id="rId63" Type="http://schemas.openxmlformats.org/officeDocument/2006/relationships/hyperlink" Target="mailto:uvel_adm@mail.ru" TargetMode="External"/><Relationship Id="rId68" Type="http://schemas.openxmlformats.org/officeDocument/2006/relationships/fontTable" Target="fontTable.xml"/><Relationship Id="rId7" Type="http://schemas.openxmlformats.org/officeDocument/2006/relationships/hyperlink" Target="consultantplus://offline/ref=093105C3DD5C144B6EDBE97C035C1A797C1C7246E79C22F9B09EC7DF54087FF508900D09E369190717iAL" TargetMode="External"/><Relationship Id="rId2" Type="http://schemas.openxmlformats.org/officeDocument/2006/relationships/styles" Target="styles.xml"/><Relationship Id="rId16" Type="http://schemas.openxmlformats.org/officeDocument/2006/relationships/hyperlink" Target="consultantplus://offline/ref=C76C90BA9254C7EC3BF2DC34CD3AB9CD11395823BB39232B846AE5CC06E24E47A1D943B5560EM4K" TargetMode="External"/><Relationship Id="rId29" Type="http://schemas.openxmlformats.org/officeDocument/2006/relationships/hyperlink" Target="consultantplus://offline/ref=8F91F0BC5C1C3EAE9A2C40D5D302FBAA41C677A059FA99FBD3BEDBF10F134D0EC0BDCE9435DAP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B79940C78BFB2ACD19FA90EB9324C283F15451D7DBAD5E3EC9143EF4880899C16190E1B5J1L7K" TargetMode="External"/><Relationship Id="rId24" Type="http://schemas.openxmlformats.org/officeDocument/2006/relationships/hyperlink" Target="consultantplus://offline/ref=8F91F0BC5C1C3EAE9A2C40D5D302FBAA41C677A059FA99FBD3BEDBF10F134D0EC0BDCE9435DAP2I" TargetMode="External"/><Relationship Id="rId32" Type="http://schemas.openxmlformats.org/officeDocument/2006/relationships/hyperlink" Target="consultantplus://offline/ref=8F91F0BC5C1C3EAE9A2C40D5D302FBAA41C677A059FA99FBD3BEDBF10F134D0EC0BDCE9435DAP2I"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C76C90BA9254C7EC3BF2DC34CD3AB9CD11395823BB39232B846AE5CC06E24E47A1D943B5560EM4K" TargetMode="External"/><Relationship Id="rId53" Type="http://schemas.openxmlformats.org/officeDocument/2006/relationships/hyperlink" Target="consultantplus://offline/ref=C76C90BA9254C7EC3BF2DC34CD3AB9CD11395823BB39232B846AE5CC06E24E47A1D943B5560EM4K" TargetMode="External"/><Relationship Id="rId58" Type="http://schemas.openxmlformats.org/officeDocument/2006/relationships/hyperlink" Target="consultantplus://offline/ref=25F81601F3BFB73EFB1ABCEEDE87BC8FCD9655A3B972C8258C1F62B257DDC9E3B26C683549C5A302Q6O3F" TargetMode="External"/><Relationship Id="rId66" Type="http://schemas.openxmlformats.org/officeDocument/2006/relationships/hyperlink" Target="mailto:uvel_adm@mail.ru" TargetMode="External"/><Relationship Id="rId5" Type="http://schemas.openxmlformats.org/officeDocument/2006/relationships/footnotes" Target="footnotes.xml"/><Relationship Id="rId15" Type="http://schemas.openxmlformats.org/officeDocument/2006/relationships/hyperlink" Target="consultantplus://offline/ref=C76C90BA9254C7EC3BF2DC34CD3AB9CD11395823BB39232B846AE5CC06E24E47A1D943B5560EM4K" TargetMode="External"/><Relationship Id="rId23" Type="http://schemas.openxmlformats.org/officeDocument/2006/relationships/hyperlink" Target="consultantplus://offline/ref=60B4E268170BED54D1B9D85814C75DD250105CD2046D265505EA1905D189072EEF1DBC43E6Z701H" TargetMode="External"/><Relationship Id="rId28" Type="http://schemas.openxmlformats.org/officeDocument/2006/relationships/hyperlink" Target="consultantplus://offline/ref=8F91F0BC5C1C3EAE9A2C40D5D302FBAA41C677A059FA99FBD3BEDBF10F134D0EC0BDCE9435DAP2I"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C76C90BA9254C7EC3BF2DC34CD3AB9CD11395823BB39232B846AE5CC06E24E47A1D943B5560EM4K" TargetMode="External"/><Relationship Id="rId57" Type="http://schemas.openxmlformats.org/officeDocument/2006/relationships/hyperlink" Target="consultantplus://offline/ref=7E8C3D322D1421362FADFDAAF04B11C74A69A2059C6DAE7B71FFF7575CD8993A57F0D474CE5B75EAzCQEF" TargetMode="External"/><Relationship Id="rId61" Type="http://schemas.openxmlformats.org/officeDocument/2006/relationships/hyperlink" Target="mailto:uvel_adm@mail.ru" TargetMode="External"/><Relationship Id="rId10" Type="http://schemas.openxmlformats.org/officeDocument/2006/relationships/hyperlink" Target="consultantplus://offline/ref=353B8A3821F69E055AF4F314E474010F08DDFF5DBBF486C4E58818B6E0E87AEA290E6C0C28cCWDK" TargetMode="External"/><Relationship Id="rId19" Type="http://schemas.openxmlformats.org/officeDocument/2006/relationships/hyperlink" Target="consultantplus://offline/ref=21128A847F20747BC4AABA97A908C0209D1C3AD79E309B7D72BC6016F1CF031DF9B66B05D0q9AEL" TargetMode="External"/><Relationship Id="rId31" Type="http://schemas.openxmlformats.org/officeDocument/2006/relationships/hyperlink" Target="consultantplus://offline/ref=8F91F0BC5C1C3EAE9A2C40D5D302FBAA41C677A059FA99FBD3BEDBF10F134D0EC0BDCE9435DAP2I" TargetMode="External"/><Relationship Id="rId44" Type="http://schemas.openxmlformats.org/officeDocument/2006/relationships/hyperlink" Target="consultantplus://offline/ref=C76C90BA9254C7EC3BF2DC34CD3AB9CD11395823BB39232B846AE5CC06E24E47A1D943B5560EM4K" TargetMode="External"/><Relationship Id="rId52" Type="http://schemas.openxmlformats.org/officeDocument/2006/relationships/hyperlink" Target="consultantplus://offline/ref=C76C90BA9254C7EC3BF2DC34CD3AB9CD11395823BB39232B846AE5CC06E24E47A1D943B5560EM4K" TargetMode="External"/><Relationship Id="rId60" Type="http://schemas.openxmlformats.org/officeDocument/2006/relationships/image" Target="media/image1.jpeg"/><Relationship Id="rId65" Type="http://schemas.openxmlformats.org/officeDocument/2006/relationships/package" Target="embeddings/______Microsoft_PowerPoint111111.sldx"/><Relationship Id="rId4" Type="http://schemas.openxmlformats.org/officeDocument/2006/relationships/webSettings" Target="webSettings.xml"/><Relationship Id="rId9" Type="http://schemas.openxmlformats.org/officeDocument/2006/relationships/hyperlink" Target="consultantplus://offline/ref=6F4933EE386468EFB2FD4B72EFCE05CD8CF558991755FB163484D0A68CCCD8385165B21666wBgFH" TargetMode="External"/><Relationship Id="rId14" Type="http://schemas.openxmlformats.org/officeDocument/2006/relationships/hyperlink" Target="consultantplus://offline/ref=3C6346330FCC389349F3D668A453D20C4952DC11A1F921ACC3124BA8474616DC4D4492FE4BEDr1K" TargetMode="External"/><Relationship Id="rId22" Type="http://schemas.openxmlformats.org/officeDocument/2006/relationships/hyperlink" Target="consultantplus://offline/ref=C76C90BA9254C7EC3BF2DC34CD3AB9CD11395823BB39232B846AE5CC06E24E47A1D943B5560EM4K" TargetMode="External"/><Relationship Id="rId27" Type="http://schemas.openxmlformats.org/officeDocument/2006/relationships/hyperlink" Target="consultantplus://offline/ref=E94FD037AE2EDC55FEC50C6A0578AF48D2C37927DD8B5E57428E5D77AE51111147D92B74DAyE12H" TargetMode="External"/><Relationship Id="rId30" Type="http://schemas.openxmlformats.org/officeDocument/2006/relationships/hyperlink" Target="consultantplus://offline/ref=8F91F0BC5C1C3EAE9A2C40D5D302FBAA41C677A059FA99FBD3BEDBF10F134D0EC0BDCE9435DAP2I" TargetMode="External"/><Relationship Id="rId35" Type="http://schemas.openxmlformats.org/officeDocument/2006/relationships/hyperlink" Target="file:///C:\Users\2\Desktop\&#1055;&#1054;&#1053;&#1054;&#1052;&#1040;&#1056;&#1045;&#1042;&#1054;&#1049;%20&#1054;.&#1040;\&#1053;&#1072;%20&#1082;&#1086;&#1084;&#1080;&#1089;&#1089;&#1080;&#1102;%2028.06.2016\&#1047;&#1072;&#1082;&#1083;&#1102;&#1095;&#1077;&#1085;&#1080;&#1077;%20&#1076;&#1086;&#1075;%20&#1072;&#1088;&#1077;&#1085;&#1076;&#1099;%20&#1085;&#1072;%20&#1079;&#1077;&#1084;&#1083;&#1080;%20&#1057;&#1061;%20&#1085;&#1072;&#1079;&#1085;&#1072;&#1095;&#1077;&#1085;&#1080;&#1103;.doc" TargetMode="External"/><Relationship Id="rId43" Type="http://schemas.openxmlformats.org/officeDocument/2006/relationships/hyperlink" Target="consultantplus://offline/ref=C76C90BA9254C7EC3BF2DC34CD3AB9CD11395823BB39232B846AE5CC06E24E47A1D943B5560EM4K" TargetMode="External"/><Relationship Id="rId48" Type="http://schemas.openxmlformats.org/officeDocument/2006/relationships/hyperlink" Target="consultantplus://offline/ref=C76C90BA9254C7EC3BF2DC34CD3AB9CD11395823BB39232B846AE5CC06E24E47A1D943B5560EM4K" TargetMode="External"/><Relationship Id="rId56" Type="http://schemas.openxmlformats.org/officeDocument/2006/relationships/hyperlink" Target="consultantplus://offline/ref=093105C3DD5C144B6EDBE97C035C1A797C1C734AE09E22F9B09EC7DF5410i8L" TargetMode="External"/><Relationship Id="rId64" Type="http://schemas.openxmlformats.org/officeDocument/2006/relationships/image" Target="media/image2.emf"/><Relationship Id="rId69" Type="http://schemas.openxmlformats.org/officeDocument/2006/relationships/theme" Target="theme/theme1.xml"/><Relationship Id="rId8" Type="http://schemas.openxmlformats.org/officeDocument/2006/relationships/hyperlink" Target="consultantplus://offline/ref=093105C3DD5C144B6EDBE97C035C1A797C1C734AE09E22F9B09EC7DF5410i8L" TargetMode="External"/><Relationship Id="rId51" Type="http://schemas.openxmlformats.org/officeDocument/2006/relationships/hyperlink" Target="consultantplus://offline/ref=C76C90BA9254C7EC3BF2DC34CD3AB9CD11395823BB39232B846AE5CC06E24E47A1D943B5560EM4K" TargetMode="External"/><Relationship Id="rId3" Type="http://schemas.openxmlformats.org/officeDocument/2006/relationships/settings" Target="settings.xml"/><Relationship Id="rId12" Type="http://schemas.openxmlformats.org/officeDocument/2006/relationships/hyperlink" Target="consultantplus://offline/ref=8F91F0BC5C1C3EAE9A2C40D5D302FBAA41C677A059FA99FBD3BEDBF10F134D0EC0BDCE9435DAP2I" TargetMode="External"/><Relationship Id="rId17" Type="http://schemas.openxmlformats.org/officeDocument/2006/relationships/hyperlink" Target="consultantplus://offline/ref=48616FD1FD535BAD6616A9D633946522D9672FA4D85A17968F81579E8141u1D" TargetMode="External"/><Relationship Id="rId25" Type="http://schemas.openxmlformats.org/officeDocument/2006/relationships/hyperlink" Target="consultantplus://offline/ref=8F91F0BC5C1C3EAE9A2C40D5D302FBAA41C677A059FA99FBD3BEDBF10F134D0EC0BDCE9435DAP2I" TargetMode="External"/><Relationship Id="rId33" Type="http://schemas.openxmlformats.org/officeDocument/2006/relationships/hyperlink" Target="consultantplus://offline/ref=8F91F0BC5C1C3EAE9A2C40D5D302FBAA41C677A059FA99FBD3BEDBF10F134D0EC0BDCE9435DAP2I"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C76C90BA9254C7EC3BF2DC34CD3AB9CD11395823BB39232B846AE5CC06E24E47A1D943B5560EM4K" TargetMode="External"/><Relationship Id="rId59" Type="http://schemas.openxmlformats.org/officeDocument/2006/relationships/hyperlink" Target="consultantplus://offline/ref=25F81601F3BFB73EFB1ABCEEDE87BC8FCD9756A6B276C8258C1F62B257QDODF" TargetMode="External"/><Relationship Id="rId67" Type="http://schemas.openxmlformats.org/officeDocument/2006/relationships/hyperlink" Target="mailto:zemkom_uvelka@mail.ru" TargetMode="External"/><Relationship Id="rId20" Type="http://schemas.openxmlformats.org/officeDocument/2006/relationships/hyperlink" Target="consultantplus://offline/ref=21128A847F20747BC4AABA97A908C0209D1C3AD79E309B7D72BC6016F1CF031DF9B66B05D0q9AEL" TargetMode="External"/><Relationship Id="rId41" Type="http://schemas.openxmlformats.org/officeDocument/2006/relationships/hyperlink" Target="consultantplus://offline/ref=C76C90BA9254C7EC3BF2DC34CD3AB9CD11395823BB39232B846AE5CC06E24E47A1D943B5560EM4K" TargetMode="External"/><Relationship Id="rId54" Type="http://schemas.openxmlformats.org/officeDocument/2006/relationships/hyperlink" Target="consultantplus://offline/ref=C76C90BA9254C7EC3BF2DC34CD3AB9CD11395823BB39232B846AE5CC06E24E47A1D943B5560EM4K"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15631</Words>
  <Characters>89098</Characters>
  <Application>Microsoft Office Word</Application>
  <DocSecurity>0</DocSecurity>
  <Lines>742</Lines>
  <Paragraphs>209</Paragraphs>
  <ScaleCrop>false</ScaleCrop>
  <Company>Microsoft</Company>
  <LinksUpToDate>false</LinksUpToDate>
  <CharactersWithSpaces>104520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2018-05-21T10:25:00Z</cp:lastPrinted>
  <dcterms:created xsi:type="dcterms:W3CDTF">2017-12-15T11:09:00Z</dcterms:created>
  <dcterms:modified xsi:type="dcterms:W3CDTF">2018-05-22T04:27:00Z</dcterms:modified>
</cp:coreProperties>
</file>