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D" w:rsidRPr="00997C94" w:rsidRDefault="00997C94" w:rsidP="00AE3BC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C9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97C94" w:rsidRPr="00997C94" w:rsidRDefault="00997C94" w:rsidP="00AE3BC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C94" w:rsidRPr="00997C94" w:rsidRDefault="00997C94" w:rsidP="00997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C9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97C94" w:rsidRPr="00997C94" w:rsidRDefault="00997C94" w:rsidP="00AE3BC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BCD" w:rsidRDefault="00997C94" w:rsidP="00AE3BC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C94">
        <w:rPr>
          <w:rFonts w:ascii="Times New Roman" w:eastAsia="Times New Roman" w:hAnsi="Times New Roman"/>
          <w:sz w:val="28"/>
          <w:szCs w:val="28"/>
          <w:lang w:eastAsia="ru-RU"/>
        </w:rPr>
        <w:t>от 02.07.2021 г № 664</w:t>
      </w:r>
    </w:p>
    <w:p w:rsidR="00AE3BCD" w:rsidRPr="00C55717" w:rsidRDefault="00AE3BCD" w:rsidP="00AE3BC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E3BCD" w:rsidRPr="00C55717" w:rsidTr="00DD164E">
        <w:tc>
          <w:tcPr>
            <w:tcW w:w="4361" w:type="dxa"/>
          </w:tcPr>
          <w:p w:rsidR="00AE3BCD" w:rsidRPr="00C55717" w:rsidRDefault="00AE3BCD" w:rsidP="00AE3B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                          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  муниципального района от 04.02.2015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531706" w:rsidRDefault="00531706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531706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</w:t>
      </w:r>
      <w:r w:rsidR="00AE3BCD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AE3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AE3BCD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0F01D2" w:rsidRPr="000F01D2">
        <w:rPr>
          <w:rFonts w:ascii="Times New Roman" w:hAnsi="Times New Roman"/>
          <w:sz w:val="28"/>
          <w:szCs w:val="28"/>
        </w:rPr>
        <w:t xml:space="preserve">Внести в </w:t>
      </w:r>
      <w:r w:rsidR="00A66238">
        <w:rPr>
          <w:rFonts w:ascii="Times New Roman" w:hAnsi="Times New Roman"/>
          <w:sz w:val="28"/>
          <w:szCs w:val="28"/>
        </w:rPr>
        <w:t xml:space="preserve">Административный  </w:t>
      </w:r>
      <w:r w:rsidR="00A66238" w:rsidRPr="000F01D2">
        <w:rPr>
          <w:rFonts w:ascii="Times New Roman" w:hAnsi="Times New Roman"/>
          <w:sz w:val="28"/>
          <w:szCs w:val="28"/>
        </w:rPr>
        <w:t>регламент предоставления муниципальной услуги  «Утверждение схемы расположения земельного участка  или земельных участков на кадастровом плане территории»</w:t>
      </w:r>
      <w:r w:rsidR="00A66238">
        <w:rPr>
          <w:rFonts w:ascii="Times New Roman" w:hAnsi="Times New Roman"/>
          <w:sz w:val="28"/>
          <w:szCs w:val="28"/>
        </w:rPr>
        <w:t>, утвержденный</w:t>
      </w:r>
      <w:r w:rsidR="00A66238" w:rsidRPr="000F01D2">
        <w:rPr>
          <w:rFonts w:ascii="Times New Roman" w:hAnsi="Times New Roman"/>
          <w:sz w:val="28"/>
          <w:szCs w:val="28"/>
        </w:rPr>
        <w:t xml:space="preserve"> </w:t>
      </w:r>
      <w:r w:rsidR="000F01D2" w:rsidRPr="000F01D2">
        <w:rPr>
          <w:rFonts w:ascii="Times New Roman" w:hAnsi="Times New Roman"/>
          <w:sz w:val="28"/>
          <w:szCs w:val="28"/>
        </w:rPr>
        <w:t>постановление</w:t>
      </w:r>
      <w:r w:rsidR="00A66238">
        <w:rPr>
          <w:rFonts w:ascii="Times New Roman" w:hAnsi="Times New Roman"/>
          <w:sz w:val="28"/>
          <w:szCs w:val="28"/>
        </w:rPr>
        <w:t>м</w:t>
      </w:r>
      <w:r w:rsidR="000F01D2" w:rsidRPr="000F01D2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04.02.2015 года    № 63  «Об Административном регламенте предоставления муниципальной услуги  «Утверждение схемы расположения земельного участка  или земельных участков на кадастровом плане территории»</w:t>
      </w:r>
      <w:r w:rsidR="00A66238">
        <w:rPr>
          <w:rFonts w:ascii="Times New Roman" w:hAnsi="Times New Roman"/>
          <w:sz w:val="28"/>
          <w:szCs w:val="28"/>
        </w:rPr>
        <w:t xml:space="preserve">» </w:t>
      </w:r>
      <w:r w:rsidR="000F01D2" w:rsidRPr="000F01D2">
        <w:rPr>
          <w:rFonts w:ascii="Times New Roman" w:hAnsi="Times New Roman"/>
          <w:sz w:val="28"/>
          <w:szCs w:val="28"/>
        </w:rPr>
        <w:t xml:space="preserve"> (с изменениями от 24.05.2017 года № 368,  от 06.02.2018 года № 102,   от  09.10.2018 года  № 1018, от  08.11.2018 года  № 1141, </w:t>
      </w:r>
      <w:r w:rsidR="008B504F">
        <w:rPr>
          <w:rFonts w:ascii="Times New Roman" w:hAnsi="Times New Roman"/>
          <w:sz w:val="28"/>
          <w:szCs w:val="28"/>
        </w:rPr>
        <w:t xml:space="preserve">                 </w:t>
      </w:r>
      <w:r w:rsidR="000F01D2" w:rsidRPr="000F01D2">
        <w:rPr>
          <w:rFonts w:ascii="Times New Roman" w:hAnsi="Times New Roman"/>
          <w:sz w:val="28"/>
          <w:szCs w:val="28"/>
        </w:rPr>
        <w:t>от 25.10.2019 года № 1062</w:t>
      </w:r>
      <w:r w:rsidR="000F01D2">
        <w:rPr>
          <w:rFonts w:ascii="Times New Roman" w:hAnsi="Times New Roman"/>
          <w:sz w:val="28"/>
          <w:szCs w:val="28"/>
        </w:rPr>
        <w:t xml:space="preserve">, от </w:t>
      </w:r>
      <w:r w:rsidR="000F01D2" w:rsidRPr="000F01D2">
        <w:rPr>
          <w:rFonts w:ascii="Times New Roman" w:hAnsi="Times New Roman"/>
          <w:sz w:val="28"/>
          <w:szCs w:val="28"/>
        </w:rPr>
        <w:t>30.11.2020 года № 1139)</w:t>
      </w:r>
      <w:r w:rsidR="00D11DC3">
        <w:rPr>
          <w:rFonts w:ascii="Times New Roman" w:hAnsi="Times New Roman"/>
          <w:sz w:val="28"/>
          <w:szCs w:val="28"/>
        </w:rPr>
        <w:t xml:space="preserve">,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8B504F">
        <w:rPr>
          <w:rFonts w:ascii="Times New Roman" w:hAnsi="Times New Roman"/>
          <w:sz w:val="28"/>
          <w:szCs w:val="28"/>
        </w:rPr>
        <w:t>и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8B504F">
        <w:rPr>
          <w:rFonts w:ascii="Times New Roman" w:hAnsi="Times New Roman"/>
          <w:sz w:val="28"/>
          <w:szCs w:val="28"/>
        </w:rPr>
        <w:t>я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531706" w:rsidRPr="00531706" w:rsidRDefault="000F7D44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 w:rsidR="000F01D2">
        <w:rPr>
          <w:rFonts w:ascii="Times New Roman" w:hAnsi="Times New Roman"/>
          <w:sz w:val="28"/>
          <w:szCs w:val="28"/>
        </w:rPr>
        <w:t>3</w:t>
      </w:r>
      <w:r w:rsidR="00531706" w:rsidRPr="00531706">
        <w:rPr>
          <w:rFonts w:ascii="Times New Roman" w:hAnsi="Times New Roman"/>
          <w:sz w:val="28"/>
          <w:szCs w:val="28"/>
        </w:rPr>
        <w:t>6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главы </w:t>
      </w:r>
      <w:r w:rsidR="008B504F">
        <w:rPr>
          <w:rFonts w:ascii="Times New Roman" w:hAnsi="Times New Roman"/>
          <w:sz w:val="28"/>
          <w:szCs w:val="28"/>
          <w:lang w:val="en-US"/>
        </w:rPr>
        <w:t>VI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31706" w:rsidRPr="0053170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6938" w:rsidRPr="00956938" w:rsidRDefault="00531706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«</w:t>
      </w:r>
      <w:bookmarkStart w:id="0" w:name="_Hlk72391465"/>
      <w:r w:rsidR="00956938" w:rsidRPr="009569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956938" w:rsidRDefault="0095693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956938" w:rsidRDefault="0095693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6506A">
        <w:rPr>
          <w:rFonts w:ascii="Times New Roman" w:hAnsi="Times New Roman"/>
          <w:sz w:val="28"/>
          <w:szCs w:val="28"/>
        </w:rPr>
        <w:t>м</w:t>
      </w:r>
      <w:r w:rsidRPr="00956938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938" w:rsidRPr="00956938" w:rsidRDefault="0095693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956938" w:rsidRDefault="0095693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</w:t>
      </w:r>
      <w:r w:rsidR="008B504F">
        <w:rPr>
          <w:rFonts w:ascii="Times New Roman" w:hAnsi="Times New Roman"/>
          <w:sz w:val="28"/>
          <w:szCs w:val="28"/>
        </w:rPr>
        <w:t xml:space="preserve">       </w:t>
      </w:r>
      <w:r w:rsidRPr="00956938">
        <w:rPr>
          <w:rFonts w:ascii="Times New Roman" w:hAnsi="Times New Roman"/>
          <w:sz w:val="28"/>
          <w:szCs w:val="28"/>
        </w:rPr>
        <w:t>от 27.07.2010 г</w:t>
      </w:r>
      <w:r w:rsidR="00AE3BCD">
        <w:rPr>
          <w:rFonts w:ascii="Times New Roman" w:hAnsi="Times New Roman"/>
          <w:sz w:val="28"/>
          <w:szCs w:val="28"/>
        </w:rPr>
        <w:t xml:space="preserve">ода </w:t>
      </w:r>
      <w:r w:rsidRPr="00956938">
        <w:rPr>
          <w:rFonts w:ascii="Times New Roman" w:hAnsi="Times New Roman"/>
          <w:sz w:val="28"/>
          <w:szCs w:val="28"/>
        </w:rPr>
        <w:t xml:space="preserve"> № 210-ФЗ</w:t>
      </w:r>
      <w:r w:rsidR="00AE3BC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именуется – Федеральный закон № 210-ФЗ)</w:t>
      </w:r>
      <w:r w:rsidRPr="00956938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8B504F">
        <w:rPr>
          <w:rFonts w:ascii="Times New Roman" w:hAnsi="Times New Roman"/>
          <w:sz w:val="28"/>
          <w:szCs w:val="28"/>
        </w:rPr>
        <w:t xml:space="preserve">                </w:t>
      </w:r>
      <w:r w:rsidRPr="00956938">
        <w:rPr>
          <w:rFonts w:ascii="Times New Roman" w:hAnsi="Times New Roman"/>
          <w:sz w:val="28"/>
          <w:szCs w:val="28"/>
        </w:rPr>
        <w:t>статьи 16 Федер</w:t>
      </w:r>
      <w:r w:rsidR="008B504F">
        <w:rPr>
          <w:rFonts w:ascii="Times New Roman" w:hAnsi="Times New Roman"/>
          <w:sz w:val="28"/>
          <w:szCs w:val="28"/>
        </w:rPr>
        <w:t xml:space="preserve">ального закона </w:t>
      </w:r>
      <w:r w:rsidRPr="00956938">
        <w:rPr>
          <w:rFonts w:ascii="Times New Roman" w:hAnsi="Times New Roman"/>
          <w:sz w:val="28"/>
          <w:szCs w:val="28"/>
        </w:rPr>
        <w:t xml:space="preserve"> № 210-ФЗ, уведомляется заявитель, а также приносятся извинения за доставленные неудобства;</w:t>
      </w:r>
    </w:p>
    <w:p w:rsidR="000F7D44" w:rsidRDefault="0095693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="008B504F">
        <w:rPr>
          <w:rFonts w:ascii="Times New Roman" w:hAnsi="Times New Roman"/>
          <w:sz w:val="28"/>
          <w:szCs w:val="28"/>
        </w:rPr>
        <w:t xml:space="preserve">               </w:t>
      </w:r>
      <w:r w:rsidRPr="00956938">
        <w:rPr>
          <w:rFonts w:ascii="Times New Roman" w:hAnsi="Times New Roman"/>
          <w:sz w:val="28"/>
          <w:szCs w:val="28"/>
        </w:rPr>
        <w:t>пунктом 7.2 части 1 статьи 16 Федераль</w:t>
      </w:r>
      <w:r w:rsidR="008B504F">
        <w:rPr>
          <w:rFonts w:ascii="Times New Roman" w:hAnsi="Times New Roman"/>
          <w:sz w:val="28"/>
          <w:szCs w:val="28"/>
        </w:rPr>
        <w:t xml:space="preserve">ного закона </w:t>
      </w:r>
      <w:r w:rsidRPr="00956938">
        <w:rPr>
          <w:rFonts w:ascii="Times New Roman" w:hAnsi="Times New Roman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bookmarkEnd w:id="0"/>
      <w:r w:rsidRPr="00956938">
        <w:rPr>
          <w:rFonts w:ascii="Times New Roman" w:hAnsi="Times New Roman"/>
          <w:sz w:val="28"/>
          <w:szCs w:val="28"/>
        </w:rPr>
        <w:t>.</w:t>
      </w:r>
      <w:r w:rsidR="00531706"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</w:p>
    <w:p w:rsidR="000F01D2" w:rsidRPr="00531706" w:rsidRDefault="000F01D2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37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31706">
        <w:rPr>
          <w:rFonts w:ascii="Times New Roman" w:hAnsi="Times New Roman"/>
          <w:sz w:val="28"/>
          <w:szCs w:val="28"/>
        </w:rPr>
        <w:t xml:space="preserve"> </w:t>
      </w:r>
      <w:r w:rsidR="008B504F">
        <w:rPr>
          <w:rFonts w:ascii="Times New Roman" w:hAnsi="Times New Roman"/>
          <w:sz w:val="28"/>
          <w:szCs w:val="28"/>
          <w:lang w:val="en-US"/>
        </w:rPr>
        <w:t>V</w:t>
      </w:r>
      <w:r w:rsidRPr="00531706">
        <w:rPr>
          <w:rFonts w:ascii="Times New Roman" w:hAnsi="Times New Roman"/>
          <w:sz w:val="28"/>
          <w:szCs w:val="28"/>
        </w:rPr>
        <w:t>I</w:t>
      </w:r>
      <w:r w:rsidR="008B504F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01D2" w:rsidRDefault="000F01D2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_Hlk72391503"/>
      <w:r w:rsidRPr="00F6506A">
        <w:rPr>
          <w:rFonts w:ascii="Times New Roman" w:hAnsi="Times New Roman"/>
          <w:sz w:val="28"/>
          <w:szCs w:val="28"/>
        </w:rPr>
        <w:t>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форме.</w:t>
      </w:r>
      <w:bookmarkEnd w:id="1"/>
      <w:r>
        <w:rPr>
          <w:rFonts w:ascii="Times New Roman" w:hAnsi="Times New Roman"/>
          <w:sz w:val="28"/>
          <w:szCs w:val="28"/>
        </w:rPr>
        <w:t>»;</w:t>
      </w:r>
    </w:p>
    <w:p w:rsidR="00F6506A" w:rsidRPr="00531706" w:rsidRDefault="008B504F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504F">
        <w:rPr>
          <w:rFonts w:ascii="Times New Roman" w:hAnsi="Times New Roman"/>
          <w:sz w:val="28"/>
          <w:szCs w:val="28"/>
        </w:rPr>
        <w:t>3</w:t>
      </w:r>
      <w:r w:rsidR="00F650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6506A" w:rsidRPr="00531706">
        <w:rPr>
          <w:rFonts w:ascii="Times New Roman" w:hAnsi="Times New Roman"/>
          <w:sz w:val="28"/>
          <w:szCs w:val="28"/>
        </w:rPr>
        <w:t>глав</w:t>
      </w:r>
      <w:r w:rsidR="00F6506A">
        <w:rPr>
          <w:rFonts w:ascii="Times New Roman" w:hAnsi="Times New Roman"/>
          <w:sz w:val="28"/>
          <w:szCs w:val="28"/>
        </w:rPr>
        <w:t>у</w:t>
      </w:r>
      <w:r w:rsidR="00F6506A" w:rsidRPr="0053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="00F6506A" w:rsidRPr="00531706">
        <w:rPr>
          <w:rFonts w:ascii="Times New Roman" w:hAnsi="Times New Roman"/>
          <w:sz w:val="28"/>
          <w:szCs w:val="28"/>
        </w:rPr>
        <w:t>дополнить пункт</w:t>
      </w:r>
      <w:r w:rsidR="00F6506A">
        <w:rPr>
          <w:rFonts w:ascii="Times New Roman" w:hAnsi="Times New Roman"/>
          <w:sz w:val="28"/>
          <w:szCs w:val="28"/>
        </w:rPr>
        <w:t>о</w:t>
      </w:r>
      <w:r w:rsidR="00F6506A" w:rsidRPr="00531706">
        <w:rPr>
          <w:rFonts w:ascii="Times New Roman" w:hAnsi="Times New Roman"/>
          <w:sz w:val="28"/>
          <w:szCs w:val="28"/>
        </w:rPr>
        <w:t xml:space="preserve">м </w:t>
      </w:r>
      <w:r w:rsidR="000F01D2">
        <w:rPr>
          <w:rFonts w:ascii="Times New Roman" w:hAnsi="Times New Roman"/>
          <w:sz w:val="28"/>
          <w:szCs w:val="28"/>
        </w:rPr>
        <w:t>58</w:t>
      </w:r>
      <w:r w:rsidR="00F6506A">
        <w:rPr>
          <w:rFonts w:ascii="Times New Roman" w:hAnsi="Times New Roman"/>
          <w:sz w:val="28"/>
          <w:szCs w:val="28"/>
        </w:rPr>
        <w:t>.1</w:t>
      </w:r>
      <w:r w:rsidR="00F6506A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01D2">
        <w:rPr>
          <w:rFonts w:ascii="Times New Roman" w:hAnsi="Times New Roman"/>
          <w:sz w:val="28"/>
          <w:szCs w:val="28"/>
        </w:rPr>
        <w:t>58</w:t>
      </w:r>
      <w:r w:rsidRPr="00F6506A">
        <w:rPr>
          <w:rFonts w:ascii="Times New Roman" w:hAnsi="Times New Roman"/>
          <w:sz w:val="28"/>
          <w:szCs w:val="28"/>
        </w:rPr>
        <w:t xml:space="preserve">.1. </w:t>
      </w:r>
      <w:bookmarkStart w:id="2" w:name="_Hlk72391702"/>
      <w:r w:rsidRPr="00F6506A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F6506A" w:rsidRPr="00F6506A" w:rsidRDefault="00F6506A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31706" w:rsidRDefault="00F6506A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End w:id="2"/>
      <w:r>
        <w:rPr>
          <w:rFonts w:ascii="Times New Roman" w:hAnsi="Times New Roman"/>
          <w:sz w:val="28"/>
          <w:szCs w:val="28"/>
        </w:rPr>
        <w:t>»</w:t>
      </w:r>
      <w:r w:rsidR="00A66238">
        <w:rPr>
          <w:rFonts w:ascii="Times New Roman" w:hAnsi="Times New Roman"/>
          <w:sz w:val="28"/>
          <w:szCs w:val="28"/>
        </w:rPr>
        <w:t>;</w:t>
      </w:r>
    </w:p>
    <w:p w:rsidR="00A66238" w:rsidRPr="00531706" w:rsidRDefault="00A66238" w:rsidP="00A662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5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3170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</w:t>
      </w:r>
      <w:r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73.1, 73.2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66238" w:rsidRPr="00F6506A" w:rsidRDefault="00A66238" w:rsidP="00A662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72391810"/>
      <w:r>
        <w:rPr>
          <w:rFonts w:ascii="Times New Roman" w:hAnsi="Times New Roman"/>
          <w:sz w:val="28"/>
          <w:szCs w:val="28"/>
        </w:rPr>
        <w:t>73.1. З</w:t>
      </w:r>
      <w:r w:rsidRPr="00F6506A">
        <w:rPr>
          <w:rFonts w:ascii="Times New Roman" w:hAnsi="Times New Roman"/>
          <w:sz w:val="28"/>
          <w:szCs w:val="28"/>
        </w:rPr>
        <w:t>аявители в целях получения муниципальной услуги обращаются 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A66238" w:rsidRDefault="00A66238" w:rsidP="00A662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73.2. О</w:t>
      </w:r>
      <w:r w:rsidRPr="00F6506A">
        <w:rPr>
          <w:rFonts w:ascii="Times New Roman" w:hAnsi="Times New Roman"/>
          <w:sz w:val="28"/>
          <w:szCs w:val="28"/>
        </w:rPr>
        <w:t>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центре.</w:t>
      </w:r>
      <w:r>
        <w:rPr>
          <w:rFonts w:ascii="Times New Roman" w:hAnsi="Times New Roman"/>
          <w:sz w:val="28"/>
          <w:szCs w:val="28"/>
        </w:rPr>
        <w:t>»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AE3B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AE3B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AE3BC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AE3BC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4F" w:rsidRDefault="008B504F" w:rsidP="00AE3B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8B504F" w:rsidSect="00AE3B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47" w:rsidRDefault="007F1A47" w:rsidP="00B714BE">
      <w:pPr>
        <w:spacing w:after="0" w:line="240" w:lineRule="auto"/>
      </w:pPr>
      <w:r>
        <w:separator/>
      </w:r>
    </w:p>
  </w:endnote>
  <w:endnote w:type="continuationSeparator" w:id="1">
    <w:p w:rsidR="007F1A47" w:rsidRDefault="007F1A47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47" w:rsidRDefault="007F1A47" w:rsidP="00B714BE">
      <w:pPr>
        <w:spacing w:after="0" w:line="240" w:lineRule="auto"/>
      </w:pPr>
      <w:r>
        <w:separator/>
      </w:r>
    </w:p>
  </w:footnote>
  <w:footnote w:type="continuationSeparator" w:id="1">
    <w:p w:rsidR="007F1A47" w:rsidRDefault="007F1A47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551E88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997C94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0660F"/>
    <w:rsid w:val="000202C1"/>
    <w:rsid w:val="00033F22"/>
    <w:rsid w:val="00036D90"/>
    <w:rsid w:val="000673D1"/>
    <w:rsid w:val="000B4065"/>
    <w:rsid w:val="000E29C0"/>
    <w:rsid w:val="000F01D2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36FE"/>
    <w:rsid w:val="00256722"/>
    <w:rsid w:val="0026208C"/>
    <w:rsid w:val="0027450F"/>
    <w:rsid w:val="0028018E"/>
    <w:rsid w:val="00284D41"/>
    <w:rsid w:val="00292E9F"/>
    <w:rsid w:val="002A4BEF"/>
    <w:rsid w:val="002B69DF"/>
    <w:rsid w:val="00311CA5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51E88"/>
    <w:rsid w:val="00577F6C"/>
    <w:rsid w:val="005A1171"/>
    <w:rsid w:val="005A640F"/>
    <w:rsid w:val="005A709F"/>
    <w:rsid w:val="005F0035"/>
    <w:rsid w:val="005F401B"/>
    <w:rsid w:val="00627B41"/>
    <w:rsid w:val="00630453"/>
    <w:rsid w:val="0064727D"/>
    <w:rsid w:val="00651866"/>
    <w:rsid w:val="00652706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7F1A47"/>
    <w:rsid w:val="00833736"/>
    <w:rsid w:val="00836400"/>
    <w:rsid w:val="008559C7"/>
    <w:rsid w:val="00877550"/>
    <w:rsid w:val="00877B89"/>
    <w:rsid w:val="00881789"/>
    <w:rsid w:val="00890EC9"/>
    <w:rsid w:val="008A0B29"/>
    <w:rsid w:val="008A4E05"/>
    <w:rsid w:val="008A5943"/>
    <w:rsid w:val="008B504F"/>
    <w:rsid w:val="008C0EA8"/>
    <w:rsid w:val="008C7AE2"/>
    <w:rsid w:val="008F49A0"/>
    <w:rsid w:val="009001F8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97C94"/>
    <w:rsid w:val="009C0B89"/>
    <w:rsid w:val="009E0F7A"/>
    <w:rsid w:val="009F092C"/>
    <w:rsid w:val="00A07B07"/>
    <w:rsid w:val="00A47174"/>
    <w:rsid w:val="00A577C6"/>
    <w:rsid w:val="00A64F1F"/>
    <w:rsid w:val="00A66238"/>
    <w:rsid w:val="00A779A5"/>
    <w:rsid w:val="00A9129F"/>
    <w:rsid w:val="00AC4279"/>
    <w:rsid w:val="00AD7D9B"/>
    <w:rsid w:val="00AE0967"/>
    <w:rsid w:val="00AE3BCD"/>
    <w:rsid w:val="00B0617C"/>
    <w:rsid w:val="00B20F88"/>
    <w:rsid w:val="00B326C4"/>
    <w:rsid w:val="00B4514A"/>
    <w:rsid w:val="00B509DD"/>
    <w:rsid w:val="00B612E2"/>
    <w:rsid w:val="00B7084E"/>
    <w:rsid w:val="00B714BE"/>
    <w:rsid w:val="00B73037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EF1AD4"/>
    <w:rsid w:val="00F01830"/>
    <w:rsid w:val="00F05B39"/>
    <w:rsid w:val="00F177D9"/>
    <w:rsid w:val="00F55006"/>
    <w:rsid w:val="00F6506A"/>
    <w:rsid w:val="00F73490"/>
    <w:rsid w:val="00F75564"/>
    <w:rsid w:val="00FA07C1"/>
    <w:rsid w:val="00FB2394"/>
    <w:rsid w:val="00FB60CF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AE3BCD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2021-07-01T03:26:00Z</cp:lastPrinted>
  <dcterms:created xsi:type="dcterms:W3CDTF">2021-07-06T03:56:00Z</dcterms:created>
  <dcterms:modified xsi:type="dcterms:W3CDTF">2021-07-06T03:57:00Z</dcterms:modified>
</cp:coreProperties>
</file>