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FA" w:rsidRDefault="004456FA" w:rsidP="004456FA">
      <w:pPr>
        <w:overflowPunct w:val="0"/>
        <w:autoSpaceDE w:val="0"/>
        <w:autoSpaceDN w:val="0"/>
        <w:adjustRightInd w:val="0"/>
        <w:jc w:val="center"/>
        <w:rPr>
          <w:rFonts w:eastAsia="Calibri"/>
          <w:sz w:val="28"/>
          <w:szCs w:val="28"/>
        </w:rPr>
      </w:pPr>
      <w:r>
        <w:rPr>
          <w:rFonts w:eastAsia="Calibri"/>
          <w:sz w:val="28"/>
          <w:szCs w:val="28"/>
        </w:rPr>
        <w:t>РАСПОРЯЖЕНИЕ</w:t>
      </w:r>
    </w:p>
    <w:p w:rsidR="004456FA" w:rsidRDefault="004456FA" w:rsidP="004456FA">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4456FA" w:rsidRDefault="004456FA" w:rsidP="004456FA">
      <w:pPr>
        <w:autoSpaceDN w:val="0"/>
        <w:jc w:val="both"/>
        <w:rPr>
          <w:rFonts w:eastAsia="Calibri"/>
          <w:sz w:val="28"/>
          <w:szCs w:val="28"/>
        </w:rPr>
      </w:pPr>
    </w:p>
    <w:p w:rsidR="004456FA" w:rsidRDefault="004456FA" w:rsidP="004456FA">
      <w:pPr>
        <w:autoSpaceDN w:val="0"/>
        <w:jc w:val="both"/>
        <w:rPr>
          <w:bCs/>
          <w:sz w:val="28"/>
          <w:szCs w:val="28"/>
        </w:rPr>
      </w:pPr>
      <w:r>
        <w:rPr>
          <w:bCs/>
          <w:sz w:val="28"/>
          <w:szCs w:val="28"/>
        </w:rPr>
        <w:t>26.03.2021 года № 184-р</w:t>
      </w:r>
    </w:p>
    <w:p w:rsidR="00E873B6" w:rsidRDefault="00E873B6" w:rsidP="00E873B6">
      <w:pPr>
        <w:pStyle w:val="ae"/>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A73FF5" w:rsidTr="00A73FF5">
        <w:tc>
          <w:tcPr>
            <w:tcW w:w="4503" w:type="dxa"/>
          </w:tcPr>
          <w:p w:rsidR="00A73FF5" w:rsidRDefault="00A73FF5" w:rsidP="00A73FF5">
            <w:pPr>
              <w:pStyle w:val="ae"/>
              <w:jc w:val="both"/>
              <w:rPr>
                <w:sz w:val="28"/>
                <w:szCs w:val="28"/>
              </w:rPr>
            </w:pPr>
          </w:p>
          <w:p w:rsidR="00A73FF5" w:rsidRPr="00A73FF5" w:rsidRDefault="00A73FF5" w:rsidP="00A73FF5">
            <w:pPr>
              <w:pStyle w:val="ae"/>
              <w:jc w:val="both"/>
              <w:rPr>
                <w:sz w:val="28"/>
                <w:szCs w:val="28"/>
              </w:rPr>
            </w:pPr>
            <w:r>
              <w:rPr>
                <w:sz w:val="28"/>
                <w:szCs w:val="28"/>
              </w:rPr>
              <w:t>О</w:t>
            </w:r>
            <w:r w:rsidRPr="00A73FF5">
              <w:rPr>
                <w:sz w:val="28"/>
                <w:szCs w:val="28"/>
              </w:rPr>
              <w:t xml:space="preserve"> подготовке и проведении </w:t>
            </w:r>
            <w:r>
              <w:rPr>
                <w:sz w:val="28"/>
                <w:szCs w:val="28"/>
              </w:rPr>
              <w:t xml:space="preserve">                   </w:t>
            </w:r>
            <w:r w:rsidRPr="00A73FF5">
              <w:rPr>
                <w:sz w:val="28"/>
                <w:szCs w:val="28"/>
                <w:lang w:val="en-US"/>
              </w:rPr>
              <w:t>XV</w:t>
            </w:r>
            <w:r w:rsidRPr="00A73FF5">
              <w:rPr>
                <w:sz w:val="28"/>
                <w:szCs w:val="28"/>
              </w:rPr>
              <w:t xml:space="preserve"> Спартакиады Карталинского муниципального </w:t>
            </w:r>
            <w:r>
              <w:rPr>
                <w:sz w:val="28"/>
                <w:szCs w:val="28"/>
              </w:rPr>
              <w:t>района среди сельских поселений</w:t>
            </w:r>
          </w:p>
        </w:tc>
      </w:tr>
    </w:tbl>
    <w:p w:rsidR="00A73FF5" w:rsidRDefault="00A73FF5" w:rsidP="00E873B6">
      <w:pPr>
        <w:pStyle w:val="ae"/>
        <w:jc w:val="both"/>
      </w:pPr>
    </w:p>
    <w:p w:rsidR="00A73FF5" w:rsidRDefault="00A73FF5" w:rsidP="00E873B6">
      <w:pPr>
        <w:pStyle w:val="ae"/>
        <w:jc w:val="both"/>
      </w:pPr>
    </w:p>
    <w:p w:rsidR="00E873B6" w:rsidRPr="00A73FF5" w:rsidRDefault="00E873B6" w:rsidP="00A73FF5">
      <w:pPr>
        <w:pStyle w:val="ae"/>
        <w:ind w:firstLine="709"/>
        <w:jc w:val="both"/>
        <w:rPr>
          <w:sz w:val="28"/>
          <w:szCs w:val="28"/>
        </w:rPr>
      </w:pPr>
      <w:r w:rsidRPr="00A73FF5">
        <w:rPr>
          <w:sz w:val="28"/>
          <w:szCs w:val="28"/>
        </w:rPr>
        <w:t>В целях подготовки и проведения</w:t>
      </w:r>
      <w:r w:rsidR="00A73FF5">
        <w:rPr>
          <w:sz w:val="28"/>
          <w:szCs w:val="28"/>
        </w:rPr>
        <w:t xml:space="preserve"> </w:t>
      </w:r>
      <w:r w:rsidRPr="00A73FF5">
        <w:rPr>
          <w:sz w:val="28"/>
          <w:szCs w:val="28"/>
        </w:rPr>
        <w:t>X</w:t>
      </w:r>
      <w:r w:rsidRPr="00A73FF5">
        <w:rPr>
          <w:sz w:val="28"/>
          <w:szCs w:val="28"/>
          <w:lang w:val="en-US"/>
        </w:rPr>
        <w:t>V</w:t>
      </w:r>
      <w:r w:rsidRPr="00A73FF5">
        <w:rPr>
          <w:sz w:val="28"/>
          <w:szCs w:val="28"/>
        </w:rPr>
        <w:t xml:space="preserve"> Спартакиады Карталинского муниципального района среди сельских поселений, реализации муниципальной программы «Развитие физической культуры и спорта в Карталинском муниципаль</w:t>
      </w:r>
      <w:r w:rsidR="00A73FF5">
        <w:rPr>
          <w:sz w:val="28"/>
          <w:szCs w:val="28"/>
        </w:rPr>
        <w:t>ном районе на 2020 - 2022 годы»,</w:t>
      </w:r>
    </w:p>
    <w:p w:rsidR="00E873B6" w:rsidRPr="00A73FF5" w:rsidRDefault="00E873B6" w:rsidP="00A73FF5">
      <w:pPr>
        <w:pStyle w:val="ae"/>
        <w:ind w:firstLine="709"/>
        <w:jc w:val="both"/>
        <w:rPr>
          <w:sz w:val="28"/>
          <w:szCs w:val="28"/>
        </w:rPr>
      </w:pPr>
      <w:r w:rsidRPr="00A73FF5">
        <w:rPr>
          <w:sz w:val="28"/>
          <w:szCs w:val="28"/>
        </w:rPr>
        <w:t>1.</w:t>
      </w:r>
      <w:r w:rsidR="00A73FF5">
        <w:rPr>
          <w:sz w:val="28"/>
          <w:szCs w:val="28"/>
        </w:rPr>
        <w:t xml:space="preserve"> </w:t>
      </w:r>
      <w:r w:rsidR="00A73FF5" w:rsidRPr="00A73FF5">
        <w:rPr>
          <w:sz w:val="28"/>
          <w:szCs w:val="28"/>
        </w:rPr>
        <w:t>Утвердить</w:t>
      </w:r>
      <w:r w:rsidRPr="00A73FF5">
        <w:rPr>
          <w:sz w:val="28"/>
          <w:szCs w:val="28"/>
        </w:rPr>
        <w:t xml:space="preserve"> прилагаемые:</w:t>
      </w:r>
    </w:p>
    <w:p w:rsidR="00E873B6" w:rsidRPr="00A73FF5" w:rsidRDefault="00E873B6" w:rsidP="00A73FF5">
      <w:pPr>
        <w:pStyle w:val="ae"/>
        <w:ind w:firstLine="709"/>
        <w:jc w:val="both"/>
        <w:rPr>
          <w:sz w:val="28"/>
          <w:szCs w:val="28"/>
        </w:rPr>
      </w:pPr>
      <w:r w:rsidRPr="00A73FF5">
        <w:rPr>
          <w:sz w:val="28"/>
          <w:szCs w:val="28"/>
        </w:rPr>
        <w:t xml:space="preserve">1) состав оргкомитета по подготовке и проведению </w:t>
      </w:r>
      <w:r w:rsidRPr="00A73FF5">
        <w:rPr>
          <w:sz w:val="28"/>
          <w:szCs w:val="28"/>
          <w:lang w:val="en-US"/>
        </w:rPr>
        <w:t>XV</w:t>
      </w:r>
      <w:r w:rsidRPr="00A73FF5">
        <w:rPr>
          <w:sz w:val="28"/>
          <w:szCs w:val="28"/>
        </w:rPr>
        <w:t xml:space="preserve"> Спартакиады Карталинского муниципального </w:t>
      </w:r>
      <w:r w:rsidR="00A73FF5">
        <w:rPr>
          <w:sz w:val="28"/>
          <w:szCs w:val="28"/>
        </w:rPr>
        <w:t>района среди сельских поселений;</w:t>
      </w:r>
    </w:p>
    <w:p w:rsidR="00E873B6" w:rsidRPr="00A73FF5" w:rsidRDefault="00E873B6" w:rsidP="00A73FF5">
      <w:pPr>
        <w:pStyle w:val="ae"/>
        <w:ind w:firstLine="709"/>
        <w:jc w:val="both"/>
        <w:rPr>
          <w:sz w:val="28"/>
          <w:szCs w:val="28"/>
        </w:rPr>
      </w:pPr>
      <w:r w:rsidRPr="00A73FF5">
        <w:rPr>
          <w:sz w:val="28"/>
          <w:szCs w:val="28"/>
        </w:rPr>
        <w:t xml:space="preserve">2) Положение о проведении </w:t>
      </w:r>
      <w:r w:rsidRPr="00A73FF5">
        <w:rPr>
          <w:sz w:val="28"/>
          <w:szCs w:val="28"/>
          <w:lang w:val="en-US"/>
        </w:rPr>
        <w:t>XV</w:t>
      </w:r>
      <w:r w:rsidRPr="00A73FF5">
        <w:rPr>
          <w:sz w:val="28"/>
          <w:szCs w:val="28"/>
        </w:rPr>
        <w:t xml:space="preserve"> Спартакиады Карталинского муниципального района среди сельских поселений.</w:t>
      </w:r>
    </w:p>
    <w:p w:rsidR="00E873B6" w:rsidRPr="00A73FF5" w:rsidRDefault="00E873B6" w:rsidP="00A73FF5">
      <w:pPr>
        <w:pStyle w:val="ae"/>
        <w:ind w:firstLine="709"/>
        <w:jc w:val="both"/>
        <w:rPr>
          <w:sz w:val="28"/>
          <w:szCs w:val="28"/>
        </w:rPr>
      </w:pPr>
      <w:r w:rsidRPr="00A73FF5">
        <w:rPr>
          <w:sz w:val="28"/>
          <w:szCs w:val="28"/>
        </w:rPr>
        <w:t xml:space="preserve">2. Начальнику Управления по делам культуры и спорта Карталинского муниципального района Михайловой Т.С. обеспечить проведение </w:t>
      </w:r>
      <w:r w:rsidR="00A73FF5">
        <w:rPr>
          <w:sz w:val="28"/>
          <w:szCs w:val="28"/>
        </w:rPr>
        <w:t xml:space="preserve">                          </w:t>
      </w:r>
      <w:r w:rsidRPr="00A73FF5">
        <w:rPr>
          <w:sz w:val="28"/>
          <w:szCs w:val="28"/>
        </w:rPr>
        <w:t>X</w:t>
      </w:r>
      <w:r w:rsidRPr="00A73FF5">
        <w:rPr>
          <w:sz w:val="28"/>
          <w:szCs w:val="28"/>
          <w:lang w:val="en-US"/>
        </w:rPr>
        <w:t>V</w:t>
      </w:r>
      <w:r w:rsidR="00A73FF5">
        <w:rPr>
          <w:sz w:val="28"/>
          <w:szCs w:val="28"/>
        </w:rPr>
        <w:t xml:space="preserve"> </w:t>
      </w:r>
      <w:r w:rsidRPr="00A73FF5">
        <w:rPr>
          <w:sz w:val="28"/>
          <w:szCs w:val="28"/>
          <w:lang w:val="en-US"/>
        </w:rPr>
        <w:t>C</w:t>
      </w:r>
      <w:r w:rsidRPr="00A73FF5">
        <w:rPr>
          <w:sz w:val="28"/>
          <w:szCs w:val="28"/>
        </w:rPr>
        <w:t>партакиады  Карталинского  муниципального района среди сельских поселений и целевое использование бюджетных средств.</w:t>
      </w:r>
    </w:p>
    <w:p w:rsidR="00E873B6" w:rsidRPr="00A73FF5" w:rsidRDefault="00E873B6" w:rsidP="00A73FF5">
      <w:pPr>
        <w:pStyle w:val="ae"/>
        <w:ind w:firstLine="709"/>
        <w:jc w:val="both"/>
        <w:rPr>
          <w:sz w:val="28"/>
          <w:szCs w:val="28"/>
        </w:rPr>
      </w:pPr>
      <w:r w:rsidRPr="00A73FF5">
        <w:rPr>
          <w:sz w:val="28"/>
          <w:szCs w:val="28"/>
        </w:rPr>
        <w:t>3. Разместить настоящее распоряжение на официальном сайте администрации Карталинского муниципального района.</w:t>
      </w:r>
    </w:p>
    <w:p w:rsidR="00E873B6" w:rsidRPr="00A73FF5" w:rsidRDefault="00E873B6" w:rsidP="00A73FF5">
      <w:pPr>
        <w:pStyle w:val="ae"/>
        <w:ind w:firstLine="709"/>
        <w:jc w:val="both"/>
        <w:rPr>
          <w:sz w:val="28"/>
          <w:szCs w:val="28"/>
        </w:rPr>
      </w:pPr>
      <w:r w:rsidRPr="00A73FF5">
        <w:rPr>
          <w:sz w:val="28"/>
          <w:szCs w:val="28"/>
        </w:rPr>
        <w:t>4. Контроль за исполнением настоящего распоряжения возложить на первого заместителя главы Карталинского муниципального  района  Куличкова А.И</w:t>
      </w:r>
      <w:r w:rsidR="00A73FF5">
        <w:rPr>
          <w:sz w:val="28"/>
          <w:szCs w:val="28"/>
        </w:rPr>
        <w:t>.</w:t>
      </w:r>
    </w:p>
    <w:p w:rsidR="00E873B6" w:rsidRPr="00A73FF5" w:rsidRDefault="00E873B6" w:rsidP="00A73FF5">
      <w:pPr>
        <w:pStyle w:val="ae"/>
        <w:ind w:firstLine="709"/>
        <w:jc w:val="both"/>
        <w:rPr>
          <w:sz w:val="28"/>
          <w:szCs w:val="28"/>
        </w:rPr>
      </w:pPr>
      <w:r w:rsidRPr="00A73FF5">
        <w:rPr>
          <w:sz w:val="28"/>
          <w:szCs w:val="28"/>
        </w:rPr>
        <w:t>5.</w:t>
      </w:r>
      <w:r w:rsidR="00A73FF5">
        <w:rPr>
          <w:sz w:val="28"/>
          <w:szCs w:val="28"/>
        </w:rPr>
        <w:t xml:space="preserve"> </w:t>
      </w:r>
      <w:r w:rsidR="00A73FF5" w:rsidRPr="00A73FF5">
        <w:rPr>
          <w:sz w:val="28"/>
          <w:szCs w:val="28"/>
        </w:rPr>
        <w:t>Настоящее</w:t>
      </w:r>
      <w:r w:rsidR="00A73FF5">
        <w:rPr>
          <w:sz w:val="28"/>
          <w:szCs w:val="28"/>
        </w:rPr>
        <w:t xml:space="preserve"> распоряжение </w:t>
      </w:r>
      <w:r w:rsidRPr="00A73FF5">
        <w:rPr>
          <w:sz w:val="28"/>
          <w:szCs w:val="28"/>
        </w:rPr>
        <w:t>распространяет свое действие на правоотношения, возникшие с</w:t>
      </w:r>
      <w:r w:rsidR="00A73FF5">
        <w:rPr>
          <w:sz w:val="28"/>
          <w:szCs w:val="28"/>
        </w:rPr>
        <w:t xml:space="preserve">  0</w:t>
      </w:r>
      <w:r w:rsidRPr="00A73FF5">
        <w:rPr>
          <w:sz w:val="28"/>
          <w:szCs w:val="28"/>
        </w:rPr>
        <w:t>1 марта 2021 года</w:t>
      </w:r>
      <w:r w:rsidR="00A73FF5">
        <w:rPr>
          <w:sz w:val="28"/>
          <w:szCs w:val="28"/>
        </w:rPr>
        <w:t>.</w:t>
      </w:r>
    </w:p>
    <w:p w:rsidR="00E873B6" w:rsidRDefault="00E873B6" w:rsidP="00A73FF5">
      <w:pPr>
        <w:pStyle w:val="ae"/>
        <w:ind w:firstLine="709"/>
        <w:jc w:val="both"/>
        <w:rPr>
          <w:sz w:val="28"/>
          <w:szCs w:val="28"/>
        </w:rPr>
      </w:pPr>
    </w:p>
    <w:p w:rsidR="00A73FF5" w:rsidRPr="00A73FF5" w:rsidRDefault="00A73FF5" w:rsidP="00A73FF5">
      <w:pPr>
        <w:pStyle w:val="ae"/>
        <w:ind w:firstLine="709"/>
        <w:jc w:val="both"/>
        <w:rPr>
          <w:sz w:val="28"/>
          <w:szCs w:val="28"/>
        </w:rPr>
      </w:pPr>
    </w:p>
    <w:p w:rsidR="00A73FF5" w:rsidRDefault="00E873B6" w:rsidP="00E873B6">
      <w:pPr>
        <w:pStyle w:val="ae"/>
        <w:jc w:val="both"/>
        <w:rPr>
          <w:sz w:val="28"/>
          <w:szCs w:val="28"/>
        </w:rPr>
      </w:pPr>
      <w:r w:rsidRPr="00A73FF5">
        <w:rPr>
          <w:sz w:val="28"/>
          <w:szCs w:val="28"/>
        </w:rPr>
        <w:t>Глава  Карталинского</w:t>
      </w:r>
      <w:r w:rsidR="00A73FF5">
        <w:rPr>
          <w:sz w:val="28"/>
          <w:szCs w:val="28"/>
        </w:rPr>
        <w:t xml:space="preserve"> </w:t>
      </w:r>
    </w:p>
    <w:p w:rsidR="00A73FF5" w:rsidRPr="00A73FF5" w:rsidRDefault="00A73FF5" w:rsidP="00A73FF5">
      <w:pPr>
        <w:pStyle w:val="ae"/>
        <w:jc w:val="both"/>
        <w:rPr>
          <w:sz w:val="28"/>
          <w:szCs w:val="28"/>
        </w:rPr>
      </w:pPr>
      <w:r>
        <w:rPr>
          <w:sz w:val="28"/>
          <w:szCs w:val="28"/>
        </w:rPr>
        <w:t xml:space="preserve">муниципального района                                                                       </w:t>
      </w:r>
      <w:r w:rsidRPr="00A73FF5">
        <w:rPr>
          <w:sz w:val="28"/>
          <w:szCs w:val="28"/>
        </w:rPr>
        <w:t>А.Г.</w:t>
      </w:r>
      <w:r>
        <w:rPr>
          <w:sz w:val="28"/>
          <w:szCs w:val="28"/>
        </w:rPr>
        <w:t xml:space="preserve"> </w:t>
      </w:r>
      <w:r w:rsidRPr="00A73FF5">
        <w:rPr>
          <w:sz w:val="28"/>
          <w:szCs w:val="28"/>
        </w:rPr>
        <w:t>Вдовин</w:t>
      </w:r>
    </w:p>
    <w:p w:rsidR="00E873B6" w:rsidRDefault="00E873B6" w:rsidP="00E873B6">
      <w:pPr>
        <w:pStyle w:val="ae"/>
        <w:jc w:val="both"/>
      </w:pPr>
    </w:p>
    <w:p w:rsidR="00554C35" w:rsidRDefault="00554C35" w:rsidP="00A73FF5">
      <w:pPr>
        <w:rPr>
          <w:sz w:val="28"/>
          <w:szCs w:val="28"/>
        </w:rPr>
      </w:pPr>
    </w:p>
    <w:p w:rsidR="00554C35" w:rsidRDefault="00554C35" w:rsidP="00A73FF5">
      <w:pPr>
        <w:rPr>
          <w:sz w:val="28"/>
          <w:szCs w:val="28"/>
        </w:rPr>
      </w:pPr>
    </w:p>
    <w:p w:rsidR="004456FA" w:rsidRDefault="004456FA" w:rsidP="00A73FF5">
      <w:pPr>
        <w:pStyle w:val="ae"/>
        <w:ind w:left="4536"/>
        <w:jc w:val="center"/>
        <w:rPr>
          <w:sz w:val="28"/>
          <w:szCs w:val="28"/>
        </w:rPr>
      </w:pPr>
    </w:p>
    <w:p w:rsidR="004456FA" w:rsidRDefault="004456FA" w:rsidP="00A73FF5">
      <w:pPr>
        <w:pStyle w:val="ae"/>
        <w:ind w:left="4536"/>
        <w:jc w:val="center"/>
        <w:rPr>
          <w:sz w:val="28"/>
          <w:szCs w:val="28"/>
        </w:rPr>
      </w:pPr>
    </w:p>
    <w:p w:rsidR="004456FA" w:rsidRDefault="004456FA" w:rsidP="00A73FF5">
      <w:pPr>
        <w:pStyle w:val="ae"/>
        <w:ind w:left="4536"/>
        <w:jc w:val="center"/>
        <w:rPr>
          <w:sz w:val="28"/>
          <w:szCs w:val="28"/>
        </w:rPr>
      </w:pPr>
    </w:p>
    <w:p w:rsidR="004456FA" w:rsidRDefault="004456FA" w:rsidP="00A73FF5">
      <w:pPr>
        <w:pStyle w:val="ae"/>
        <w:ind w:left="4536"/>
        <w:jc w:val="center"/>
        <w:rPr>
          <w:sz w:val="28"/>
          <w:szCs w:val="28"/>
        </w:rPr>
      </w:pPr>
    </w:p>
    <w:p w:rsidR="004456FA" w:rsidRDefault="004456FA" w:rsidP="00A73FF5">
      <w:pPr>
        <w:pStyle w:val="ae"/>
        <w:ind w:left="4536"/>
        <w:jc w:val="center"/>
        <w:rPr>
          <w:sz w:val="28"/>
          <w:szCs w:val="28"/>
        </w:rPr>
      </w:pPr>
    </w:p>
    <w:p w:rsidR="004456FA" w:rsidRDefault="004456FA" w:rsidP="00A73FF5">
      <w:pPr>
        <w:pStyle w:val="ae"/>
        <w:ind w:left="4536"/>
        <w:jc w:val="center"/>
        <w:rPr>
          <w:sz w:val="28"/>
          <w:szCs w:val="28"/>
        </w:rPr>
      </w:pPr>
    </w:p>
    <w:p w:rsidR="004456FA" w:rsidRDefault="004456FA" w:rsidP="00A73FF5">
      <w:pPr>
        <w:pStyle w:val="ae"/>
        <w:ind w:left="4536"/>
        <w:jc w:val="center"/>
        <w:rPr>
          <w:sz w:val="28"/>
          <w:szCs w:val="28"/>
        </w:rPr>
      </w:pPr>
    </w:p>
    <w:p w:rsidR="00E873B6" w:rsidRPr="00A73FF5" w:rsidRDefault="00A73FF5" w:rsidP="00A73FF5">
      <w:pPr>
        <w:pStyle w:val="ae"/>
        <w:ind w:left="4536"/>
        <w:jc w:val="center"/>
        <w:rPr>
          <w:sz w:val="28"/>
          <w:szCs w:val="28"/>
        </w:rPr>
      </w:pPr>
      <w:r w:rsidRPr="00A73FF5">
        <w:rPr>
          <w:sz w:val="28"/>
          <w:szCs w:val="28"/>
        </w:rPr>
        <w:lastRenderedPageBreak/>
        <w:t>УТВЕРЖДЕН</w:t>
      </w:r>
    </w:p>
    <w:p w:rsidR="00E873B6" w:rsidRPr="00A73FF5" w:rsidRDefault="00E873B6" w:rsidP="00A73FF5">
      <w:pPr>
        <w:pStyle w:val="ae"/>
        <w:ind w:left="4536"/>
        <w:jc w:val="center"/>
        <w:rPr>
          <w:sz w:val="28"/>
          <w:szCs w:val="28"/>
        </w:rPr>
      </w:pPr>
      <w:r w:rsidRPr="00A73FF5">
        <w:rPr>
          <w:sz w:val="28"/>
          <w:szCs w:val="28"/>
        </w:rPr>
        <w:t>распоряжением администрации</w:t>
      </w:r>
    </w:p>
    <w:p w:rsidR="00E873B6" w:rsidRDefault="00E873B6" w:rsidP="00A73FF5">
      <w:pPr>
        <w:pStyle w:val="ae"/>
        <w:ind w:left="4536"/>
        <w:jc w:val="center"/>
        <w:rPr>
          <w:sz w:val="28"/>
          <w:szCs w:val="28"/>
        </w:rPr>
      </w:pPr>
      <w:r w:rsidRPr="00A73FF5">
        <w:rPr>
          <w:sz w:val="28"/>
          <w:szCs w:val="28"/>
        </w:rPr>
        <w:t>Карталинского муниципального района</w:t>
      </w:r>
    </w:p>
    <w:p w:rsidR="00E873B6" w:rsidRDefault="008F5736" w:rsidP="00A73FF5">
      <w:pPr>
        <w:pStyle w:val="ae"/>
        <w:ind w:left="4536"/>
        <w:jc w:val="center"/>
        <w:rPr>
          <w:sz w:val="28"/>
          <w:szCs w:val="28"/>
        </w:rPr>
      </w:pPr>
      <w:r>
        <w:rPr>
          <w:sz w:val="28"/>
          <w:szCs w:val="28"/>
        </w:rPr>
        <w:t>от 26.03.2021 года № 184-р</w:t>
      </w:r>
    </w:p>
    <w:p w:rsidR="00A73FF5" w:rsidRDefault="00A73FF5" w:rsidP="00A73FF5">
      <w:pPr>
        <w:pStyle w:val="ae"/>
        <w:ind w:left="4536"/>
        <w:jc w:val="center"/>
        <w:rPr>
          <w:sz w:val="28"/>
          <w:szCs w:val="28"/>
        </w:rPr>
      </w:pPr>
    </w:p>
    <w:p w:rsidR="00A73FF5" w:rsidRDefault="00A73FF5" w:rsidP="00A73FF5">
      <w:pPr>
        <w:pStyle w:val="ae"/>
        <w:ind w:left="4536"/>
        <w:jc w:val="center"/>
        <w:rPr>
          <w:sz w:val="28"/>
          <w:szCs w:val="28"/>
        </w:rPr>
      </w:pPr>
    </w:p>
    <w:p w:rsidR="00A73FF5" w:rsidRPr="00A73FF5" w:rsidRDefault="00A73FF5" w:rsidP="00A73FF5">
      <w:pPr>
        <w:pStyle w:val="ae"/>
        <w:ind w:left="4536"/>
        <w:jc w:val="center"/>
        <w:rPr>
          <w:sz w:val="28"/>
          <w:szCs w:val="28"/>
        </w:rPr>
      </w:pPr>
    </w:p>
    <w:p w:rsidR="00A73FF5" w:rsidRDefault="00E873B6" w:rsidP="00E873B6">
      <w:pPr>
        <w:pStyle w:val="ae"/>
        <w:jc w:val="center"/>
        <w:rPr>
          <w:sz w:val="28"/>
          <w:szCs w:val="28"/>
        </w:rPr>
      </w:pPr>
      <w:r w:rsidRPr="00A73FF5">
        <w:rPr>
          <w:sz w:val="28"/>
          <w:szCs w:val="28"/>
        </w:rPr>
        <w:t xml:space="preserve">Состав оргкомитета по подготовке </w:t>
      </w:r>
      <w:r w:rsidR="00A73FF5">
        <w:rPr>
          <w:sz w:val="28"/>
          <w:szCs w:val="28"/>
        </w:rPr>
        <w:br/>
      </w:r>
      <w:r w:rsidRPr="00A73FF5">
        <w:rPr>
          <w:sz w:val="28"/>
          <w:szCs w:val="28"/>
        </w:rPr>
        <w:t>и проведению X</w:t>
      </w:r>
      <w:r w:rsidRPr="00A73FF5">
        <w:rPr>
          <w:sz w:val="28"/>
          <w:szCs w:val="28"/>
          <w:lang w:val="en-US"/>
        </w:rPr>
        <w:t>V</w:t>
      </w:r>
      <w:r w:rsidRPr="00A73FF5">
        <w:rPr>
          <w:sz w:val="28"/>
          <w:szCs w:val="28"/>
        </w:rPr>
        <w:t xml:space="preserve"> Спартакиады </w:t>
      </w:r>
    </w:p>
    <w:p w:rsidR="00A73FF5" w:rsidRDefault="00E873B6" w:rsidP="00E873B6">
      <w:pPr>
        <w:pStyle w:val="ae"/>
        <w:jc w:val="center"/>
        <w:rPr>
          <w:sz w:val="28"/>
          <w:szCs w:val="28"/>
        </w:rPr>
      </w:pPr>
      <w:r w:rsidRPr="00A73FF5">
        <w:rPr>
          <w:sz w:val="28"/>
          <w:szCs w:val="28"/>
        </w:rPr>
        <w:t xml:space="preserve">Карталинского муниципального </w:t>
      </w:r>
    </w:p>
    <w:p w:rsidR="00A73FF5" w:rsidRDefault="00E873B6" w:rsidP="00E873B6">
      <w:pPr>
        <w:pStyle w:val="ae"/>
        <w:jc w:val="center"/>
        <w:rPr>
          <w:sz w:val="28"/>
          <w:szCs w:val="28"/>
        </w:rPr>
      </w:pPr>
      <w:r w:rsidRPr="00A73FF5">
        <w:rPr>
          <w:sz w:val="28"/>
          <w:szCs w:val="28"/>
        </w:rPr>
        <w:t>района среди сельских поселений</w:t>
      </w:r>
    </w:p>
    <w:p w:rsidR="00A73FF5" w:rsidRDefault="00A73FF5" w:rsidP="00E873B6">
      <w:pPr>
        <w:pStyle w:val="ae"/>
        <w:jc w:val="center"/>
        <w:rPr>
          <w:sz w:val="28"/>
          <w:szCs w:val="28"/>
        </w:rPr>
      </w:pPr>
    </w:p>
    <w:p w:rsidR="00A73FF5" w:rsidRDefault="00A73FF5" w:rsidP="00E873B6">
      <w:pPr>
        <w:pStyle w:val="ae"/>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6"/>
        <w:gridCol w:w="6763"/>
      </w:tblGrid>
      <w:tr w:rsidR="00A73FF5" w:rsidTr="00F42E05">
        <w:trPr>
          <w:trHeight w:val="1575"/>
        </w:trPr>
        <w:tc>
          <w:tcPr>
            <w:tcW w:w="2376" w:type="dxa"/>
          </w:tcPr>
          <w:p w:rsidR="00A73FF5" w:rsidRDefault="00A73FF5" w:rsidP="00A73FF5">
            <w:pPr>
              <w:pStyle w:val="ae"/>
              <w:jc w:val="both"/>
              <w:rPr>
                <w:sz w:val="28"/>
                <w:szCs w:val="28"/>
              </w:rPr>
            </w:pPr>
            <w:r w:rsidRPr="00A73FF5">
              <w:rPr>
                <w:sz w:val="28"/>
                <w:szCs w:val="28"/>
              </w:rPr>
              <w:t>Куличков А.И.</w:t>
            </w:r>
          </w:p>
          <w:p w:rsidR="00A73FF5" w:rsidRDefault="00A73FF5" w:rsidP="00A73FF5">
            <w:pPr>
              <w:pStyle w:val="ae"/>
              <w:jc w:val="both"/>
              <w:rPr>
                <w:sz w:val="28"/>
                <w:szCs w:val="28"/>
              </w:rPr>
            </w:pPr>
          </w:p>
          <w:p w:rsidR="00A73FF5" w:rsidRDefault="00A73FF5" w:rsidP="00A73FF5">
            <w:pPr>
              <w:pStyle w:val="ae"/>
              <w:jc w:val="both"/>
              <w:rPr>
                <w:sz w:val="28"/>
                <w:szCs w:val="28"/>
              </w:rPr>
            </w:pPr>
            <w:r w:rsidRPr="00A73FF5">
              <w:rPr>
                <w:sz w:val="28"/>
                <w:szCs w:val="28"/>
              </w:rPr>
              <w:t>Михайлова Т.С.</w:t>
            </w:r>
          </w:p>
        </w:tc>
        <w:tc>
          <w:tcPr>
            <w:tcW w:w="426" w:type="dxa"/>
          </w:tcPr>
          <w:p w:rsidR="00A73FF5" w:rsidRDefault="007B7999" w:rsidP="00E873B6">
            <w:pPr>
              <w:pStyle w:val="ae"/>
              <w:jc w:val="center"/>
              <w:rPr>
                <w:sz w:val="28"/>
                <w:szCs w:val="28"/>
              </w:rPr>
            </w:pPr>
            <w:r>
              <w:rPr>
                <w:sz w:val="28"/>
                <w:szCs w:val="28"/>
              </w:rPr>
              <w:t>-</w:t>
            </w:r>
          </w:p>
          <w:p w:rsidR="007B7999" w:rsidRDefault="007B7999" w:rsidP="00E873B6">
            <w:pPr>
              <w:pStyle w:val="ae"/>
              <w:jc w:val="center"/>
              <w:rPr>
                <w:sz w:val="28"/>
                <w:szCs w:val="28"/>
              </w:rPr>
            </w:pPr>
          </w:p>
          <w:p w:rsidR="007B7999" w:rsidRDefault="007B7999" w:rsidP="00E873B6">
            <w:pPr>
              <w:pStyle w:val="ae"/>
              <w:jc w:val="center"/>
              <w:rPr>
                <w:sz w:val="28"/>
                <w:szCs w:val="28"/>
              </w:rPr>
            </w:pPr>
            <w:r>
              <w:rPr>
                <w:sz w:val="28"/>
                <w:szCs w:val="28"/>
              </w:rPr>
              <w:t>-</w:t>
            </w:r>
          </w:p>
          <w:p w:rsidR="007B7999" w:rsidRDefault="007B7999" w:rsidP="00E873B6">
            <w:pPr>
              <w:pStyle w:val="ae"/>
              <w:jc w:val="center"/>
              <w:rPr>
                <w:sz w:val="28"/>
                <w:szCs w:val="28"/>
              </w:rPr>
            </w:pPr>
          </w:p>
          <w:p w:rsidR="007B7999" w:rsidRDefault="007B7999" w:rsidP="00F42E05">
            <w:pPr>
              <w:pStyle w:val="ae"/>
              <w:jc w:val="center"/>
              <w:rPr>
                <w:sz w:val="28"/>
                <w:szCs w:val="28"/>
              </w:rPr>
            </w:pPr>
          </w:p>
        </w:tc>
        <w:tc>
          <w:tcPr>
            <w:tcW w:w="6763" w:type="dxa"/>
          </w:tcPr>
          <w:p w:rsidR="00A73FF5" w:rsidRPr="00A73FF5" w:rsidRDefault="00A73FF5" w:rsidP="00A73FF5">
            <w:pPr>
              <w:pStyle w:val="ae"/>
              <w:jc w:val="both"/>
              <w:rPr>
                <w:sz w:val="28"/>
                <w:szCs w:val="28"/>
              </w:rPr>
            </w:pPr>
            <w:r w:rsidRPr="00A73FF5">
              <w:rPr>
                <w:sz w:val="28"/>
                <w:szCs w:val="28"/>
              </w:rPr>
              <w:t>первый заместитель главы Карт</w:t>
            </w:r>
            <w:r>
              <w:rPr>
                <w:sz w:val="28"/>
                <w:szCs w:val="28"/>
              </w:rPr>
              <w:t>алинского муниципального района</w:t>
            </w:r>
            <w:r w:rsidRPr="00A73FF5">
              <w:rPr>
                <w:sz w:val="28"/>
                <w:szCs w:val="28"/>
              </w:rPr>
              <w:t>, председатель оргкомитета</w:t>
            </w:r>
          </w:p>
          <w:p w:rsidR="00F42E05" w:rsidRDefault="00A73FF5" w:rsidP="00A73FF5">
            <w:pPr>
              <w:pStyle w:val="ae"/>
              <w:jc w:val="both"/>
              <w:rPr>
                <w:sz w:val="28"/>
                <w:szCs w:val="28"/>
              </w:rPr>
            </w:pPr>
            <w:r w:rsidRPr="00A73FF5">
              <w:rPr>
                <w:sz w:val="28"/>
                <w:szCs w:val="28"/>
              </w:rPr>
              <w:t>начальник Управления по делам культуры и спорта Карталинского муниципального района, замес</w:t>
            </w:r>
            <w:r>
              <w:rPr>
                <w:sz w:val="28"/>
                <w:szCs w:val="28"/>
              </w:rPr>
              <w:t>титель председателя оргкомитета</w:t>
            </w:r>
          </w:p>
        </w:tc>
      </w:tr>
      <w:tr w:rsidR="00F42E05" w:rsidTr="00F42E05">
        <w:trPr>
          <w:trHeight w:val="258"/>
        </w:trPr>
        <w:tc>
          <w:tcPr>
            <w:tcW w:w="9565" w:type="dxa"/>
            <w:gridSpan w:val="3"/>
          </w:tcPr>
          <w:p w:rsidR="00F42E05" w:rsidRPr="00A73FF5" w:rsidRDefault="00F42E05" w:rsidP="00F42E05">
            <w:pPr>
              <w:pStyle w:val="ae"/>
              <w:ind w:firstLine="709"/>
              <w:jc w:val="both"/>
              <w:rPr>
                <w:sz w:val="28"/>
                <w:szCs w:val="28"/>
              </w:rPr>
            </w:pPr>
            <w:r>
              <w:rPr>
                <w:sz w:val="28"/>
                <w:szCs w:val="28"/>
              </w:rPr>
              <w:t>Члены оргкомитета:</w:t>
            </w:r>
          </w:p>
        </w:tc>
      </w:tr>
      <w:tr w:rsidR="00A73FF5" w:rsidTr="00F42E05">
        <w:tc>
          <w:tcPr>
            <w:tcW w:w="2376" w:type="dxa"/>
          </w:tcPr>
          <w:p w:rsidR="00F42E05" w:rsidRDefault="00F42E05" w:rsidP="00F42E05">
            <w:pPr>
              <w:pStyle w:val="ae"/>
              <w:jc w:val="both"/>
              <w:rPr>
                <w:sz w:val="28"/>
                <w:szCs w:val="28"/>
              </w:rPr>
            </w:pPr>
            <w:r w:rsidRPr="00A73FF5">
              <w:rPr>
                <w:sz w:val="28"/>
                <w:szCs w:val="28"/>
              </w:rPr>
              <w:t>Губчик О.В.</w:t>
            </w:r>
          </w:p>
          <w:p w:rsidR="00F42E05" w:rsidRDefault="00F42E05" w:rsidP="00A73FF5">
            <w:pPr>
              <w:pStyle w:val="ae"/>
              <w:jc w:val="both"/>
              <w:rPr>
                <w:sz w:val="28"/>
                <w:szCs w:val="28"/>
              </w:rPr>
            </w:pPr>
          </w:p>
          <w:p w:rsidR="00A73FF5" w:rsidRDefault="00A73FF5" w:rsidP="00A73FF5">
            <w:pPr>
              <w:pStyle w:val="ae"/>
              <w:jc w:val="both"/>
              <w:rPr>
                <w:sz w:val="28"/>
                <w:szCs w:val="28"/>
              </w:rPr>
            </w:pPr>
            <w:r w:rsidRPr="00A73FF5">
              <w:rPr>
                <w:sz w:val="28"/>
                <w:szCs w:val="28"/>
              </w:rPr>
              <w:t>Пономарева Н.Н.</w:t>
            </w:r>
          </w:p>
          <w:p w:rsidR="007B7999" w:rsidRDefault="007B7999" w:rsidP="00A73FF5">
            <w:pPr>
              <w:pStyle w:val="ae"/>
              <w:jc w:val="both"/>
              <w:rPr>
                <w:sz w:val="28"/>
                <w:szCs w:val="28"/>
              </w:rPr>
            </w:pPr>
          </w:p>
          <w:p w:rsidR="007B7999" w:rsidRDefault="007B7999" w:rsidP="00A73FF5">
            <w:pPr>
              <w:pStyle w:val="ae"/>
              <w:jc w:val="both"/>
              <w:rPr>
                <w:sz w:val="28"/>
                <w:szCs w:val="28"/>
              </w:rPr>
            </w:pPr>
          </w:p>
          <w:p w:rsidR="007B7999" w:rsidRDefault="007B7999" w:rsidP="00A73FF5">
            <w:pPr>
              <w:pStyle w:val="ae"/>
              <w:jc w:val="both"/>
              <w:rPr>
                <w:sz w:val="28"/>
                <w:szCs w:val="28"/>
              </w:rPr>
            </w:pPr>
            <w:r w:rsidRPr="00A73FF5">
              <w:rPr>
                <w:sz w:val="28"/>
                <w:szCs w:val="28"/>
              </w:rPr>
              <w:t>Черепенькин К.С</w:t>
            </w:r>
            <w:r>
              <w:rPr>
                <w:sz w:val="28"/>
                <w:szCs w:val="28"/>
              </w:rPr>
              <w:t>.</w:t>
            </w:r>
          </w:p>
        </w:tc>
        <w:tc>
          <w:tcPr>
            <w:tcW w:w="426" w:type="dxa"/>
          </w:tcPr>
          <w:p w:rsidR="00A73FF5" w:rsidRDefault="007B7999" w:rsidP="007B7999">
            <w:pPr>
              <w:pStyle w:val="ae"/>
              <w:jc w:val="center"/>
              <w:rPr>
                <w:sz w:val="28"/>
                <w:szCs w:val="28"/>
              </w:rPr>
            </w:pPr>
            <w:r>
              <w:rPr>
                <w:sz w:val="28"/>
                <w:szCs w:val="28"/>
              </w:rPr>
              <w:t>-</w:t>
            </w:r>
          </w:p>
          <w:p w:rsidR="007B7999" w:rsidRDefault="007B7999" w:rsidP="007B7999">
            <w:pPr>
              <w:pStyle w:val="ae"/>
              <w:jc w:val="center"/>
              <w:rPr>
                <w:sz w:val="28"/>
                <w:szCs w:val="28"/>
              </w:rPr>
            </w:pPr>
          </w:p>
          <w:p w:rsidR="007B7999" w:rsidRDefault="007B7999" w:rsidP="007B7999">
            <w:pPr>
              <w:pStyle w:val="ae"/>
              <w:jc w:val="center"/>
              <w:rPr>
                <w:sz w:val="28"/>
                <w:szCs w:val="28"/>
              </w:rPr>
            </w:pPr>
            <w:r>
              <w:rPr>
                <w:sz w:val="28"/>
                <w:szCs w:val="28"/>
              </w:rPr>
              <w:t>-</w:t>
            </w:r>
          </w:p>
          <w:p w:rsidR="00F42E05" w:rsidRDefault="00F42E05" w:rsidP="007B7999">
            <w:pPr>
              <w:pStyle w:val="ae"/>
              <w:jc w:val="center"/>
              <w:rPr>
                <w:sz w:val="28"/>
                <w:szCs w:val="28"/>
              </w:rPr>
            </w:pPr>
          </w:p>
          <w:p w:rsidR="00F42E05" w:rsidRDefault="00F42E05" w:rsidP="007B7999">
            <w:pPr>
              <w:pStyle w:val="ae"/>
              <w:jc w:val="center"/>
              <w:rPr>
                <w:sz w:val="28"/>
                <w:szCs w:val="28"/>
              </w:rPr>
            </w:pPr>
          </w:p>
          <w:p w:rsidR="00F42E05" w:rsidRDefault="00F42E05" w:rsidP="00F42E05">
            <w:pPr>
              <w:pStyle w:val="ae"/>
              <w:jc w:val="center"/>
              <w:rPr>
                <w:sz w:val="28"/>
                <w:szCs w:val="28"/>
              </w:rPr>
            </w:pPr>
            <w:r>
              <w:rPr>
                <w:sz w:val="28"/>
                <w:szCs w:val="28"/>
              </w:rPr>
              <w:t>-</w:t>
            </w:r>
          </w:p>
          <w:p w:rsidR="00F42E05" w:rsidRDefault="00F42E05" w:rsidP="007B7999">
            <w:pPr>
              <w:pStyle w:val="ae"/>
              <w:jc w:val="center"/>
              <w:rPr>
                <w:sz w:val="28"/>
                <w:szCs w:val="28"/>
              </w:rPr>
            </w:pPr>
          </w:p>
        </w:tc>
        <w:tc>
          <w:tcPr>
            <w:tcW w:w="6763" w:type="dxa"/>
          </w:tcPr>
          <w:p w:rsidR="00F42E05" w:rsidRDefault="00F42E05" w:rsidP="00A73FF5">
            <w:pPr>
              <w:pStyle w:val="ae"/>
              <w:jc w:val="both"/>
              <w:rPr>
                <w:sz w:val="28"/>
                <w:szCs w:val="28"/>
              </w:rPr>
            </w:pPr>
            <w:r w:rsidRPr="00A73FF5">
              <w:rPr>
                <w:sz w:val="28"/>
                <w:szCs w:val="28"/>
              </w:rPr>
              <w:t>главный врач Муниципального учреждения здравоохранения «Карталинская городская больница»</w:t>
            </w:r>
          </w:p>
          <w:p w:rsidR="00A73FF5" w:rsidRDefault="00A73FF5" w:rsidP="00A73FF5">
            <w:pPr>
              <w:pStyle w:val="ae"/>
              <w:jc w:val="both"/>
              <w:rPr>
                <w:sz w:val="28"/>
                <w:szCs w:val="28"/>
              </w:rPr>
            </w:pPr>
            <w:r w:rsidRPr="00A73FF5">
              <w:rPr>
                <w:sz w:val="28"/>
                <w:szCs w:val="28"/>
              </w:rPr>
              <w:t>заместитель начальника Управления по делам культуры и спорта Карталинского муниципального района</w:t>
            </w:r>
          </w:p>
          <w:p w:rsidR="00A73FF5" w:rsidRDefault="007B7999" w:rsidP="00A73FF5">
            <w:pPr>
              <w:pStyle w:val="ae"/>
              <w:jc w:val="both"/>
              <w:rPr>
                <w:sz w:val="28"/>
                <w:szCs w:val="28"/>
              </w:rPr>
            </w:pPr>
            <w:r w:rsidRPr="00A73FF5">
              <w:rPr>
                <w:sz w:val="28"/>
                <w:szCs w:val="28"/>
              </w:rPr>
              <w:t>начальник Межмуниципального отдела Министерства внутренних дел Россий</w:t>
            </w:r>
            <w:r>
              <w:rPr>
                <w:sz w:val="28"/>
                <w:szCs w:val="28"/>
              </w:rPr>
              <w:t>ской Федерации «Карталинский» (</w:t>
            </w:r>
            <w:r w:rsidRPr="00A73FF5">
              <w:rPr>
                <w:sz w:val="28"/>
                <w:szCs w:val="28"/>
              </w:rPr>
              <w:t>по согласованию)</w:t>
            </w:r>
            <w:r>
              <w:rPr>
                <w:sz w:val="28"/>
                <w:szCs w:val="28"/>
              </w:rPr>
              <w:t>.</w:t>
            </w:r>
          </w:p>
        </w:tc>
      </w:tr>
    </w:tbl>
    <w:p w:rsidR="00E873B6" w:rsidRPr="00A73FF5" w:rsidRDefault="00E873B6" w:rsidP="00A73FF5">
      <w:pPr>
        <w:pStyle w:val="ae"/>
        <w:jc w:val="both"/>
        <w:rPr>
          <w:sz w:val="28"/>
          <w:szCs w:val="28"/>
        </w:rPr>
      </w:pPr>
    </w:p>
    <w:p w:rsidR="00E873B6" w:rsidRDefault="00E873B6" w:rsidP="00E873B6">
      <w:pPr>
        <w:pStyle w:val="ae"/>
        <w:jc w:val="center"/>
      </w:pPr>
    </w:p>
    <w:p w:rsidR="00E873B6" w:rsidRDefault="00E873B6" w:rsidP="00E873B6">
      <w:pPr>
        <w:pStyle w:val="ae"/>
        <w:jc w:val="center"/>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E873B6" w:rsidRDefault="00E873B6" w:rsidP="00E873B6">
      <w:pPr>
        <w:pStyle w:val="ae"/>
        <w:jc w:val="both"/>
      </w:pPr>
    </w:p>
    <w:p w:rsidR="00554C35" w:rsidRDefault="00554C35" w:rsidP="00E873B6">
      <w:pPr>
        <w:pStyle w:val="ae"/>
        <w:jc w:val="both"/>
      </w:pPr>
    </w:p>
    <w:p w:rsidR="00AD7073" w:rsidRDefault="00AD7073" w:rsidP="00554C35">
      <w:pPr>
        <w:pStyle w:val="ae"/>
        <w:ind w:left="4536"/>
        <w:jc w:val="center"/>
      </w:pPr>
    </w:p>
    <w:p w:rsidR="00554C35" w:rsidRPr="00A73FF5" w:rsidRDefault="00554C35" w:rsidP="00554C35">
      <w:pPr>
        <w:pStyle w:val="ae"/>
        <w:ind w:left="4536"/>
        <w:jc w:val="center"/>
        <w:rPr>
          <w:sz w:val="28"/>
          <w:szCs w:val="28"/>
        </w:rPr>
      </w:pPr>
      <w:r w:rsidRPr="00A73FF5">
        <w:rPr>
          <w:sz w:val="28"/>
          <w:szCs w:val="28"/>
        </w:rPr>
        <w:t>УТВЕРЖДЕН</w:t>
      </w:r>
      <w:r>
        <w:rPr>
          <w:sz w:val="28"/>
          <w:szCs w:val="28"/>
        </w:rPr>
        <w:t>О</w:t>
      </w:r>
    </w:p>
    <w:p w:rsidR="00554C35" w:rsidRPr="00A73FF5" w:rsidRDefault="00554C35" w:rsidP="00554C35">
      <w:pPr>
        <w:pStyle w:val="ae"/>
        <w:ind w:left="4536"/>
        <w:jc w:val="center"/>
        <w:rPr>
          <w:sz w:val="28"/>
          <w:szCs w:val="28"/>
        </w:rPr>
      </w:pPr>
      <w:r w:rsidRPr="00A73FF5">
        <w:rPr>
          <w:sz w:val="28"/>
          <w:szCs w:val="28"/>
        </w:rPr>
        <w:t>распоряжением администрации</w:t>
      </w:r>
    </w:p>
    <w:p w:rsidR="00554C35" w:rsidRDefault="00554C35" w:rsidP="00554C35">
      <w:pPr>
        <w:pStyle w:val="ae"/>
        <w:ind w:left="4536"/>
        <w:jc w:val="center"/>
        <w:rPr>
          <w:sz w:val="28"/>
          <w:szCs w:val="28"/>
        </w:rPr>
      </w:pPr>
      <w:r w:rsidRPr="00A73FF5">
        <w:rPr>
          <w:sz w:val="28"/>
          <w:szCs w:val="28"/>
        </w:rPr>
        <w:t>Карталинского муниципального района</w:t>
      </w:r>
    </w:p>
    <w:p w:rsidR="00554C35" w:rsidRDefault="00C478F9" w:rsidP="00554C35">
      <w:pPr>
        <w:pStyle w:val="ae"/>
        <w:ind w:left="4536"/>
        <w:jc w:val="center"/>
        <w:rPr>
          <w:sz w:val="28"/>
          <w:szCs w:val="28"/>
        </w:rPr>
      </w:pPr>
      <w:r>
        <w:rPr>
          <w:sz w:val="28"/>
          <w:szCs w:val="28"/>
        </w:rPr>
        <w:t>от 26.03.2021 года № 184-р</w:t>
      </w:r>
    </w:p>
    <w:p w:rsidR="00554C35" w:rsidRDefault="00554C35" w:rsidP="00554C35">
      <w:pPr>
        <w:pStyle w:val="ae"/>
        <w:ind w:left="4536"/>
        <w:jc w:val="center"/>
        <w:rPr>
          <w:sz w:val="28"/>
          <w:szCs w:val="28"/>
        </w:rPr>
      </w:pPr>
    </w:p>
    <w:p w:rsidR="00554C35" w:rsidRPr="00554C35" w:rsidRDefault="00554C35" w:rsidP="00554C35">
      <w:pPr>
        <w:pStyle w:val="ae"/>
        <w:ind w:left="4536"/>
        <w:jc w:val="center"/>
        <w:rPr>
          <w:sz w:val="28"/>
          <w:szCs w:val="28"/>
        </w:rPr>
      </w:pPr>
    </w:p>
    <w:p w:rsidR="00554C35" w:rsidRDefault="00554C35" w:rsidP="00554C35">
      <w:pPr>
        <w:jc w:val="center"/>
        <w:rPr>
          <w:sz w:val="28"/>
          <w:szCs w:val="28"/>
        </w:rPr>
      </w:pPr>
      <w:r w:rsidRPr="00554C35">
        <w:rPr>
          <w:sz w:val="28"/>
          <w:szCs w:val="28"/>
        </w:rPr>
        <w:t>Положение</w:t>
      </w:r>
      <w:r>
        <w:rPr>
          <w:sz w:val="28"/>
          <w:szCs w:val="28"/>
        </w:rPr>
        <w:t xml:space="preserve"> </w:t>
      </w:r>
      <w:r w:rsidR="00E873B6" w:rsidRPr="00554C35">
        <w:rPr>
          <w:sz w:val="28"/>
          <w:szCs w:val="28"/>
        </w:rPr>
        <w:t>о проведении Х</w:t>
      </w:r>
      <w:r w:rsidR="00E873B6" w:rsidRPr="00554C35">
        <w:rPr>
          <w:sz w:val="28"/>
          <w:szCs w:val="28"/>
          <w:lang w:val="en-US"/>
        </w:rPr>
        <w:t>V</w:t>
      </w:r>
      <w:r>
        <w:rPr>
          <w:sz w:val="28"/>
          <w:szCs w:val="28"/>
        </w:rPr>
        <w:t xml:space="preserve"> С</w:t>
      </w:r>
      <w:r w:rsidR="00E873B6" w:rsidRPr="00554C35">
        <w:rPr>
          <w:sz w:val="28"/>
          <w:szCs w:val="28"/>
        </w:rPr>
        <w:t xml:space="preserve">партакиады </w:t>
      </w:r>
    </w:p>
    <w:p w:rsidR="00554C35" w:rsidRDefault="00E873B6" w:rsidP="00554C35">
      <w:pPr>
        <w:jc w:val="center"/>
        <w:rPr>
          <w:sz w:val="28"/>
          <w:szCs w:val="28"/>
        </w:rPr>
      </w:pPr>
      <w:r w:rsidRPr="00554C35">
        <w:rPr>
          <w:sz w:val="28"/>
          <w:szCs w:val="28"/>
        </w:rPr>
        <w:t xml:space="preserve">Карталинского муниципального района </w:t>
      </w:r>
    </w:p>
    <w:p w:rsidR="00554C35" w:rsidRDefault="00E873B6" w:rsidP="00554C35">
      <w:pPr>
        <w:jc w:val="center"/>
        <w:rPr>
          <w:sz w:val="28"/>
          <w:szCs w:val="28"/>
        </w:rPr>
      </w:pPr>
      <w:r w:rsidRPr="00554C35">
        <w:rPr>
          <w:sz w:val="28"/>
          <w:szCs w:val="28"/>
        </w:rPr>
        <w:t xml:space="preserve">среди сельских поселений </w:t>
      </w:r>
    </w:p>
    <w:p w:rsidR="00E873B6" w:rsidRPr="00554C35" w:rsidRDefault="00E873B6" w:rsidP="00554C35">
      <w:pPr>
        <w:jc w:val="center"/>
        <w:rPr>
          <w:sz w:val="28"/>
          <w:szCs w:val="28"/>
        </w:rPr>
      </w:pPr>
      <w:r w:rsidRPr="00554C35">
        <w:rPr>
          <w:sz w:val="28"/>
          <w:szCs w:val="28"/>
        </w:rPr>
        <w:t>(далее именуется – Положение)</w:t>
      </w:r>
    </w:p>
    <w:p w:rsidR="00E873B6" w:rsidRDefault="00E873B6" w:rsidP="00554C35">
      <w:pPr>
        <w:pStyle w:val="ae"/>
        <w:jc w:val="center"/>
        <w:rPr>
          <w:sz w:val="28"/>
          <w:szCs w:val="28"/>
        </w:rPr>
      </w:pPr>
    </w:p>
    <w:p w:rsidR="00554C35" w:rsidRPr="00554C35" w:rsidRDefault="00554C35" w:rsidP="00554C35">
      <w:pPr>
        <w:pStyle w:val="ae"/>
        <w:jc w:val="center"/>
        <w:rPr>
          <w:sz w:val="28"/>
          <w:szCs w:val="28"/>
        </w:rPr>
      </w:pPr>
    </w:p>
    <w:p w:rsidR="00E873B6" w:rsidRDefault="00E873B6" w:rsidP="00554C35">
      <w:pPr>
        <w:jc w:val="center"/>
        <w:rPr>
          <w:sz w:val="28"/>
          <w:szCs w:val="28"/>
        </w:rPr>
      </w:pPr>
      <w:r w:rsidRPr="00554C35">
        <w:rPr>
          <w:sz w:val="28"/>
          <w:szCs w:val="28"/>
          <w:lang w:val="en-US"/>
        </w:rPr>
        <w:t>I</w:t>
      </w:r>
      <w:r w:rsidRPr="00554C35">
        <w:rPr>
          <w:sz w:val="28"/>
          <w:szCs w:val="28"/>
        </w:rPr>
        <w:t xml:space="preserve">. </w:t>
      </w:r>
      <w:r w:rsidR="00554C35" w:rsidRPr="00554C35">
        <w:rPr>
          <w:sz w:val="28"/>
          <w:szCs w:val="28"/>
        </w:rPr>
        <w:t>Цели и за</w:t>
      </w:r>
      <w:r w:rsidR="00554C35">
        <w:rPr>
          <w:sz w:val="28"/>
          <w:szCs w:val="28"/>
        </w:rPr>
        <w:t>дачи</w:t>
      </w:r>
    </w:p>
    <w:p w:rsidR="00554C35" w:rsidRPr="00554C35" w:rsidRDefault="00554C35" w:rsidP="00554C35">
      <w:pPr>
        <w:jc w:val="center"/>
        <w:rPr>
          <w:sz w:val="28"/>
          <w:szCs w:val="28"/>
        </w:rPr>
      </w:pPr>
    </w:p>
    <w:p w:rsidR="00554C35" w:rsidRDefault="00E873B6" w:rsidP="00554C35">
      <w:pPr>
        <w:pStyle w:val="ae"/>
        <w:ind w:firstLine="709"/>
        <w:jc w:val="both"/>
        <w:rPr>
          <w:sz w:val="28"/>
          <w:szCs w:val="28"/>
        </w:rPr>
      </w:pPr>
      <w:r w:rsidRPr="00554C35">
        <w:rPr>
          <w:sz w:val="28"/>
          <w:szCs w:val="28"/>
        </w:rPr>
        <w:t xml:space="preserve">1. </w:t>
      </w:r>
      <w:r w:rsidRPr="00554C35">
        <w:rPr>
          <w:sz w:val="28"/>
          <w:szCs w:val="28"/>
          <w:lang w:val="en-US"/>
        </w:rPr>
        <w:t>XV</w:t>
      </w:r>
      <w:r w:rsidR="00554C35">
        <w:rPr>
          <w:sz w:val="28"/>
          <w:szCs w:val="28"/>
        </w:rPr>
        <w:t xml:space="preserve"> </w:t>
      </w:r>
      <w:r w:rsidRPr="00554C35">
        <w:rPr>
          <w:sz w:val="28"/>
          <w:szCs w:val="28"/>
          <w:lang w:val="en-US"/>
        </w:rPr>
        <w:t>C</w:t>
      </w:r>
      <w:r w:rsidRPr="00554C35">
        <w:rPr>
          <w:sz w:val="28"/>
          <w:szCs w:val="28"/>
        </w:rPr>
        <w:t>партакиада Карталинского муниципального района среди сельских поселений (далее именуется- Спартакиада) проводится с целью:</w:t>
      </w:r>
    </w:p>
    <w:p w:rsidR="00554C35" w:rsidRDefault="00E873B6" w:rsidP="00554C35">
      <w:pPr>
        <w:pStyle w:val="ae"/>
        <w:ind w:firstLine="709"/>
        <w:jc w:val="both"/>
        <w:rPr>
          <w:sz w:val="28"/>
          <w:szCs w:val="28"/>
        </w:rPr>
      </w:pPr>
      <w:r w:rsidRPr="00554C35">
        <w:rPr>
          <w:sz w:val="28"/>
          <w:szCs w:val="28"/>
        </w:rPr>
        <w:t>1) пропаганды физической культуры и спорта среди населения Карталинского муниципального  района, его привлечения к регулярным занятиям физической культурой  и спортом;</w:t>
      </w:r>
    </w:p>
    <w:p w:rsidR="00554C35" w:rsidRDefault="00E873B6" w:rsidP="00554C35">
      <w:pPr>
        <w:pStyle w:val="ae"/>
        <w:ind w:firstLine="709"/>
        <w:jc w:val="both"/>
        <w:rPr>
          <w:sz w:val="28"/>
          <w:szCs w:val="28"/>
        </w:rPr>
      </w:pPr>
      <w:r w:rsidRPr="00554C35">
        <w:rPr>
          <w:sz w:val="28"/>
          <w:szCs w:val="28"/>
        </w:rPr>
        <w:t>2) улучшения массовой физкультурно-оздоровительной и спортивной работы в коллективах поселений, учреждений Карталинского муниципального района;</w:t>
      </w:r>
    </w:p>
    <w:p w:rsidR="00E873B6" w:rsidRPr="00554C35" w:rsidRDefault="00E873B6" w:rsidP="00554C35">
      <w:pPr>
        <w:pStyle w:val="ae"/>
        <w:ind w:firstLine="709"/>
        <w:jc w:val="both"/>
        <w:rPr>
          <w:sz w:val="28"/>
          <w:szCs w:val="28"/>
        </w:rPr>
      </w:pPr>
      <w:r w:rsidRPr="00554C35">
        <w:rPr>
          <w:sz w:val="28"/>
          <w:szCs w:val="28"/>
        </w:rPr>
        <w:t>3) выявления сильнейших команд и перспективных спортсменов для участия в областных играх.</w:t>
      </w:r>
    </w:p>
    <w:p w:rsidR="00E873B6" w:rsidRDefault="00E873B6" w:rsidP="00554C35">
      <w:pPr>
        <w:pStyle w:val="ae"/>
        <w:jc w:val="center"/>
        <w:rPr>
          <w:sz w:val="28"/>
          <w:szCs w:val="28"/>
        </w:rPr>
      </w:pPr>
    </w:p>
    <w:p w:rsidR="00554C35" w:rsidRPr="00554C35" w:rsidRDefault="00554C35" w:rsidP="00554C35">
      <w:pPr>
        <w:pStyle w:val="ae"/>
        <w:jc w:val="center"/>
        <w:rPr>
          <w:sz w:val="28"/>
          <w:szCs w:val="28"/>
        </w:rPr>
      </w:pPr>
    </w:p>
    <w:p w:rsidR="00E873B6" w:rsidRDefault="00E873B6" w:rsidP="00554C35">
      <w:pPr>
        <w:suppressAutoHyphens/>
        <w:jc w:val="center"/>
        <w:rPr>
          <w:sz w:val="28"/>
          <w:szCs w:val="28"/>
        </w:rPr>
      </w:pPr>
      <w:r w:rsidRPr="00554C35">
        <w:rPr>
          <w:sz w:val="28"/>
          <w:szCs w:val="28"/>
          <w:lang w:val="en-US"/>
        </w:rPr>
        <w:t>II</w:t>
      </w:r>
      <w:r w:rsidRPr="00554C35">
        <w:rPr>
          <w:sz w:val="28"/>
          <w:szCs w:val="28"/>
        </w:rPr>
        <w:t>.</w:t>
      </w:r>
      <w:r w:rsidR="00554C35">
        <w:rPr>
          <w:sz w:val="28"/>
          <w:szCs w:val="28"/>
        </w:rPr>
        <w:t xml:space="preserve"> </w:t>
      </w:r>
      <w:r w:rsidR="00554C35" w:rsidRPr="00554C35">
        <w:rPr>
          <w:sz w:val="28"/>
          <w:szCs w:val="28"/>
        </w:rPr>
        <w:t>Место и время проведения</w:t>
      </w:r>
    </w:p>
    <w:p w:rsidR="00554C35" w:rsidRPr="00554C35" w:rsidRDefault="00554C35" w:rsidP="00554C35">
      <w:pPr>
        <w:suppressAutoHyphens/>
        <w:jc w:val="center"/>
        <w:rPr>
          <w:sz w:val="28"/>
          <w:szCs w:val="28"/>
        </w:rPr>
      </w:pPr>
    </w:p>
    <w:p w:rsidR="00554C35" w:rsidRDefault="00E873B6" w:rsidP="00554C35">
      <w:pPr>
        <w:pStyle w:val="ae"/>
        <w:ind w:firstLine="709"/>
        <w:rPr>
          <w:sz w:val="28"/>
          <w:szCs w:val="28"/>
        </w:rPr>
      </w:pPr>
      <w:r w:rsidRPr="00554C35">
        <w:rPr>
          <w:sz w:val="28"/>
          <w:szCs w:val="28"/>
        </w:rPr>
        <w:t>2. Спартакиада проводится в три этапа:</w:t>
      </w:r>
    </w:p>
    <w:p w:rsidR="00554C35" w:rsidRDefault="00E873B6" w:rsidP="00554C35">
      <w:pPr>
        <w:pStyle w:val="ae"/>
        <w:ind w:firstLine="709"/>
        <w:jc w:val="both"/>
        <w:rPr>
          <w:sz w:val="28"/>
          <w:szCs w:val="28"/>
        </w:rPr>
      </w:pPr>
      <w:r w:rsidRPr="00554C35">
        <w:rPr>
          <w:sz w:val="28"/>
          <w:szCs w:val="28"/>
        </w:rPr>
        <w:t>1)  1 этап - соревнования в спортивных клубах, коллективах физкультуры сельских поселений в течение  года;</w:t>
      </w:r>
    </w:p>
    <w:p w:rsidR="00554C35" w:rsidRDefault="00E873B6" w:rsidP="00554C35">
      <w:pPr>
        <w:pStyle w:val="ae"/>
        <w:ind w:firstLine="709"/>
        <w:jc w:val="both"/>
        <w:rPr>
          <w:sz w:val="28"/>
          <w:szCs w:val="28"/>
        </w:rPr>
      </w:pPr>
      <w:r w:rsidRPr="00554C35">
        <w:rPr>
          <w:sz w:val="28"/>
          <w:szCs w:val="28"/>
        </w:rPr>
        <w:t>2) 2 этап –  соревнования по видам спорта согласно настоящему Положению,</w:t>
      </w:r>
      <w:r w:rsidR="00554C35">
        <w:rPr>
          <w:sz w:val="28"/>
          <w:szCs w:val="28"/>
        </w:rPr>
        <w:t xml:space="preserve"> </w:t>
      </w:r>
      <w:r w:rsidRPr="00554C35">
        <w:rPr>
          <w:sz w:val="28"/>
          <w:szCs w:val="28"/>
        </w:rPr>
        <w:t>в течение периода с</w:t>
      </w:r>
      <w:r w:rsidR="00554C35">
        <w:rPr>
          <w:sz w:val="28"/>
          <w:szCs w:val="28"/>
        </w:rPr>
        <w:t xml:space="preserve"> </w:t>
      </w:r>
      <w:r w:rsidRPr="00554C35">
        <w:rPr>
          <w:sz w:val="28"/>
          <w:szCs w:val="28"/>
        </w:rPr>
        <w:t>01 марта по 30 июля</w:t>
      </w:r>
      <w:r w:rsidR="00554C35">
        <w:rPr>
          <w:sz w:val="28"/>
          <w:szCs w:val="28"/>
        </w:rPr>
        <w:t xml:space="preserve"> </w:t>
      </w:r>
      <w:r w:rsidRPr="00554C35">
        <w:rPr>
          <w:sz w:val="28"/>
          <w:szCs w:val="28"/>
        </w:rPr>
        <w:t>2021 года, зональные сорев</w:t>
      </w:r>
      <w:r w:rsidR="00554C35">
        <w:rPr>
          <w:sz w:val="28"/>
          <w:szCs w:val="28"/>
        </w:rPr>
        <w:t>нования по игровым видам спорта;</w:t>
      </w:r>
    </w:p>
    <w:p w:rsidR="00554C35" w:rsidRDefault="00E873B6" w:rsidP="00554C35">
      <w:pPr>
        <w:pStyle w:val="ae"/>
        <w:ind w:firstLine="709"/>
        <w:jc w:val="both"/>
        <w:rPr>
          <w:sz w:val="28"/>
          <w:szCs w:val="28"/>
        </w:rPr>
      </w:pPr>
      <w:r w:rsidRPr="00554C35">
        <w:rPr>
          <w:sz w:val="28"/>
          <w:szCs w:val="28"/>
        </w:rPr>
        <w:t>3) 3 этап</w:t>
      </w:r>
      <w:r w:rsidR="00554C35">
        <w:rPr>
          <w:sz w:val="28"/>
          <w:szCs w:val="28"/>
        </w:rPr>
        <w:t xml:space="preserve"> </w:t>
      </w:r>
      <w:r w:rsidRPr="00554C35">
        <w:rPr>
          <w:sz w:val="28"/>
          <w:szCs w:val="28"/>
        </w:rPr>
        <w:t>- финальные соревнования проводятся в июне 2021 года</w:t>
      </w:r>
      <w:r w:rsidR="00554C35">
        <w:rPr>
          <w:sz w:val="28"/>
          <w:szCs w:val="28"/>
        </w:rPr>
        <w:t xml:space="preserve"> </w:t>
      </w:r>
      <w:r w:rsidRPr="00554C35">
        <w:rPr>
          <w:sz w:val="28"/>
          <w:szCs w:val="28"/>
        </w:rPr>
        <w:t xml:space="preserve">(место, дата проведения по согласованию с главой </w:t>
      </w:r>
      <w:r w:rsidR="00554C35">
        <w:rPr>
          <w:sz w:val="28"/>
          <w:szCs w:val="28"/>
        </w:rPr>
        <w:t xml:space="preserve">Карталинского муниципального </w:t>
      </w:r>
      <w:r w:rsidRPr="00554C35">
        <w:rPr>
          <w:sz w:val="28"/>
          <w:szCs w:val="28"/>
        </w:rPr>
        <w:t>района)</w:t>
      </w:r>
      <w:r w:rsidR="00554C35">
        <w:rPr>
          <w:sz w:val="28"/>
          <w:szCs w:val="28"/>
        </w:rPr>
        <w:t>.</w:t>
      </w:r>
    </w:p>
    <w:p w:rsidR="00E873B6" w:rsidRPr="00554C35" w:rsidRDefault="00E873B6" w:rsidP="00554C35">
      <w:pPr>
        <w:pStyle w:val="ae"/>
        <w:ind w:firstLine="709"/>
        <w:jc w:val="both"/>
        <w:rPr>
          <w:sz w:val="28"/>
          <w:szCs w:val="28"/>
        </w:rPr>
      </w:pPr>
      <w:r w:rsidRPr="00554C35">
        <w:rPr>
          <w:sz w:val="28"/>
          <w:szCs w:val="28"/>
        </w:rPr>
        <w:t>3. Приезд команд к 09:30 часам.</w:t>
      </w:r>
      <w:r w:rsidR="00554C35">
        <w:rPr>
          <w:sz w:val="28"/>
          <w:szCs w:val="28"/>
        </w:rPr>
        <w:t xml:space="preserve"> Парад открытия - 10:00 часов.</w:t>
      </w:r>
    </w:p>
    <w:p w:rsidR="005167FA" w:rsidRDefault="005167FA" w:rsidP="00554C35">
      <w:pPr>
        <w:pStyle w:val="ae"/>
        <w:rPr>
          <w:sz w:val="28"/>
          <w:szCs w:val="28"/>
        </w:rPr>
      </w:pPr>
    </w:p>
    <w:p w:rsidR="00552E6A" w:rsidRDefault="00552E6A" w:rsidP="00554C35">
      <w:pPr>
        <w:pStyle w:val="ae"/>
        <w:rPr>
          <w:sz w:val="28"/>
          <w:szCs w:val="28"/>
        </w:rPr>
      </w:pPr>
    </w:p>
    <w:p w:rsidR="00552E6A" w:rsidRDefault="00552E6A" w:rsidP="00554C35">
      <w:pPr>
        <w:pStyle w:val="ae"/>
        <w:rPr>
          <w:sz w:val="28"/>
          <w:szCs w:val="28"/>
        </w:rPr>
      </w:pPr>
    </w:p>
    <w:p w:rsidR="00552E6A" w:rsidRDefault="00552E6A" w:rsidP="00554C35">
      <w:pPr>
        <w:pStyle w:val="ae"/>
        <w:rPr>
          <w:sz w:val="28"/>
          <w:szCs w:val="28"/>
        </w:rPr>
      </w:pPr>
    </w:p>
    <w:p w:rsidR="00552E6A" w:rsidRDefault="00552E6A" w:rsidP="00554C35">
      <w:pPr>
        <w:pStyle w:val="ae"/>
        <w:rPr>
          <w:sz w:val="28"/>
          <w:szCs w:val="28"/>
        </w:rPr>
      </w:pPr>
    </w:p>
    <w:p w:rsidR="00552E6A" w:rsidRPr="00554C35" w:rsidRDefault="00552E6A" w:rsidP="00554C35">
      <w:pPr>
        <w:pStyle w:val="ae"/>
        <w:rPr>
          <w:sz w:val="28"/>
          <w:szCs w:val="28"/>
        </w:rPr>
      </w:pPr>
    </w:p>
    <w:p w:rsidR="00E873B6" w:rsidRDefault="00E873B6" w:rsidP="00554C35">
      <w:pPr>
        <w:suppressAutoHyphens/>
        <w:jc w:val="center"/>
        <w:rPr>
          <w:sz w:val="28"/>
          <w:szCs w:val="28"/>
        </w:rPr>
      </w:pPr>
      <w:r w:rsidRPr="00554C35">
        <w:rPr>
          <w:sz w:val="28"/>
          <w:szCs w:val="28"/>
          <w:lang w:val="en-US"/>
        </w:rPr>
        <w:t>III</w:t>
      </w:r>
      <w:r w:rsidRPr="00554C35">
        <w:rPr>
          <w:sz w:val="28"/>
          <w:szCs w:val="28"/>
        </w:rPr>
        <w:t>.</w:t>
      </w:r>
      <w:r w:rsidR="00554C35">
        <w:rPr>
          <w:sz w:val="28"/>
          <w:szCs w:val="28"/>
        </w:rPr>
        <w:t xml:space="preserve"> </w:t>
      </w:r>
      <w:r w:rsidR="00554C35" w:rsidRPr="00554C35">
        <w:rPr>
          <w:sz w:val="28"/>
          <w:szCs w:val="28"/>
        </w:rPr>
        <w:t>Участники соревнований</w:t>
      </w:r>
    </w:p>
    <w:p w:rsidR="00554C35" w:rsidRDefault="00554C35" w:rsidP="00554C35">
      <w:pPr>
        <w:suppressAutoHyphens/>
        <w:jc w:val="center"/>
        <w:rPr>
          <w:sz w:val="28"/>
          <w:szCs w:val="28"/>
        </w:rPr>
      </w:pPr>
    </w:p>
    <w:p w:rsidR="002930FC" w:rsidRDefault="002930FC" w:rsidP="00554C35">
      <w:pPr>
        <w:suppressAutoHyphens/>
        <w:jc w:val="center"/>
        <w:rPr>
          <w:sz w:val="28"/>
          <w:szCs w:val="28"/>
        </w:rPr>
      </w:pPr>
    </w:p>
    <w:p w:rsidR="002F4769" w:rsidRDefault="00E873B6" w:rsidP="002F4769">
      <w:pPr>
        <w:pStyle w:val="ae"/>
        <w:ind w:firstLine="709"/>
        <w:jc w:val="both"/>
        <w:rPr>
          <w:sz w:val="28"/>
          <w:szCs w:val="28"/>
        </w:rPr>
      </w:pPr>
      <w:r w:rsidRPr="00554C35">
        <w:rPr>
          <w:sz w:val="28"/>
          <w:szCs w:val="28"/>
        </w:rPr>
        <w:t>4. К участию в Спартакиаде допускаются сборные команды сельских поселений Карталинского муниципального района. Все сборные команды должны иметь единую спортивную форму, аншлаг</w:t>
      </w:r>
      <w:r w:rsidRPr="002F4769">
        <w:rPr>
          <w:sz w:val="28"/>
          <w:szCs w:val="28"/>
        </w:rPr>
        <w:t>.</w:t>
      </w:r>
      <w:r w:rsidRPr="00554C35">
        <w:rPr>
          <w:sz w:val="28"/>
          <w:szCs w:val="28"/>
        </w:rPr>
        <w:t xml:space="preserve"> Возраст участников соревнований не моложе 17 лет.   (исключения - 2 человека не моложе 16 лет на день проведения соревнования в игровых видах спорта- волейбол (мужской, женский), баскетбол ( мужской ), мини-футбол ( мужской).</w:t>
      </w:r>
    </w:p>
    <w:p w:rsidR="00E873B6" w:rsidRDefault="00E873B6" w:rsidP="002F4769">
      <w:pPr>
        <w:pStyle w:val="ae"/>
        <w:ind w:firstLine="709"/>
        <w:jc w:val="both"/>
        <w:rPr>
          <w:sz w:val="28"/>
          <w:szCs w:val="28"/>
        </w:rPr>
      </w:pPr>
      <w:r w:rsidRPr="00554C35">
        <w:rPr>
          <w:sz w:val="28"/>
          <w:szCs w:val="28"/>
        </w:rPr>
        <w:t xml:space="preserve">5. Обязательна постоянная  прописка сельского поселения не менее </w:t>
      </w:r>
      <w:r w:rsidR="002F4769">
        <w:rPr>
          <w:sz w:val="28"/>
          <w:szCs w:val="28"/>
        </w:rPr>
        <w:t xml:space="preserve">                 </w:t>
      </w:r>
      <w:r w:rsidRPr="00554C35">
        <w:rPr>
          <w:sz w:val="28"/>
          <w:szCs w:val="28"/>
        </w:rPr>
        <w:t>6 месяцев или вид на жительство не менее 6 месяцев в данном сельском поселении.</w:t>
      </w:r>
    </w:p>
    <w:p w:rsidR="002F4769" w:rsidRDefault="002F4769" w:rsidP="002F4769">
      <w:pPr>
        <w:pStyle w:val="ae"/>
        <w:ind w:firstLine="709"/>
        <w:jc w:val="both"/>
        <w:rPr>
          <w:sz w:val="28"/>
          <w:szCs w:val="28"/>
        </w:rPr>
      </w:pPr>
    </w:p>
    <w:p w:rsidR="002F4769" w:rsidRPr="00554C35" w:rsidRDefault="002F4769" w:rsidP="002F4769">
      <w:pPr>
        <w:pStyle w:val="ae"/>
        <w:ind w:firstLine="709"/>
        <w:jc w:val="both"/>
        <w:rPr>
          <w:sz w:val="28"/>
          <w:szCs w:val="28"/>
        </w:rPr>
      </w:pPr>
    </w:p>
    <w:p w:rsidR="00E873B6" w:rsidRDefault="00E873B6" w:rsidP="002F4769">
      <w:pPr>
        <w:suppressAutoHyphens/>
        <w:jc w:val="center"/>
        <w:rPr>
          <w:sz w:val="28"/>
          <w:szCs w:val="28"/>
        </w:rPr>
      </w:pPr>
      <w:r w:rsidRPr="00554C35">
        <w:rPr>
          <w:sz w:val="28"/>
          <w:szCs w:val="28"/>
          <w:lang w:val="en-US"/>
        </w:rPr>
        <w:t>IV</w:t>
      </w:r>
      <w:r w:rsidRPr="00554C35">
        <w:rPr>
          <w:sz w:val="28"/>
          <w:szCs w:val="28"/>
        </w:rPr>
        <w:t xml:space="preserve">. </w:t>
      </w:r>
      <w:r w:rsidR="002F4769" w:rsidRPr="00554C35">
        <w:rPr>
          <w:sz w:val="28"/>
          <w:szCs w:val="28"/>
        </w:rPr>
        <w:t>Порядок и сроки подачи заявок</w:t>
      </w:r>
    </w:p>
    <w:p w:rsidR="002F4769" w:rsidRDefault="002F4769" w:rsidP="002F4769">
      <w:pPr>
        <w:suppressAutoHyphens/>
        <w:jc w:val="center"/>
        <w:rPr>
          <w:sz w:val="28"/>
          <w:szCs w:val="28"/>
        </w:rPr>
      </w:pPr>
    </w:p>
    <w:p w:rsidR="002F4769" w:rsidRPr="00554C35" w:rsidRDefault="002F4769" w:rsidP="002F4769">
      <w:pPr>
        <w:suppressAutoHyphens/>
        <w:jc w:val="center"/>
        <w:rPr>
          <w:sz w:val="28"/>
          <w:szCs w:val="28"/>
        </w:rPr>
      </w:pPr>
    </w:p>
    <w:p w:rsidR="00E873B6" w:rsidRPr="00554C35" w:rsidRDefault="00E873B6" w:rsidP="002F4769">
      <w:pPr>
        <w:pStyle w:val="ae"/>
        <w:ind w:firstLine="709"/>
        <w:jc w:val="both"/>
        <w:rPr>
          <w:b/>
          <w:sz w:val="28"/>
          <w:szCs w:val="28"/>
        </w:rPr>
      </w:pPr>
      <w:r w:rsidRPr="00554C35">
        <w:rPr>
          <w:sz w:val="28"/>
          <w:szCs w:val="28"/>
        </w:rPr>
        <w:t>6. Предварительные заявки  на участие в Спартакиаде по форме, согласно приложению 1 к настоящему Положению, подаются в мандатную комиссию за 30 минут до начала соревнований. Заявки, поступившие позже указанного срока, не  рассматриваются.</w:t>
      </w:r>
    </w:p>
    <w:p w:rsidR="00E873B6" w:rsidRPr="00554C35" w:rsidRDefault="00E873B6" w:rsidP="002F4769">
      <w:pPr>
        <w:pStyle w:val="ae"/>
        <w:ind w:firstLine="709"/>
        <w:jc w:val="both"/>
        <w:rPr>
          <w:sz w:val="28"/>
          <w:szCs w:val="28"/>
        </w:rPr>
      </w:pPr>
      <w:r w:rsidRPr="00554C35">
        <w:rPr>
          <w:sz w:val="28"/>
          <w:szCs w:val="28"/>
        </w:rPr>
        <w:t>7. Именные заявки   на каждый вид программы по форме, согласно приложению 1 к настоящему Положению, заверенные врачом и руководителем, представляются в мандатную комиссию и в главную судейскую коллегию до 9:30 часов в день проведения спартакиады.</w:t>
      </w:r>
    </w:p>
    <w:p w:rsidR="00E873B6" w:rsidRPr="00554C35" w:rsidRDefault="00E873B6" w:rsidP="002F4769">
      <w:pPr>
        <w:pStyle w:val="ae"/>
        <w:ind w:firstLine="709"/>
        <w:jc w:val="both"/>
        <w:rPr>
          <w:sz w:val="28"/>
          <w:szCs w:val="28"/>
        </w:rPr>
      </w:pPr>
      <w:r w:rsidRPr="00554C35">
        <w:rPr>
          <w:sz w:val="28"/>
          <w:szCs w:val="28"/>
        </w:rPr>
        <w:t>8. В мандатную комиссию предоставляется в обязательном порядке паспорт участника Спартакиады.</w:t>
      </w:r>
    </w:p>
    <w:p w:rsidR="00E873B6" w:rsidRPr="00554C35" w:rsidRDefault="00E873B6" w:rsidP="00554C35">
      <w:pPr>
        <w:pStyle w:val="ae"/>
        <w:rPr>
          <w:sz w:val="28"/>
          <w:szCs w:val="28"/>
        </w:rPr>
      </w:pPr>
    </w:p>
    <w:p w:rsidR="00E873B6" w:rsidRPr="00554C35" w:rsidRDefault="00E873B6" w:rsidP="00554C35">
      <w:pPr>
        <w:pStyle w:val="ae"/>
        <w:rPr>
          <w:sz w:val="28"/>
          <w:szCs w:val="28"/>
        </w:rPr>
      </w:pPr>
    </w:p>
    <w:p w:rsidR="002F4769" w:rsidRDefault="00E873B6" w:rsidP="002F4769">
      <w:pPr>
        <w:pStyle w:val="ae"/>
        <w:jc w:val="center"/>
        <w:rPr>
          <w:sz w:val="28"/>
          <w:szCs w:val="28"/>
        </w:rPr>
      </w:pPr>
      <w:r w:rsidRPr="00554C35">
        <w:rPr>
          <w:sz w:val="28"/>
          <w:szCs w:val="28"/>
          <w:lang w:val="en-US"/>
        </w:rPr>
        <w:t>V</w:t>
      </w:r>
      <w:r w:rsidR="002F4769" w:rsidRPr="00554C35">
        <w:rPr>
          <w:sz w:val="28"/>
          <w:szCs w:val="28"/>
        </w:rPr>
        <w:t xml:space="preserve">. Руководство подготовкой и </w:t>
      </w:r>
    </w:p>
    <w:p w:rsidR="00E873B6" w:rsidRPr="00554C35" w:rsidRDefault="002F4769" w:rsidP="002F4769">
      <w:pPr>
        <w:pStyle w:val="ae"/>
        <w:jc w:val="center"/>
        <w:rPr>
          <w:sz w:val="28"/>
          <w:szCs w:val="28"/>
        </w:rPr>
      </w:pPr>
      <w:r>
        <w:rPr>
          <w:sz w:val="28"/>
          <w:szCs w:val="28"/>
        </w:rPr>
        <w:t xml:space="preserve">    </w:t>
      </w:r>
      <w:r w:rsidRPr="00554C35">
        <w:rPr>
          <w:sz w:val="28"/>
          <w:szCs w:val="28"/>
        </w:rPr>
        <w:t>проведением спартакиады</w:t>
      </w:r>
    </w:p>
    <w:p w:rsidR="00E873B6" w:rsidRDefault="00E873B6" w:rsidP="002F4769">
      <w:pPr>
        <w:pStyle w:val="ae"/>
        <w:jc w:val="center"/>
        <w:rPr>
          <w:sz w:val="28"/>
          <w:szCs w:val="28"/>
        </w:rPr>
      </w:pPr>
    </w:p>
    <w:p w:rsidR="002F4769" w:rsidRPr="00554C35" w:rsidRDefault="002F4769" w:rsidP="00554C35">
      <w:pPr>
        <w:pStyle w:val="ae"/>
        <w:rPr>
          <w:sz w:val="28"/>
          <w:szCs w:val="28"/>
        </w:rPr>
      </w:pPr>
    </w:p>
    <w:p w:rsidR="000327DC" w:rsidRDefault="00E873B6" w:rsidP="000327DC">
      <w:pPr>
        <w:pStyle w:val="ae"/>
        <w:ind w:firstLine="709"/>
        <w:jc w:val="both"/>
        <w:rPr>
          <w:sz w:val="28"/>
          <w:szCs w:val="28"/>
        </w:rPr>
      </w:pPr>
      <w:r w:rsidRPr="00554C35">
        <w:rPr>
          <w:sz w:val="28"/>
          <w:szCs w:val="28"/>
        </w:rPr>
        <w:t xml:space="preserve">9. Общее руководство подготовкой и проведением  Спартакиады осуществляет Управление по делам культуры и спорта Карталинского муниципального района, администрации  сельских поселений Карталинского муниципального района.        </w:t>
      </w:r>
    </w:p>
    <w:p w:rsidR="00E873B6" w:rsidRDefault="00E873B6" w:rsidP="000327DC">
      <w:pPr>
        <w:pStyle w:val="ae"/>
        <w:ind w:firstLine="709"/>
        <w:jc w:val="both"/>
        <w:rPr>
          <w:sz w:val="28"/>
          <w:szCs w:val="28"/>
        </w:rPr>
      </w:pPr>
      <w:r w:rsidRPr="00554C35">
        <w:rPr>
          <w:sz w:val="28"/>
          <w:szCs w:val="28"/>
        </w:rPr>
        <w:t>10. Непосредственное проведение соревнований  возлагается на главную судейскую коллегию.</w:t>
      </w:r>
    </w:p>
    <w:p w:rsidR="005167FA" w:rsidRDefault="005167FA" w:rsidP="000327DC">
      <w:pPr>
        <w:jc w:val="center"/>
        <w:rPr>
          <w:sz w:val="28"/>
          <w:szCs w:val="28"/>
        </w:rPr>
      </w:pPr>
    </w:p>
    <w:p w:rsidR="004A585D" w:rsidRDefault="004A585D" w:rsidP="000327DC">
      <w:pPr>
        <w:jc w:val="center"/>
        <w:rPr>
          <w:sz w:val="28"/>
          <w:szCs w:val="28"/>
        </w:rPr>
      </w:pPr>
    </w:p>
    <w:p w:rsidR="004A585D" w:rsidRDefault="004A585D" w:rsidP="000327DC">
      <w:pPr>
        <w:jc w:val="center"/>
        <w:rPr>
          <w:sz w:val="28"/>
          <w:szCs w:val="28"/>
        </w:rPr>
      </w:pPr>
    </w:p>
    <w:p w:rsidR="004A585D" w:rsidRDefault="004A585D" w:rsidP="000327DC">
      <w:pPr>
        <w:jc w:val="center"/>
        <w:rPr>
          <w:sz w:val="28"/>
          <w:szCs w:val="28"/>
        </w:rPr>
      </w:pPr>
    </w:p>
    <w:p w:rsidR="004A585D" w:rsidRDefault="004A585D" w:rsidP="000327DC">
      <w:pPr>
        <w:jc w:val="center"/>
        <w:rPr>
          <w:sz w:val="28"/>
          <w:szCs w:val="28"/>
        </w:rPr>
      </w:pPr>
    </w:p>
    <w:p w:rsidR="00552E6A" w:rsidRDefault="00552E6A" w:rsidP="000327DC">
      <w:pPr>
        <w:jc w:val="center"/>
        <w:rPr>
          <w:sz w:val="28"/>
          <w:szCs w:val="28"/>
        </w:rPr>
      </w:pPr>
    </w:p>
    <w:p w:rsidR="00E873B6" w:rsidRDefault="00E873B6" w:rsidP="000327DC">
      <w:pPr>
        <w:jc w:val="center"/>
        <w:rPr>
          <w:sz w:val="28"/>
          <w:szCs w:val="28"/>
        </w:rPr>
      </w:pPr>
      <w:r w:rsidRPr="00554C35">
        <w:rPr>
          <w:sz w:val="28"/>
          <w:szCs w:val="28"/>
          <w:lang w:val="en-US"/>
        </w:rPr>
        <w:t>VI</w:t>
      </w:r>
      <w:r w:rsidRPr="00554C35">
        <w:rPr>
          <w:sz w:val="28"/>
          <w:szCs w:val="28"/>
        </w:rPr>
        <w:t xml:space="preserve">. </w:t>
      </w:r>
      <w:r w:rsidR="000327DC" w:rsidRPr="00554C35">
        <w:rPr>
          <w:sz w:val="28"/>
          <w:szCs w:val="28"/>
        </w:rPr>
        <w:t>Определение победителей</w:t>
      </w:r>
    </w:p>
    <w:p w:rsidR="000327DC" w:rsidRDefault="000327DC" w:rsidP="000327DC">
      <w:pPr>
        <w:jc w:val="center"/>
        <w:rPr>
          <w:sz w:val="28"/>
          <w:szCs w:val="28"/>
        </w:rPr>
      </w:pPr>
    </w:p>
    <w:p w:rsidR="000327DC" w:rsidRPr="00554C35" w:rsidRDefault="000327DC" w:rsidP="000327DC">
      <w:pPr>
        <w:jc w:val="center"/>
        <w:rPr>
          <w:sz w:val="28"/>
          <w:szCs w:val="28"/>
        </w:rPr>
      </w:pPr>
    </w:p>
    <w:p w:rsidR="00E873B6" w:rsidRPr="00554C35" w:rsidRDefault="00E873B6" w:rsidP="000327DC">
      <w:pPr>
        <w:pStyle w:val="ae"/>
        <w:ind w:firstLine="709"/>
        <w:jc w:val="both"/>
        <w:rPr>
          <w:sz w:val="28"/>
          <w:szCs w:val="28"/>
        </w:rPr>
      </w:pPr>
      <w:r w:rsidRPr="00554C35">
        <w:rPr>
          <w:sz w:val="28"/>
          <w:szCs w:val="28"/>
        </w:rPr>
        <w:t>11. Общекомандное место в Спартакиаде определяется по наибольшей сумме очков, набранных сборными командами поселений по 15 из 16</w:t>
      </w:r>
      <w:r w:rsidR="000327DC">
        <w:rPr>
          <w:sz w:val="28"/>
          <w:szCs w:val="28"/>
        </w:rPr>
        <w:t xml:space="preserve"> </w:t>
      </w:r>
      <w:r w:rsidRPr="00554C35">
        <w:rPr>
          <w:sz w:val="28"/>
          <w:szCs w:val="28"/>
        </w:rPr>
        <w:t>видов спорта, включенных в программу соревнований, по таблице оценок результатов соревнований  Спартакиады  (приложени</w:t>
      </w:r>
      <w:r w:rsidR="000327DC">
        <w:rPr>
          <w:sz w:val="28"/>
          <w:szCs w:val="28"/>
        </w:rPr>
        <w:t>е 2,  3 к настоящему Положению).</w:t>
      </w:r>
    </w:p>
    <w:p w:rsidR="000327DC" w:rsidRDefault="00E873B6" w:rsidP="000327DC">
      <w:pPr>
        <w:pStyle w:val="ae"/>
        <w:ind w:firstLine="709"/>
        <w:jc w:val="both"/>
        <w:rPr>
          <w:sz w:val="28"/>
          <w:szCs w:val="28"/>
        </w:rPr>
      </w:pPr>
      <w:r w:rsidRPr="00554C35">
        <w:rPr>
          <w:sz w:val="28"/>
          <w:szCs w:val="28"/>
        </w:rPr>
        <w:t>12. При равенстве очков у 2-х и более команд преимущество  отдается команде, имеющей лучший результат в легкоатлетической эстафете</w:t>
      </w:r>
      <w:r w:rsidR="000327DC">
        <w:rPr>
          <w:sz w:val="28"/>
          <w:szCs w:val="28"/>
        </w:rPr>
        <w:t>.</w:t>
      </w:r>
    </w:p>
    <w:p w:rsidR="005167FA" w:rsidRDefault="005167FA" w:rsidP="000327DC">
      <w:pPr>
        <w:pStyle w:val="ae"/>
        <w:jc w:val="center"/>
        <w:rPr>
          <w:sz w:val="28"/>
          <w:szCs w:val="28"/>
        </w:rPr>
      </w:pPr>
    </w:p>
    <w:p w:rsidR="005167FA" w:rsidRDefault="005167FA" w:rsidP="000327DC">
      <w:pPr>
        <w:pStyle w:val="ae"/>
        <w:jc w:val="center"/>
        <w:rPr>
          <w:sz w:val="28"/>
          <w:szCs w:val="28"/>
        </w:rPr>
      </w:pPr>
    </w:p>
    <w:p w:rsidR="00E873B6" w:rsidRDefault="00E873B6" w:rsidP="000327DC">
      <w:pPr>
        <w:pStyle w:val="ae"/>
        <w:jc w:val="center"/>
        <w:rPr>
          <w:sz w:val="28"/>
          <w:szCs w:val="28"/>
        </w:rPr>
      </w:pPr>
      <w:r w:rsidRPr="00554C35">
        <w:rPr>
          <w:sz w:val="28"/>
          <w:szCs w:val="28"/>
          <w:lang w:val="en-US"/>
        </w:rPr>
        <w:t>VII</w:t>
      </w:r>
      <w:r w:rsidRPr="00554C35">
        <w:rPr>
          <w:sz w:val="28"/>
          <w:szCs w:val="28"/>
        </w:rPr>
        <w:t>.</w:t>
      </w:r>
      <w:r w:rsidR="000327DC">
        <w:rPr>
          <w:sz w:val="28"/>
          <w:szCs w:val="28"/>
        </w:rPr>
        <w:t xml:space="preserve"> </w:t>
      </w:r>
      <w:r w:rsidR="000327DC" w:rsidRPr="00554C35">
        <w:rPr>
          <w:sz w:val="28"/>
          <w:szCs w:val="28"/>
        </w:rPr>
        <w:t>Награждение</w:t>
      </w:r>
    </w:p>
    <w:p w:rsidR="000327DC" w:rsidRDefault="000327DC" w:rsidP="000327DC">
      <w:pPr>
        <w:pStyle w:val="ae"/>
        <w:jc w:val="center"/>
        <w:rPr>
          <w:sz w:val="28"/>
          <w:szCs w:val="28"/>
        </w:rPr>
      </w:pPr>
    </w:p>
    <w:p w:rsidR="000327DC" w:rsidRPr="00554C35" w:rsidRDefault="000327DC" w:rsidP="000327DC">
      <w:pPr>
        <w:pStyle w:val="ae"/>
        <w:jc w:val="center"/>
        <w:rPr>
          <w:sz w:val="28"/>
          <w:szCs w:val="28"/>
        </w:rPr>
      </w:pPr>
    </w:p>
    <w:p w:rsidR="000327DC" w:rsidRDefault="00E873B6" w:rsidP="000327DC">
      <w:pPr>
        <w:pStyle w:val="ae"/>
        <w:ind w:firstLine="709"/>
        <w:jc w:val="both"/>
        <w:rPr>
          <w:sz w:val="28"/>
          <w:szCs w:val="28"/>
        </w:rPr>
      </w:pPr>
      <w:r w:rsidRPr="00554C35">
        <w:rPr>
          <w:sz w:val="28"/>
          <w:szCs w:val="28"/>
        </w:rPr>
        <w:t>13. Награждение  в общекомандном зачете производит</w:t>
      </w:r>
      <w:r w:rsidR="005167FA">
        <w:rPr>
          <w:sz w:val="28"/>
          <w:szCs w:val="28"/>
        </w:rPr>
        <w:t>ся отдельным распоряжением администрации</w:t>
      </w:r>
      <w:r w:rsidRPr="00554C35">
        <w:rPr>
          <w:sz w:val="28"/>
          <w:szCs w:val="28"/>
        </w:rPr>
        <w:t xml:space="preserve"> Карталинского </w:t>
      </w:r>
      <w:r w:rsidR="00677839">
        <w:rPr>
          <w:sz w:val="28"/>
          <w:szCs w:val="28"/>
        </w:rPr>
        <w:t>муниципального района по итогам</w:t>
      </w:r>
      <w:r w:rsidR="000327DC">
        <w:rPr>
          <w:sz w:val="28"/>
          <w:szCs w:val="28"/>
        </w:rPr>
        <w:t xml:space="preserve">  </w:t>
      </w:r>
      <w:r w:rsidRPr="00554C35">
        <w:rPr>
          <w:sz w:val="28"/>
          <w:szCs w:val="28"/>
          <w:lang w:val="en-US"/>
        </w:rPr>
        <w:t>XV</w:t>
      </w:r>
      <w:r w:rsidR="000327DC">
        <w:rPr>
          <w:sz w:val="28"/>
          <w:szCs w:val="28"/>
        </w:rPr>
        <w:t xml:space="preserve"> </w:t>
      </w:r>
      <w:r w:rsidRPr="00554C35">
        <w:rPr>
          <w:sz w:val="28"/>
          <w:szCs w:val="28"/>
          <w:lang w:val="en-US"/>
        </w:rPr>
        <w:t>C</w:t>
      </w:r>
      <w:r w:rsidRPr="00554C35">
        <w:rPr>
          <w:sz w:val="28"/>
          <w:szCs w:val="28"/>
        </w:rPr>
        <w:t>партакиады Карталинского муниципального района среди сельских поселений.</w:t>
      </w:r>
      <w:r w:rsidR="000327DC">
        <w:rPr>
          <w:sz w:val="28"/>
          <w:szCs w:val="28"/>
        </w:rPr>
        <w:t xml:space="preserve"> </w:t>
      </w:r>
    </w:p>
    <w:p w:rsidR="00E873B6" w:rsidRPr="00554C35" w:rsidRDefault="000327DC" w:rsidP="000327DC">
      <w:pPr>
        <w:pStyle w:val="ae"/>
        <w:ind w:firstLine="709"/>
        <w:jc w:val="both"/>
        <w:rPr>
          <w:sz w:val="28"/>
          <w:szCs w:val="28"/>
        </w:rPr>
      </w:pPr>
      <w:r>
        <w:rPr>
          <w:sz w:val="28"/>
          <w:szCs w:val="28"/>
        </w:rPr>
        <w:t xml:space="preserve">14. </w:t>
      </w:r>
      <w:r w:rsidR="00E873B6" w:rsidRPr="00554C35">
        <w:rPr>
          <w:sz w:val="28"/>
          <w:szCs w:val="28"/>
        </w:rPr>
        <w:t>Команды, занявшие 1,</w:t>
      </w:r>
      <w:r>
        <w:rPr>
          <w:sz w:val="28"/>
          <w:szCs w:val="28"/>
        </w:rPr>
        <w:t xml:space="preserve"> </w:t>
      </w:r>
      <w:r w:rsidR="00E873B6" w:rsidRPr="00554C35">
        <w:rPr>
          <w:sz w:val="28"/>
          <w:szCs w:val="28"/>
        </w:rPr>
        <w:t>2,</w:t>
      </w:r>
      <w:r>
        <w:rPr>
          <w:sz w:val="28"/>
          <w:szCs w:val="28"/>
        </w:rPr>
        <w:t xml:space="preserve"> </w:t>
      </w:r>
      <w:r w:rsidR="00E873B6" w:rsidRPr="00554C35">
        <w:rPr>
          <w:sz w:val="28"/>
          <w:szCs w:val="28"/>
        </w:rPr>
        <w:t>3 места в общекомандном зачете</w:t>
      </w:r>
      <w:r>
        <w:rPr>
          <w:sz w:val="28"/>
          <w:szCs w:val="28"/>
        </w:rPr>
        <w:t xml:space="preserve"> </w:t>
      </w:r>
      <w:r w:rsidR="00E873B6" w:rsidRPr="00554C35">
        <w:rPr>
          <w:sz w:val="28"/>
          <w:szCs w:val="28"/>
        </w:rPr>
        <w:t>награждаются  кубками, грамотами.</w:t>
      </w:r>
      <w:r>
        <w:rPr>
          <w:sz w:val="28"/>
          <w:szCs w:val="28"/>
        </w:rPr>
        <w:t xml:space="preserve"> </w:t>
      </w:r>
      <w:r w:rsidR="00E873B6" w:rsidRPr="00554C35">
        <w:rPr>
          <w:sz w:val="28"/>
          <w:szCs w:val="28"/>
        </w:rPr>
        <w:t>Команды, занявшие 1,</w:t>
      </w:r>
      <w:r>
        <w:rPr>
          <w:sz w:val="28"/>
          <w:szCs w:val="28"/>
        </w:rPr>
        <w:t xml:space="preserve"> </w:t>
      </w:r>
      <w:r w:rsidR="00E873B6" w:rsidRPr="00554C35">
        <w:rPr>
          <w:sz w:val="28"/>
          <w:szCs w:val="28"/>
        </w:rPr>
        <w:t>2,</w:t>
      </w:r>
      <w:r>
        <w:rPr>
          <w:sz w:val="28"/>
          <w:szCs w:val="28"/>
        </w:rPr>
        <w:t xml:space="preserve"> </w:t>
      </w:r>
      <w:r w:rsidR="00E873B6" w:rsidRPr="00554C35">
        <w:rPr>
          <w:sz w:val="28"/>
          <w:szCs w:val="28"/>
        </w:rPr>
        <w:t>3 места по видам спорта  награждаются</w:t>
      </w:r>
      <w:r>
        <w:rPr>
          <w:sz w:val="28"/>
          <w:szCs w:val="28"/>
        </w:rPr>
        <w:t xml:space="preserve"> </w:t>
      </w:r>
      <w:r w:rsidR="00E873B6" w:rsidRPr="00554C35">
        <w:rPr>
          <w:sz w:val="28"/>
          <w:szCs w:val="28"/>
        </w:rPr>
        <w:t>кубками  грамотами,  а участники</w:t>
      </w:r>
      <w:r>
        <w:rPr>
          <w:sz w:val="28"/>
          <w:szCs w:val="28"/>
        </w:rPr>
        <w:t xml:space="preserve"> </w:t>
      </w:r>
      <w:r w:rsidR="00E873B6" w:rsidRPr="00554C35">
        <w:rPr>
          <w:sz w:val="28"/>
          <w:szCs w:val="28"/>
        </w:rPr>
        <w:t>медалями, грамотами соответствующей степени.</w:t>
      </w:r>
    </w:p>
    <w:p w:rsidR="00E873B6" w:rsidRPr="00554C35" w:rsidRDefault="00E873B6" w:rsidP="000327DC">
      <w:pPr>
        <w:pStyle w:val="ae"/>
        <w:ind w:firstLine="709"/>
        <w:jc w:val="both"/>
        <w:rPr>
          <w:sz w:val="28"/>
          <w:szCs w:val="28"/>
        </w:rPr>
      </w:pPr>
      <w:r w:rsidRPr="00554C35">
        <w:rPr>
          <w:sz w:val="28"/>
          <w:szCs w:val="28"/>
        </w:rPr>
        <w:t>15. Финансовые расходы по награждению участников соревнований, оплаты работы судейской коллегии, оплате транспортных расходов  несет Управление по делам культуры и спорта  Карталинского муниципального района на основании Порядка расходования средств на официальные физкультурно-оздоровительные и спортивные  мероприятия, включенные в Единый календарный план. Финансовые расходы по организации питания участников финальных соревнований, подготовке мест  проведения несет</w:t>
      </w:r>
      <w:r w:rsidR="000327DC">
        <w:rPr>
          <w:sz w:val="28"/>
          <w:szCs w:val="28"/>
        </w:rPr>
        <w:t xml:space="preserve"> </w:t>
      </w:r>
      <w:r w:rsidRPr="00554C35">
        <w:rPr>
          <w:sz w:val="28"/>
          <w:szCs w:val="28"/>
        </w:rPr>
        <w:t xml:space="preserve">сельское поселение Карталинского муниципального района, принимающее финальные соревнования спартакиады (по согласованию с главой </w:t>
      </w:r>
      <w:r w:rsidR="00EA4FC2">
        <w:rPr>
          <w:sz w:val="28"/>
          <w:szCs w:val="28"/>
        </w:rPr>
        <w:t xml:space="preserve">Карталинского муниципального </w:t>
      </w:r>
      <w:r w:rsidRPr="00554C35">
        <w:rPr>
          <w:sz w:val="28"/>
          <w:szCs w:val="28"/>
        </w:rPr>
        <w:t xml:space="preserve">района). </w:t>
      </w:r>
    </w:p>
    <w:p w:rsidR="00E873B6" w:rsidRDefault="00E873B6" w:rsidP="000327DC">
      <w:pPr>
        <w:pStyle w:val="ae"/>
        <w:ind w:firstLine="709"/>
        <w:rPr>
          <w:b/>
        </w:rPr>
      </w:pPr>
    </w:p>
    <w:p w:rsidR="000327DC" w:rsidRDefault="000327DC" w:rsidP="000327DC">
      <w:pPr>
        <w:pStyle w:val="ae"/>
        <w:ind w:firstLine="709"/>
        <w:rPr>
          <w:b/>
        </w:rPr>
      </w:pPr>
    </w:p>
    <w:p w:rsidR="000327DC" w:rsidRDefault="00E873B6" w:rsidP="000327DC">
      <w:pPr>
        <w:jc w:val="center"/>
        <w:rPr>
          <w:sz w:val="28"/>
          <w:szCs w:val="28"/>
        </w:rPr>
      </w:pPr>
      <w:r w:rsidRPr="000327DC">
        <w:rPr>
          <w:sz w:val="28"/>
          <w:szCs w:val="28"/>
          <w:lang w:val="en-US"/>
        </w:rPr>
        <w:t>VIII</w:t>
      </w:r>
      <w:r w:rsidRPr="000327DC">
        <w:rPr>
          <w:sz w:val="28"/>
          <w:szCs w:val="28"/>
        </w:rPr>
        <w:t xml:space="preserve">. </w:t>
      </w:r>
      <w:r w:rsidR="000327DC" w:rsidRPr="000327DC">
        <w:rPr>
          <w:sz w:val="28"/>
          <w:szCs w:val="28"/>
        </w:rPr>
        <w:t xml:space="preserve">Программа спартакиады </w:t>
      </w:r>
    </w:p>
    <w:p w:rsidR="00E873B6" w:rsidRDefault="000327DC" w:rsidP="000327DC">
      <w:pPr>
        <w:jc w:val="center"/>
        <w:rPr>
          <w:sz w:val="28"/>
          <w:szCs w:val="28"/>
        </w:rPr>
      </w:pPr>
      <w:r>
        <w:rPr>
          <w:sz w:val="28"/>
          <w:szCs w:val="28"/>
        </w:rPr>
        <w:t xml:space="preserve">      </w:t>
      </w:r>
      <w:r w:rsidRPr="000327DC">
        <w:rPr>
          <w:sz w:val="28"/>
          <w:szCs w:val="28"/>
        </w:rPr>
        <w:t>и состав делегации</w:t>
      </w:r>
    </w:p>
    <w:p w:rsidR="000327DC" w:rsidRDefault="000327DC" w:rsidP="000327DC">
      <w:pPr>
        <w:jc w:val="center"/>
        <w:rPr>
          <w:sz w:val="28"/>
          <w:szCs w:val="28"/>
        </w:rPr>
      </w:pPr>
    </w:p>
    <w:p w:rsidR="000327DC" w:rsidRPr="000327DC" w:rsidRDefault="000327DC" w:rsidP="000327DC">
      <w:pPr>
        <w:jc w:val="center"/>
        <w:rPr>
          <w:sz w:val="28"/>
          <w:szCs w:val="28"/>
        </w:rPr>
      </w:pPr>
    </w:p>
    <w:p w:rsidR="00552E6A" w:rsidRDefault="00E873B6" w:rsidP="00773B39">
      <w:pPr>
        <w:ind w:firstLine="709"/>
        <w:jc w:val="right"/>
        <w:rPr>
          <w:sz w:val="28"/>
          <w:szCs w:val="28"/>
        </w:rPr>
      </w:pPr>
      <w:r w:rsidRPr="000327DC">
        <w:rPr>
          <w:sz w:val="28"/>
          <w:szCs w:val="28"/>
        </w:rPr>
        <w:t>16. Программа Спартакиады и состав делегации указаны в таблице 1.</w:t>
      </w:r>
      <w:r w:rsidRPr="00773B39">
        <w:rPr>
          <w:sz w:val="28"/>
          <w:szCs w:val="28"/>
        </w:rPr>
        <w:t xml:space="preserve">                                                                                                     </w:t>
      </w:r>
      <w:r w:rsidR="00773B39">
        <w:rPr>
          <w:sz w:val="28"/>
          <w:szCs w:val="28"/>
        </w:rPr>
        <w:t xml:space="preserve">                      </w:t>
      </w:r>
    </w:p>
    <w:p w:rsidR="00E873B6" w:rsidRPr="00773B39" w:rsidRDefault="00773B39" w:rsidP="00773B39">
      <w:pPr>
        <w:ind w:firstLine="709"/>
        <w:jc w:val="right"/>
        <w:rPr>
          <w:sz w:val="28"/>
          <w:szCs w:val="28"/>
        </w:rPr>
      </w:pPr>
      <w:r>
        <w:rPr>
          <w:sz w:val="28"/>
          <w:szCs w:val="28"/>
        </w:rPr>
        <w:t>Таблица 1</w:t>
      </w:r>
    </w:p>
    <w:tbl>
      <w:tblPr>
        <w:tblW w:w="9356" w:type="dxa"/>
        <w:tblInd w:w="40" w:type="dxa"/>
        <w:tblLayout w:type="fixed"/>
        <w:tblCellMar>
          <w:left w:w="40" w:type="dxa"/>
          <w:right w:w="40" w:type="dxa"/>
        </w:tblCellMar>
        <w:tblLook w:val="04A0"/>
      </w:tblPr>
      <w:tblGrid>
        <w:gridCol w:w="426"/>
        <w:gridCol w:w="2268"/>
        <w:gridCol w:w="2976"/>
        <w:gridCol w:w="1418"/>
        <w:gridCol w:w="2268"/>
      </w:tblGrid>
      <w:tr w:rsidR="00E873B6" w:rsidRPr="00EA4FC2" w:rsidTr="00EA4FC2">
        <w:trPr>
          <w:cantSplit/>
          <w:trHeight w:hRule="exact" w:val="653"/>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Вид программы</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Составы команд</w:t>
            </w:r>
          </w:p>
          <w:p w:rsidR="00E873B6" w:rsidRPr="00EA4FC2" w:rsidRDefault="00E873B6" w:rsidP="0041105C">
            <w:pPr>
              <w:shd w:val="clear" w:color="auto" w:fill="FFFFFF"/>
              <w:snapToGrid w:val="0"/>
              <w:jc w:val="center"/>
              <w:rPr>
                <w:sz w:val="28"/>
                <w:szCs w:val="28"/>
              </w:rPr>
            </w:pPr>
            <w:r w:rsidRPr="00EA4FC2">
              <w:rPr>
                <w:sz w:val="28"/>
                <w:szCs w:val="28"/>
              </w:rPr>
              <w:t>Количество участников</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Сроки  проведения</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Место проведения</w:t>
            </w:r>
          </w:p>
        </w:tc>
      </w:tr>
      <w:tr w:rsidR="00E873B6" w:rsidRPr="00EA4FC2" w:rsidTr="00EA4FC2">
        <w:trPr>
          <w:cantSplit/>
          <w:trHeight w:hRule="exact" w:val="633"/>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1.</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Волейбол (жен)</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8 чел (жен.)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март</w:t>
            </w:r>
          </w:p>
          <w:p w:rsidR="00E873B6" w:rsidRPr="00EA4FC2" w:rsidRDefault="00E873B6" w:rsidP="0041105C">
            <w:pPr>
              <w:shd w:val="clear" w:color="auto" w:fill="FFFFFF"/>
              <w:snapToGrid w:val="0"/>
              <w:jc w:val="center"/>
              <w:rPr>
                <w:sz w:val="28"/>
                <w:szCs w:val="28"/>
              </w:rPr>
            </w:pP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ФОК «Юбилейный»</w:t>
            </w:r>
          </w:p>
        </w:tc>
      </w:tr>
      <w:tr w:rsidR="00E873B6" w:rsidRPr="00EA4FC2" w:rsidTr="0041105C">
        <w:trPr>
          <w:cantSplit/>
          <w:trHeight w:hRule="exact" w:val="692"/>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2.</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4A585D" w:rsidP="0041105C">
            <w:pPr>
              <w:shd w:val="clear" w:color="auto" w:fill="FFFFFF"/>
              <w:snapToGrid w:val="0"/>
              <w:ind w:left="-40"/>
              <w:jc w:val="center"/>
              <w:rPr>
                <w:sz w:val="28"/>
                <w:szCs w:val="28"/>
              </w:rPr>
            </w:pPr>
            <w:r>
              <w:rPr>
                <w:sz w:val="28"/>
                <w:szCs w:val="28"/>
              </w:rPr>
              <w:t xml:space="preserve">Теннис </w:t>
            </w:r>
            <w:r w:rsidR="00E873B6" w:rsidRPr="00EA4FC2">
              <w:rPr>
                <w:sz w:val="28"/>
                <w:szCs w:val="28"/>
              </w:rPr>
              <w:t>настольный</w:t>
            </w:r>
          </w:p>
        </w:tc>
        <w:tc>
          <w:tcPr>
            <w:tcW w:w="2976" w:type="dxa"/>
            <w:tcBorders>
              <w:top w:val="single" w:sz="4" w:space="0" w:color="000000"/>
              <w:left w:val="single" w:sz="4" w:space="0" w:color="000000"/>
              <w:bottom w:val="single" w:sz="4" w:space="0" w:color="000000"/>
              <w:right w:val="nil"/>
            </w:tcBorders>
            <w:shd w:val="clear" w:color="auto" w:fill="FFFFFF"/>
            <w:hideMark/>
          </w:tcPr>
          <w:p w:rsidR="00EA4FC2" w:rsidRDefault="00E873B6" w:rsidP="0041105C">
            <w:pPr>
              <w:pStyle w:val="ae"/>
              <w:jc w:val="center"/>
              <w:rPr>
                <w:sz w:val="28"/>
                <w:szCs w:val="28"/>
              </w:rPr>
            </w:pPr>
            <w:r w:rsidRPr="00EA4FC2">
              <w:rPr>
                <w:sz w:val="28"/>
                <w:szCs w:val="28"/>
              </w:rPr>
              <w:t>3 чел. (2 муж. +</w:t>
            </w:r>
            <w:r w:rsidR="00EA4FC2">
              <w:rPr>
                <w:sz w:val="28"/>
                <w:szCs w:val="28"/>
              </w:rPr>
              <w:t xml:space="preserve"> </w:t>
            </w:r>
            <w:r w:rsidRPr="00EA4FC2">
              <w:rPr>
                <w:sz w:val="28"/>
                <w:szCs w:val="28"/>
              </w:rPr>
              <w:t xml:space="preserve">1 </w:t>
            </w:r>
            <w:r w:rsidR="00EA4FC2">
              <w:rPr>
                <w:sz w:val="28"/>
                <w:szCs w:val="28"/>
              </w:rPr>
              <w:t>жен.)</w:t>
            </w:r>
          </w:p>
          <w:p w:rsidR="00EA4FC2" w:rsidRDefault="00EA4FC2" w:rsidP="0041105C">
            <w:pPr>
              <w:pStyle w:val="ae"/>
              <w:jc w:val="center"/>
              <w:rPr>
                <w:sz w:val="28"/>
                <w:szCs w:val="28"/>
              </w:rPr>
            </w:pPr>
          </w:p>
          <w:p w:rsidR="00EA4FC2" w:rsidRDefault="00EA4FC2" w:rsidP="0041105C">
            <w:pPr>
              <w:pStyle w:val="ae"/>
              <w:jc w:val="center"/>
              <w:rPr>
                <w:sz w:val="28"/>
                <w:szCs w:val="28"/>
              </w:rPr>
            </w:pPr>
          </w:p>
          <w:p w:rsidR="00E873B6" w:rsidRPr="00EA4FC2" w:rsidRDefault="00E873B6" w:rsidP="0041105C">
            <w:pPr>
              <w:pStyle w:val="ae"/>
              <w:jc w:val="center"/>
              <w:rPr>
                <w:sz w:val="28"/>
                <w:szCs w:val="28"/>
              </w:rPr>
            </w:pPr>
            <w:r w:rsidRPr="00EA4FC2">
              <w:rPr>
                <w:sz w:val="28"/>
                <w:szCs w:val="28"/>
              </w:rPr>
              <w:t>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май-июнь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Анненское с/п</w:t>
            </w:r>
          </w:p>
        </w:tc>
      </w:tr>
      <w:tr w:rsidR="00E873B6" w:rsidRPr="00EA4FC2" w:rsidTr="004A585D">
        <w:trPr>
          <w:cantSplit/>
          <w:trHeight w:hRule="exact" w:val="971"/>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3.</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Волейбол (муж) зональное первенство</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8 чел.(муж.)</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апрель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ФОК «Юбилейный»</w:t>
            </w:r>
          </w:p>
        </w:tc>
      </w:tr>
      <w:tr w:rsidR="00E873B6" w:rsidRPr="00EA4FC2" w:rsidTr="00EA4FC2">
        <w:trPr>
          <w:cantSplit/>
          <w:trHeight w:hRule="exact" w:val="633"/>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4.</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Волейбол (муж.) (Финал)</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 xml:space="preserve">8 чел. </w:t>
            </w:r>
            <w:r w:rsidR="00EA4FC2">
              <w:rPr>
                <w:sz w:val="28"/>
                <w:szCs w:val="28"/>
              </w:rPr>
              <w:t>(</w:t>
            </w:r>
            <w:r w:rsidRPr="00EA4FC2">
              <w:rPr>
                <w:sz w:val="28"/>
                <w:szCs w:val="28"/>
              </w:rPr>
              <w:t>муж.</w:t>
            </w:r>
            <w:r w:rsidR="00EA4FC2">
              <w:rPr>
                <w:sz w:val="28"/>
                <w:szCs w:val="28"/>
              </w:rPr>
              <w:t>)</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апрель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ФОК «Юбилейный»</w:t>
            </w:r>
          </w:p>
        </w:tc>
      </w:tr>
      <w:tr w:rsidR="00E873B6" w:rsidRPr="00EA4FC2" w:rsidTr="0041105C">
        <w:trPr>
          <w:cantSplit/>
          <w:trHeight w:hRule="exact" w:val="1645"/>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5.</w:t>
            </w:r>
          </w:p>
        </w:tc>
        <w:tc>
          <w:tcPr>
            <w:tcW w:w="2268" w:type="dxa"/>
            <w:tcBorders>
              <w:top w:val="single" w:sz="4" w:space="0" w:color="auto"/>
              <w:left w:val="single" w:sz="4" w:space="0" w:color="000000"/>
              <w:bottom w:val="single" w:sz="4" w:space="0" w:color="000000"/>
              <w:right w:val="nil"/>
            </w:tcBorders>
            <w:shd w:val="clear" w:color="auto" w:fill="FFFFFF"/>
          </w:tcPr>
          <w:p w:rsidR="00E873B6" w:rsidRPr="00EA4FC2" w:rsidRDefault="00E873B6" w:rsidP="0041105C">
            <w:pPr>
              <w:pStyle w:val="ae"/>
              <w:ind w:left="-40" w:right="-40"/>
              <w:jc w:val="center"/>
              <w:rPr>
                <w:sz w:val="28"/>
                <w:szCs w:val="28"/>
              </w:rPr>
            </w:pPr>
            <w:r w:rsidRPr="00EA4FC2">
              <w:rPr>
                <w:sz w:val="28"/>
                <w:szCs w:val="28"/>
              </w:rPr>
              <w:t>Лыжная эстафета- муж. 4х5 км</w:t>
            </w:r>
          </w:p>
          <w:p w:rsidR="00E873B6" w:rsidRPr="00EA4FC2" w:rsidRDefault="00E873B6" w:rsidP="0041105C">
            <w:pPr>
              <w:shd w:val="clear" w:color="auto" w:fill="FFFFFF"/>
              <w:snapToGrid w:val="0"/>
              <w:ind w:left="-40" w:right="-40"/>
              <w:jc w:val="center"/>
              <w:rPr>
                <w:sz w:val="28"/>
                <w:szCs w:val="28"/>
              </w:rPr>
            </w:pPr>
            <w:r w:rsidRPr="00EA4FC2">
              <w:rPr>
                <w:sz w:val="28"/>
                <w:szCs w:val="28"/>
              </w:rPr>
              <w:t>на призы Героя Советского Союза И.С.</w:t>
            </w:r>
            <w:r w:rsidR="0041105C">
              <w:rPr>
                <w:sz w:val="28"/>
                <w:szCs w:val="28"/>
              </w:rPr>
              <w:t xml:space="preserve"> Пьянзина</w:t>
            </w: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r w:rsidRPr="00EA4FC2">
              <w:rPr>
                <w:sz w:val="28"/>
                <w:szCs w:val="28"/>
              </w:rPr>
              <w:t>на призы Героя советского Союза И.С.Пьянзина.</w:t>
            </w: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r w:rsidRPr="00EA4FC2">
              <w:rPr>
                <w:sz w:val="28"/>
                <w:szCs w:val="28"/>
              </w:rPr>
              <w:t>Пьян</w:t>
            </w:r>
          </w:p>
          <w:p w:rsidR="00E873B6" w:rsidRPr="00EA4FC2" w:rsidRDefault="00E873B6" w:rsidP="0041105C">
            <w:pPr>
              <w:shd w:val="clear" w:color="auto" w:fill="FFFFFF"/>
              <w:snapToGrid w:val="0"/>
              <w:ind w:left="-40" w:right="-40"/>
              <w:jc w:val="center"/>
              <w:rPr>
                <w:sz w:val="28"/>
                <w:szCs w:val="28"/>
              </w:rPr>
            </w:pPr>
          </w:p>
          <w:p w:rsidR="00E873B6" w:rsidRPr="00EA4FC2" w:rsidRDefault="00E873B6" w:rsidP="0041105C">
            <w:pPr>
              <w:shd w:val="clear" w:color="auto" w:fill="FFFFFF"/>
              <w:snapToGrid w:val="0"/>
              <w:ind w:left="-40" w:right="-40"/>
              <w:jc w:val="center"/>
              <w:rPr>
                <w:sz w:val="28"/>
                <w:szCs w:val="28"/>
              </w:rPr>
            </w:pPr>
            <w:r w:rsidRPr="00EA4FC2">
              <w:rPr>
                <w:sz w:val="28"/>
                <w:szCs w:val="28"/>
              </w:rPr>
              <w:t>Пьянзина</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4 чел. (муж.)</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март</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Великопетровское с/п</w:t>
            </w:r>
          </w:p>
        </w:tc>
      </w:tr>
      <w:tr w:rsidR="00E873B6" w:rsidRPr="00EA4FC2" w:rsidTr="0041105C">
        <w:trPr>
          <w:cantSplit/>
          <w:trHeight w:hRule="exact" w:val="1697"/>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6.</w:t>
            </w:r>
          </w:p>
        </w:tc>
        <w:tc>
          <w:tcPr>
            <w:tcW w:w="2268" w:type="dxa"/>
            <w:tcBorders>
              <w:top w:val="single" w:sz="4" w:space="0" w:color="auto"/>
              <w:left w:val="single" w:sz="4" w:space="0" w:color="000000"/>
              <w:bottom w:val="single" w:sz="4" w:space="0" w:color="000000"/>
              <w:right w:val="nil"/>
            </w:tcBorders>
            <w:shd w:val="clear" w:color="auto" w:fill="FFFFFF"/>
          </w:tcPr>
          <w:p w:rsidR="00E873B6" w:rsidRPr="00EA4FC2" w:rsidRDefault="00EA4FC2" w:rsidP="0041105C">
            <w:pPr>
              <w:pStyle w:val="ae"/>
              <w:ind w:left="-40" w:right="-40"/>
              <w:jc w:val="center"/>
              <w:rPr>
                <w:sz w:val="28"/>
                <w:szCs w:val="28"/>
              </w:rPr>
            </w:pPr>
            <w:r>
              <w:rPr>
                <w:sz w:val="28"/>
                <w:szCs w:val="28"/>
              </w:rPr>
              <w:t xml:space="preserve">Лыжная эстафета- жен. </w:t>
            </w:r>
            <w:r w:rsidR="00E873B6" w:rsidRPr="00EA4FC2">
              <w:rPr>
                <w:sz w:val="28"/>
                <w:szCs w:val="28"/>
              </w:rPr>
              <w:t>3х3</w:t>
            </w:r>
            <w:r>
              <w:rPr>
                <w:sz w:val="28"/>
                <w:szCs w:val="28"/>
              </w:rPr>
              <w:t xml:space="preserve"> </w:t>
            </w:r>
            <w:r w:rsidR="00E873B6" w:rsidRPr="00EA4FC2">
              <w:rPr>
                <w:sz w:val="28"/>
                <w:szCs w:val="28"/>
              </w:rPr>
              <w:t>км</w:t>
            </w:r>
          </w:p>
          <w:p w:rsidR="00E873B6" w:rsidRPr="00EA4FC2" w:rsidRDefault="00E873B6" w:rsidP="0041105C">
            <w:pPr>
              <w:shd w:val="clear" w:color="auto" w:fill="FFFFFF"/>
              <w:snapToGrid w:val="0"/>
              <w:ind w:left="-40" w:right="-40"/>
              <w:jc w:val="center"/>
              <w:rPr>
                <w:sz w:val="28"/>
                <w:szCs w:val="28"/>
              </w:rPr>
            </w:pPr>
            <w:r w:rsidRPr="00EA4FC2">
              <w:rPr>
                <w:sz w:val="28"/>
                <w:szCs w:val="28"/>
              </w:rPr>
              <w:t>на призы Героя Советского Союза И.С.</w:t>
            </w:r>
            <w:r w:rsidR="0041105C">
              <w:rPr>
                <w:sz w:val="28"/>
                <w:szCs w:val="28"/>
              </w:rPr>
              <w:t xml:space="preserve"> Пьянзина</w:t>
            </w:r>
          </w:p>
          <w:p w:rsidR="00E873B6" w:rsidRPr="00EA4FC2" w:rsidRDefault="00E873B6" w:rsidP="0041105C">
            <w:pPr>
              <w:pStyle w:val="ae"/>
              <w:ind w:left="-40" w:right="-40"/>
              <w:jc w:val="center"/>
              <w:rPr>
                <w:sz w:val="28"/>
                <w:szCs w:val="28"/>
              </w:rPr>
            </w:pP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3 чел. (жен.)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март</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Великопетровское с/п</w:t>
            </w:r>
          </w:p>
        </w:tc>
      </w:tr>
      <w:tr w:rsidR="00E873B6" w:rsidRPr="00EA4FC2" w:rsidTr="00EA4FC2">
        <w:trPr>
          <w:cantSplit/>
          <w:trHeight w:hRule="exact" w:val="633"/>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7.</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Гиревой спорт</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4 чел (2м+1ж)</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март</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ФОК «Юбилейный»</w:t>
            </w:r>
          </w:p>
        </w:tc>
      </w:tr>
      <w:tr w:rsidR="00E873B6" w:rsidRPr="00EA4FC2" w:rsidTr="00EA4FC2">
        <w:trPr>
          <w:cantSplit/>
          <w:trHeight w:hRule="exact" w:val="409"/>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jc w:val="center"/>
              <w:rPr>
                <w:sz w:val="28"/>
                <w:szCs w:val="28"/>
              </w:rPr>
            </w:pPr>
            <w:r w:rsidRPr="00EA4FC2">
              <w:rPr>
                <w:sz w:val="28"/>
                <w:szCs w:val="28"/>
              </w:rPr>
              <w:t>8.</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Шахматы</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3 чел.(2 муж,1 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май</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Полтавскоес/п</w:t>
            </w:r>
          </w:p>
        </w:tc>
      </w:tr>
      <w:tr w:rsidR="00E873B6" w:rsidRPr="00EA4FC2" w:rsidTr="0041105C">
        <w:trPr>
          <w:cantSplit/>
          <w:trHeight w:hRule="exact" w:val="362"/>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ind w:left="-40" w:right="-40"/>
              <w:jc w:val="center"/>
              <w:rPr>
                <w:sz w:val="28"/>
                <w:szCs w:val="28"/>
              </w:rPr>
            </w:pPr>
            <w:r w:rsidRPr="00EA4FC2">
              <w:rPr>
                <w:sz w:val="28"/>
                <w:szCs w:val="28"/>
              </w:rPr>
              <w:t>9.</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Шашки</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2 чел. (1 муж.1 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май</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Полтавское с/п</w:t>
            </w:r>
          </w:p>
        </w:tc>
      </w:tr>
      <w:tr w:rsidR="00E873B6" w:rsidRPr="00EA4FC2" w:rsidTr="00F80ABC">
        <w:trPr>
          <w:cantSplit/>
          <w:trHeight w:hRule="exact" w:val="990"/>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ind w:left="-40" w:right="-40"/>
              <w:jc w:val="center"/>
              <w:rPr>
                <w:sz w:val="28"/>
                <w:szCs w:val="28"/>
              </w:rPr>
            </w:pPr>
            <w:r w:rsidRPr="00EA4FC2">
              <w:rPr>
                <w:sz w:val="28"/>
                <w:szCs w:val="28"/>
              </w:rPr>
              <w:t>10.</w:t>
            </w:r>
          </w:p>
        </w:tc>
        <w:tc>
          <w:tcPr>
            <w:tcW w:w="2268" w:type="dxa"/>
            <w:tcBorders>
              <w:top w:val="single" w:sz="4" w:space="0" w:color="auto"/>
              <w:left w:val="single" w:sz="4" w:space="0" w:color="000000"/>
              <w:bottom w:val="single" w:sz="4" w:space="0" w:color="000000"/>
              <w:right w:val="nil"/>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Баскетбол (муж) зональное первенство</w:t>
            </w:r>
          </w:p>
          <w:p w:rsidR="00E873B6" w:rsidRPr="00EA4FC2" w:rsidRDefault="00E873B6" w:rsidP="0041105C">
            <w:pPr>
              <w:shd w:val="clear" w:color="auto" w:fill="FFFFFF"/>
              <w:snapToGrid w:val="0"/>
              <w:jc w:val="center"/>
              <w:rPr>
                <w:sz w:val="28"/>
                <w:szCs w:val="28"/>
              </w:rPr>
            </w:pP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A4FC2" w:rsidP="0041105C">
            <w:pPr>
              <w:pStyle w:val="ae"/>
              <w:jc w:val="center"/>
              <w:rPr>
                <w:sz w:val="28"/>
                <w:szCs w:val="28"/>
              </w:rPr>
            </w:pPr>
            <w:r>
              <w:rPr>
                <w:sz w:val="28"/>
                <w:szCs w:val="28"/>
              </w:rPr>
              <w:t>10 чел. м</w:t>
            </w:r>
            <w:r w:rsidR="00E873B6" w:rsidRPr="00EA4FC2">
              <w:rPr>
                <w:sz w:val="28"/>
                <w:szCs w:val="28"/>
              </w:rPr>
              <w:t>уж.</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апрель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ФОК «Юбилейный» СОШ № 45</w:t>
            </w:r>
          </w:p>
        </w:tc>
      </w:tr>
      <w:tr w:rsidR="00E873B6" w:rsidRPr="00EA4FC2" w:rsidTr="00EA4FC2">
        <w:trPr>
          <w:cantSplit/>
          <w:trHeight w:hRule="exact" w:val="633"/>
        </w:trPr>
        <w:tc>
          <w:tcPr>
            <w:tcW w:w="426"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ind w:left="-40" w:right="-40"/>
              <w:jc w:val="center"/>
              <w:rPr>
                <w:sz w:val="28"/>
                <w:szCs w:val="28"/>
              </w:rPr>
            </w:pPr>
            <w:r w:rsidRPr="00EA4FC2">
              <w:rPr>
                <w:sz w:val="28"/>
                <w:szCs w:val="28"/>
              </w:rPr>
              <w:t>11.</w:t>
            </w:r>
          </w:p>
        </w:tc>
        <w:tc>
          <w:tcPr>
            <w:tcW w:w="2268" w:type="dxa"/>
            <w:tcBorders>
              <w:top w:val="single" w:sz="4" w:space="0" w:color="auto"/>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Баскетбол (муж)   Финальные игры</w:t>
            </w:r>
          </w:p>
        </w:tc>
        <w:tc>
          <w:tcPr>
            <w:tcW w:w="2976" w:type="dxa"/>
            <w:tcBorders>
              <w:top w:val="single" w:sz="4" w:space="0" w:color="000000"/>
              <w:left w:val="single" w:sz="4" w:space="0" w:color="000000"/>
              <w:bottom w:val="single" w:sz="4" w:space="0" w:color="000000"/>
              <w:right w:val="nil"/>
            </w:tcBorders>
            <w:shd w:val="clear" w:color="auto" w:fill="FFFFFF"/>
          </w:tcPr>
          <w:p w:rsidR="00E873B6" w:rsidRPr="00EA4FC2" w:rsidRDefault="00EA4FC2" w:rsidP="0041105C">
            <w:pPr>
              <w:shd w:val="clear" w:color="auto" w:fill="FFFFFF"/>
              <w:snapToGrid w:val="0"/>
              <w:jc w:val="center"/>
              <w:rPr>
                <w:sz w:val="28"/>
                <w:szCs w:val="28"/>
              </w:rPr>
            </w:pPr>
            <w:r>
              <w:rPr>
                <w:sz w:val="28"/>
                <w:szCs w:val="28"/>
              </w:rPr>
              <w:t>10 чел. м</w:t>
            </w:r>
            <w:r w:rsidR="00E873B6" w:rsidRPr="00EA4FC2">
              <w:rPr>
                <w:sz w:val="28"/>
                <w:szCs w:val="28"/>
              </w:rPr>
              <w:t>уж.</w:t>
            </w:r>
          </w:p>
          <w:p w:rsidR="00E873B6" w:rsidRPr="00EA4FC2" w:rsidRDefault="00E873B6" w:rsidP="0041105C">
            <w:pPr>
              <w:shd w:val="clear" w:color="auto" w:fill="FFFFFF"/>
              <w:snapToGrid w:val="0"/>
              <w:jc w:val="center"/>
              <w:rPr>
                <w:sz w:val="28"/>
                <w:szCs w:val="28"/>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апрель</w:t>
            </w:r>
          </w:p>
        </w:tc>
        <w:tc>
          <w:tcPr>
            <w:tcW w:w="2268" w:type="dxa"/>
            <w:tcBorders>
              <w:top w:val="single" w:sz="4" w:space="0" w:color="000000"/>
              <w:left w:val="single" w:sz="4" w:space="0" w:color="auto"/>
              <w:bottom w:val="single" w:sz="4" w:space="0" w:color="000000"/>
              <w:right w:val="single" w:sz="4" w:space="0" w:color="000000"/>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ФОК «Юбилейный»</w:t>
            </w:r>
          </w:p>
          <w:p w:rsidR="00E873B6" w:rsidRPr="00EA4FC2" w:rsidRDefault="00E873B6" w:rsidP="0041105C">
            <w:pPr>
              <w:shd w:val="clear" w:color="auto" w:fill="FFFFFF"/>
              <w:snapToGrid w:val="0"/>
              <w:jc w:val="center"/>
              <w:rPr>
                <w:sz w:val="28"/>
                <w:szCs w:val="28"/>
              </w:rPr>
            </w:pPr>
          </w:p>
        </w:tc>
      </w:tr>
      <w:tr w:rsidR="00E873B6" w:rsidRPr="00EA4FC2" w:rsidTr="00EA4FC2">
        <w:trPr>
          <w:trHeight w:hRule="exact" w:val="980"/>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12.</w:t>
            </w:r>
          </w:p>
        </w:tc>
        <w:tc>
          <w:tcPr>
            <w:tcW w:w="2268"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A4FC2" w:rsidP="0041105C">
            <w:pPr>
              <w:shd w:val="clear" w:color="auto" w:fill="FFFFFF"/>
              <w:snapToGrid w:val="0"/>
              <w:ind w:left="-40" w:right="-40"/>
              <w:jc w:val="center"/>
              <w:rPr>
                <w:sz w:val="28"/>
                <w:szCs w:val="28"/>
              </w:rPr>
            </w:pPr>
            <w:r>
              <w:rPr>
                <w:sz w:val="28"/>
                <w:szCs w:val="28"/>
              </w:rPr>
              <w:t xml:space="preserve">Легкоатлетическая эстафета </w:t>
            </w:r>
            <w:r w:rsidR="001C099D">
              <w:rPr>
                <w:sz w:val="28"/>
                <w:szCs w:val="28"/>
              </w:rPr>
              <w:t xml:space="preserve">                     </w:t>
            </w:r>
            <w:r>
              <w:rPr>
                <w:sz w:val="28"/>
                <w:szCs w:val="28"/>
              </w:rPr>
              <w:t xml:space="preserve">(10 </w:t>
            </w:r>
            <w:r w:rsidR="00E873B6" w:rsidRPr="00EA4FC2">
              <w:rPr>
                <w:sz w:val="28"/>
                <w:szCs w:val="28"/>
              </w:rPr>
              <w:t>этапов)</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10 чел. (5 муж. + 5 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май</w:t>
            </w:r>
          </w:p>
        </w:tc>
        <w:tc>
          <w:tcPr>
            <w:tcW w:w="2268" w:type="dxa"/>
            <w:tcBorders>
              <w:top w:val="single" w:sz="4" w:space="0" w:color="000000"/>
              <w:left w:val="single" w:sz="4" w:space="0" w:color="auto"/>
              <w:bottom w:val="single" w:sz="4" w:space="0" w:color="000000"/>
              <w:right w:val="single" w:sz="4" w:space="0" w:color="000000"/>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г.Карталы</w:t>
            </w:r>
          </w:p>
          <w:p w:rsidR="00E873B6" w:rsidRPr="00EA4FC2" w:rsidRDefault="00E873B6" w:rsidP="0041105C">
            <w:pPr>
              <w:shd w:val="clear" w:color="auto" w:fill="FFFFFF"/>
              <w:snapToGrid w:val="0"/>
              <w:jc w:val="center"/>
              <w:rPr>
                <w:sz w:val="28"/>
                <w:szCs w:val="28"/>
              </w:rPr>
            </w:pPr>
          </w:p>
        </w:tc>
      </w:tr>
      <w:tr w:rsidR="00E873B6" w:rsidRPr="00EA4FC2" w:rsidTr="00EA4FC2">
        <w:trPr>
          <w:trHeight w:hRule="exact" w:val="980"/>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13.</w:t>
            </w:r>
          </w:p>
        </w:tc>
        <w:tc>
          <w:tcPr>
            <w:tcW w:w="2268" w:type="dxa"/>
            <w:tcBorders>
              <w:top w:val="single" w:sz="4" w:space="0" w:color="000000"/>
              <w:left w:val="single" w:sz="4" w:space="0" w:color="000000"/>
              <w:bottom w:val="single" w:sz="4" w:space="0" w:color="000000"/>
              <w:right w:val="nil"/>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Мини-футбол (муж.) зональное первенство</w:t>
            </w: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r w:rsidRPr="00EA4FC2">
              <w:rPr>
                <w:sz w:val="28"/>
                <w:szCs w:val="28"/>
              </w:rPr>
              <w:t>зональное первенство</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BF6EA4" w:rsidP="0041105C">
            <w:pPr>
              <w:shd w:val="clear" w:color="auto" w:fill="FFFFFF"/>
              <w:snapToGrid w:val="0"/>
              <w:jc w:val="center"/>
              <w:rPr>
                <w:sz w:val="28"/>
                <w:szCs w:val="28"/>
              </w:rPr>
            </w:pPr>
            <w:r>
              <w:rPr>
                <w:sz w:val="28"/>
                <w:szCs w:val="28"/>
              </w:rPr>
              <w:t>8 чел. м</w:t>
            </w:r>
            <w:r w:rsidR="00E873B6" w:rsidRPr="00EA4FC2">
              <w:rPr>
                <w:sz w:val="28"/>
                <w:szCs w:val="28"/>
              </w:rPr>
              <w:t>уж.</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май-июнь</w:t>
            </w:r>
          </w:p>
          <w:p w:rsidR="00E873B6" w:rsidRPr="00EA4FC2" w:rsidRDefault="00E873B6" w:rsidP="0041105C">
            <w:pPr>
              <w:shd w:val="clear" w:color="auto" w:fill="FFFFFF"/>
              <w:snapToGrid w:val="0"/>
              <w:jc w:val="center"/>
              <w:rPr>
                <w:sz w:val="28"/>
                <w:szCs w:val="28"/>
              </w:rPr>
            </w:pP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СК «Локомотив»</w:t>
            </w:r>
          </w:p>
        </w:tc>
      </w:tr>
      <w:tr w:rsidR="00E873B6" w:rsidRPr="00EA4FC2" w:rsidTr="00BF6EA4">
        <w:trPr>
          <w:trHeight w:hRule="exact" w:val="974"/>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14.</w:t>
            </w:r>
          </w:p>
        </w:tc>
        <w:tc>
          <w:tcPr>
            <w:tcW w:w="2268"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Силовое троеборье</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pStyle w:val="ae"/>
              <w:jc w:val="center"/>
              <w:rPr>
                <w:sz w:val="28"/>
                <w:szCs w:val="28"/>
              </w:rPr>
            </w:pPr>
            <w:r w:rsidRPr="00EA4FC2">
              <w:rPr>
                <w:sz w:val="28"/>
                <w:szCs w:val="28"/>
              </w:rPr>
              <w:t>1 чел. (муж.) абсолютная</w:t>
            </w:r>
          </w:p>
          <w:p w:rsidR="00E873B6" w:rsidRPr="00EA4FC2" w:rsidRDefault="00E873B6" w:rsidP="0041105C">
            <w:pPr>
              <w:pStyle w:val="ae"/>
              <w:jc w:val="center"/>
              <w:rPr>
                <w:sz w:val="28"/>
                <w:szCs w:val="28"/>
              </w:rPr>
            </w:pPr>
            <w:r w:rsidRPr="00EA4FC2">
              <w:rPr>
                <w:sz w:val="28"/>
                <w:szCs w:val="28"/>
              </w:rPr>
              <w:t>весовая категория</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июнь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Полтавское с/п</w:t>
            </w:r>
          </w:p>
        </w:tc>
      </w:tr>
      <w:tr w:rsidR="00E873B6" w:rsidRPr="00EA4FC2" w:rsidTr="0041105C">
        <w:trPr>
          <w:trHeight w:hRule="exact" w:val="687"/>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15</w:t>
            </w:r>
            <w:r w:rsidR="00EA4FC2">
              <w:rPr>
                <w:sz w:val="28"/>
                <w:szCs w:val="28"/>
              </w:rPr>
              <w:t>.</w:t>
            </w:r>
          </w:p>
        </w:tc>
        <w:tc>
          <w:tcPr>
            <w:tcW w:w="2268"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Спортивная семья</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3 чел</w:t>
            </w:r>
            <w:r w:rsidR="00EA4FC2">
              <w:rPr>
                <w:sz w:val="28"/>
                <w:szCs w:val="28"/>
              </w:rPr>
              <w:t>.</w:t>
            </w:r>
            <w:r w:rsidRPr="00EA4FC2">
              <w:rPr>
                <w:sz w:val="28"/>
                <w:szCs w:val="28"/>
              </w:rPr>
              <w:t xml:space="preserve">  папа,</w:t>
            </w:r>
            <w:r w:rsidR="00EA4FC2">
              <w:rPr>
                <w:sz w:val="28"/>
                <w:szCs w:val="28"/>
              </w:rPr>
              <w:t xml:space="preserve"> </w:t>
            </w:r>
            <w:r w:rsidRPr="00EA4FC2">
              <w:rPr>
                <w:sz w:val="28"/>
                <w:szCs w:val="28"/>
              </w:rPr>
              <w:t>мама,</w:t>
            </w:r>
            <w:r w:rsidR="00EA4FC2">
              <w:rPr>
                <w:sz w:val="28"/>
                <w:szCs w:val="28"/>
              </w:rPr>
              <w:t xml:space="preserve"> ребенок</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июнь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Полтавское с/п</w:t>
            </w:r>
          </w:p>
        </w:tc>
      </w:tr>
      <w:tr w:rsidR="00E873B6" w:rsidRPr="00EA4FC2" w:rsidTr="00BF6EA4">
        <w:trPr>
          <w:trHeight w:hRule="exact" w:val="994"/>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16.</w:t>
            </w:r>
          </w:p>
        </w:tc>
        <w:tc>
          <w:tcPr>
            <w:tcW w:w="2268" w:type="dxa"/>
            <w:tcBorders>
              <w:top w:val="single" w:sz="4" w:space="0" w:color="000000"/>
              <w:left w:val="single" w:sz="4" w:space="0" w:color="000000"/>
              <w:bottom w:val="single" w:sz="4" w:space="0" w:color="000000"/>
              <w:right w:val="nil"/>
            </w:tcBorders>
            <w:shd w:val="clear" w:color="auto" w:fill="FFFFFF"/>
          </w:tcPr>
          <w:p w:rsidR="00E873B6" w:rsidRPr="00EA4FC2" w:rsidRDefault="00E873B6" w:rsidP="0041105C">
            <w:pPr>
              <w:pStyle w:val="ae"/>
              <w:jc w:val="center"/>
              <w:rPr>
                <w:sz w:val="28"/>
                <w:szCs w:val="28"/>
              </w:rPr>
            </w:pPr>
            <w:r w:rsidRPr="00EA4FC2">
              <w:rPr>
                <w:sz w:val="28"/>
                <w:szCs w:val="28"/>
              </w:rPr>
              <w:t>Мини-футбол (муж.)</w:t>
            </w:r>
            <w:r w:rsidR="006458EE">
              <w:rPr>
                <w:sz w:val="28"/>
                <w:szCs w:val="28"/>
              </w:rPr>
              <w:t>.</w:t>
            </w:r>
          </w:p>
          <w:p w:rsidR="00E873B6" w:rsidRPr="00EA4FC2" w:rsidRDefault="00E873B6" w:rsidP="0041105C">
            <w:pPr>
              <w:pStyle w:val="ae"/>
              <w:jc w:val="center"/>
              <w:rPr>
                <w:sz w:val="28"/>
                <w:szCs w:val="28"/>
              </w:rPr>
            </w:pPr>
            <w:r w:rsidRPr="00EA4FC2">
              <w:rPr>
                <w:sz w:val="28"/>
                <w:szCs w:val="28"/>
              </w:rPr>
              <w:t>Финальные игры</w:t>
            </w: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r w:rsidRPr="00EA4FC2">
              <w:rPr>
                <w:sz w:val="28"/>
                <w:szCs w:val="28"/>
              </w:rPr>
              <w:t>Финальные игры</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8 чел.  муж.</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май</w:t>
            </w:r>
          </w:p>
          <w:p w:rsidR="00E873B6" w:rsidRPr="00EA4FC2" w:rsidRDefault="00E873B6" w:rsidP="0041105C">
            <w:pPr>
              <w:shd w:val="clear" w:color="auto" w:fill="FFFFFF"/>
              <w:snapToGrid w:val="0"/>
              <w:jc w:val="center"/>
              <w:rPr>
                <w:sz w:val="28"/>
                <w:szCs w:val="28"/>
              </w:rPr>
            </w:pP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 согласованию</w:t>
            </w:r>
          </w:p>
        </w:tc>
      </w:tr>
      <w:tr w:rsidR="00E873B6" w:rsidRPr="00EA4FC2" w:rsidTr="00EA4FC2">
        <w:trPr>
          <w:trHeight w:hRule="exact" w:val="698"/>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17.</w:t>
            </w:r>
          </w:p>
        </w:tc>
        <w:tc>
          <w:tcPr>
            <w:tcW w:w="2268" w:type="dxa"/>
            <w:tcBorders>
              <w:top w:val="single" w:sz="4" w:space="0" w:color="000000"/>
              <w:left w:val="single" w:sz="4" w:space="0" w:color="000000"/>
              <w:bottom w:val="single" w:sz="4" w:space="0" w:color="000000"/>
              <w:right w:val="nil"/>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Армрестлинг (муж., жен.)</w:t>
            </w:r>
          </w:p>
          <w:p w:rsidR="00E873B6" w:rsidRPr="00EA4FC2" w:rsidRDefault="00E873B6" w:rsidP="0041105C">
            <w:pPr>
              <w:shd w:val="clear" w:color="auto" w:fill="FFFFFF"/>
              <w:snapToGrid w:val="0"/>
              <w:jc w:val="center"/>
              <w:rPr>
                <w:sz w:val="28"/>
                <w:szCs w:val="28"/>
              </w:rPr>
            </w:pP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5 чел (3</w:t>
            </w:r>
            <w:r w:rsidR="00EA4FC2">
              <w:rPr>
                <w:sz w:val="28"/>
                <w:szCs w:val="28"/>
              </w:rPr>
              <w:t xml:space="preserve"> </w:t>
            </w:r>
            <w:r w:rsidRPr="00EA4FC2">
              <w:rPr>
                <w:sz w:val="28"/>
                <w:szCs w:val="28"/>
              </w:rPr>
              <w:t>м+2</w:t>
            </w:r>
            <w:r w:rsidR="00EA4FC2">
              <w:rPr>
                <w:sz w:val="28"/>
                <w:szCs w:val="28"/>
              </w:rPr>
              <w:t xml:space="preserve"> </w:t>
            </w:r>
            <w:r w:rsidRPr="00EA4FC2">
              <w:rPr>
                <w:sz w:val="28"/>
                <w:szCs w:val="28"/>
              </w:rPr>
              <w:t>ж) зачет             (2 м+1 ж)</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июнь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 согласованию</w:t>
            </w:r>
          </w:p>
        </w:tc>
      </w:tr>
      <w:tr w:rsidR="00E873B6" w:rsidRPr="00EA4FC2" w:rsidTr="00EA4FC2">
        <w:trPr>
          <w:trHeight w:hRule="exact" w:val="709"/>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18.</w:t>
            </w:r>
          </w:p>
        </w:tc>
        <w:tc>
          <w:tcPr>
            <w:tcW w:w="2268"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Стрельба</w:t>
            </w:r>
          </w:p>
        </w:tc>
        <w:tc>
          <w:tcPr>
            <w:tcW w:w="297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1 чел.(Глава поселения) +1 жен.</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июнь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 согласованию</w:t>
            </w:r>
          </w:p>
        </w:tc>
      </w:tr>
      <w:tr w:rsidR="00E873B6" w:rsidRPr="00EA4FC2" w:rsidTr="00EA4FC2">
        <w:trPr>
          <w:trHeight w:hRule="exact" w:val="988"/>
        </w:trPr>
        <w:tc>
          <w:tcPr>
            <w:tcW w:w="426"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ind w:left="-40" w:right="-40"/>
              <w:jc w:val="center"/>
              <w:rPr>
                <w:sz w:val="28"/>
                <w:szCs w:val="28"/>
              </w:rPr>
            </w:pPr>
            <w:r w:rsidRPr="00EA4FC2">
              <w:rPr>
                <w:sz w:val="28"/>
                <w:szCs w:val="28"/>
              </w:rPr>
              <w:t>19</w:t>
            </w:r>
            <w:r w:rsidR="00EA4FC2">
              <w:rPr>
                <w:sz w:val="28"/>
                <w:szCs w:val="28"/>
              </w:rPr>
              <w:t>.</w:t>
            </w:r>
          </w:p>
        </w:tc>
        <w:tc>
          <w:tcPr>
            <w:tcW w:w="2268" w:type="dxa"/>
            <w:tcBorders>
              <w:top w:val="single" w:sz="4" w:space="0" w:color="000000"/>
              <w:left w:val="single" w:sz="4" w:space="0" w:color="000000"/>
              <w:bottom w:val="single" w:sz="4" w:space="0" w:color="000000"/>
              <w:right w:val="nil"/>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Перетягивание каната</w:t>
            </w:r>
          </w:p>
        </w:tc>
        <w:tc>
          <w:tcPr>
            <w:tcW w:w="2976" w:type="dxa"/>
            <w:tcBorders>
              <w:top w:val="single" w:sz="4" w:space="0" w:color="000000"/>
              <w:left w:val="single" w:sz="4" w:space="0" w:color="000000"/>
              <w:bottom w:val="single" w:sz="4" w:space="0" w:color="000000"/>
              <w:right w:val="nil"/>
            </w:tcBorders>
            <w:shd w:val="clear" w:color="auto" w:fill="FFFFFF"/>
          </w:tcPr>
          <w:p w:rsidR="00E873B6" w:rsidRPr="00EA4FC2" w:rsidRDefault="00E873B6" w:rsidP="0041105C">
            <w:pPr>
              <w:shd w:val="clear" w:color="auto" w:fill="FFFFFF"/>
              <w:snapToGrid w:val="0"/>
              <w:jc w:val="center"/>
              <w:rPr>
                <w:sz w:val="28"/>
                <w:szCs w:val="28"/>
              </w:rPr>
            </w:pPr>
            <w:r w:rsidRPr="00EA4FC2">
              <w:rPr>
                <w:sz w:val="28"/>
                <w:szCs w:val="28"/>
              </w:rPr>
              <w:t>8</w:t>
            </w:r>
            <w:r w:rsidR="00EA4FC2">
              <w:rPr>
                <w:sz w:val="28"/>
                <w:szCs w:val="28"/>
              </w:rPr>
              <w:t xml:space="preserve"> </w:t>
            </w:r>
            <w:r w:rsidRPr="00EA4FC2">
              <w:rPr>
                <w:sz w:val="28"/>
                <w:szCs w:val="28"/>
              </w:rPr>
              <w:t>чел.</w:t>
            </w:r>
            <w:r w:rsidR="00EA4FC2">
              <w:rPr>
                <w:sz w:val="28"/>
                <w:szCs w:val="28"/>
              </w:rPr>
              <w:t xml:space="preserve"> </w:t>
            </w:r>
            <w:r w:rsidRPr="00EA4FC2">
              <w:rPr>
                <w:sz w:val="28"/>
                <w:szCs w:val="28"/>
              </w:rPr>
              <w:t>(Сборная с/п.) вес</w:t>
            </w:r>
            <w:r w:rsidR="00EA4FC2">
              <w:rPr>
                <w:sz w:val="28"/>
                <w:szCs w:val="28"/>
              </w:rPr>
              <w:t xml:space="preserve"> </w:t>
            </w:r>
            <w:r w:rsidRPr="00EA4FC2">
              <w:rPr>
                <w:sz w:val="28"/>
                <w:szCs w:val="28"/>
              </w:rPr>
              <w:t>команды не более 720</w:t>
            </w:r>
            <w:r w:rsidR="00EA4FC2">
              <w:rPr>
                <w:sz w:val="28"/>
                <w:szCs w:val="28"/>
              </w:rPr>
              <w:t xml:space="preserve"> </w:t>
            </w:r>
            <w:r w:rsidRPr="00EA4FC2">
              <w:rPr>
                <w:sz w:val="28"/>
                <w:szCs w:val="28"/>
              </w:rPr>
              <w:t>кг</w:t>
            </w: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r w:rsidRPr="00EA4FC2">
              <w:rPr>
                <w:sz w:val="28"/>
                <w:szCs w:val="28"/>
              </w:rPr>
              <w:t>( изссс</w:t>
            </w: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p>
          <w:p w:rsidR="00E873B6" w:rsidRPr="00EA4FC2" w:rsidRDefault="00E873B6" w:rsidP="0041105C">
            <w:pPr>
              <w:shd w:val="clear" w:color="auto" w:fill="FFFFFF"/>
              <w:snapToGrid w:val="0"/>
              <w:jc w:val="center"/>
              <w:rPr>
                <w:sz w:val="28"/>
                <w:szCs w:val="28"/>
              </w:rPr>
            </w:pPr>
            <w:r w:rsidRPr="00EA4FC2">
              <w:rPr>
                <w:sz w:val="28"/>
                <w:szCs w:val="28"/>
              </w:rPr>
              <w:t>(из состава делегации)</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июнь</w:t>
            </w:r>
          </w:p>
        </w:tc>
        <w:tc>
          <w:tcPr>
            <w:tcW w:w="2268" w:type="dxa"/>
            <w:tcBorders>
              <w:top w:val="single" w:sz="4" w:space="0" w:color="000000"/>
              <w:left w:val="single" w:sz="4" w:space="0" w:color="auto"/>
              <w:bottom w:val="single" w:sz="4" w:space="0" w:color="000000"/>
              <w:right w:val="single" w:sz="4" w:space="0" w:color="000000"/>
            </w:tcBorders>
            <w:shd w:val="clear" w:color="auto" w:fill="FFFFFF"/>
            <w:hideMark/>
          </w:tcPr>
          <w:p w:rsidR="00E873B6" w:rsidRPr="00EA4FC2" w:rsidRDefault="00E873B6" w:rsidP="0041105C">
            <w:pPr>
              <w:shd w:val="clear" w:color="auto" w:fill="FFFFFF"/>
              <w:snapToGrid w:val="0"/>
              <w:jc w:val="center"/>
              <w:rPr>
                <w:sz w:val="28"/>
                <w:szCs w:val="28"/>
              </w:rPr>
            </w:pPr>
            <w:r w:rsidRPr="00EA4FC2">
              <w:rPr>
                <w:sz w:val="28"/>
                <w:szCs w:val="28"/>
              </w:rPr>
              <w:t>по согласованию</w:t>
            </w:r>
          </w:p>
        </w:tc>
      </w:tr>
    </w:tbl>
    <w:p w:rsidR="00AA58C2" w:rsidRDefault="00E873B6" w:rsidP="00AA58C2">
      <w:pPr>
        <w:shd w:val="clear" w:color="auto" w:fill="FFFFFF"/>
        <w:ind w:firstLine="709"/>
        <w:jc w:val="both"/>
        <w:rPr>
          <w:sz w:val="28"/>
          <w:szCs w:val="28"/>
        </w:rPr>
      </w:pPr>
      <w:r w:rsidRPr="00AA58C2">
        <w:rPr>
          <w:sz w:val="28"/>
          <w:szCs w:val="28"/>
        </w:rPr>
        <w:t>17. На каждый вид соревнования рассылается Положение о проведении соревнований, утвержденное Управлением по делам культуры и спорта. Управление по делам культуры и спорта</w:t>
      </w:r>
      <w:r w:rsidR="00AA58C2">
        <w:rPr>
          <w:sz w:val="28"/>
          <w:szCs w:val="28"/>
        </w:rPr>
        <w:t xml:space="preserve"> </w:t>
      </w:r>
      <w:r w:rsidRPr="00AA58C2">
        <w:rPr>
          <w:sz w:val="28"/>
          <w:szCs w:val="28"/>
        </w:rPr>
        <w:t>как организатор спартакиады оставляет за собой право изменять место, сроки и систему проведения соревнований.</w:t>
      </w:r>
    </w:p>
    <w:p w:rsidR="00AA58C2" w:rsidRDefault="00AA58C2" w:rsidP="00AA58C2">
      <w:pPr>
        <w:shd w:val="clear" w:color="auto" w:fill="FFFFFF"/>
        <w:ind w:firstLine="709"/>
        <w:jc w:val="both"/>
        <w:rPr>
          <w:sz w:val="28"/>
          <w:szCs w:val="28"/>
        </w:rPr>
      </w:pPr>
    </w:p>
    <w:p w:rsidR="00AA58C2" w:rsidRDefault="00AA58C2" w:rsidP="00AA58C2">
      <w:pPr>
        <w:shd w:val="clear" w:color="auto" w:fill="FFFFFF"/>
        <w:ind w:firstLine="709"/>
        <w:jc w:val="both"/>
        <w:rPr>
          <w:sz w:val="28"/>
          <w:szCs w:val="28"/>
        </w:rPr>
      </w:pPr>
    </w:p>
    <w:p w:rsidR="00E873B6" w:rsidRPr="00AA58C2" w:rsidRDefault="00E873B6" w:rsidP="00AA58C2">
      <w:pPr>
        <w:shd w:val="clear" w:color="auto" w:fill="FFFFFF"/>
        <w:ind w:firstLine="709"/>
        <w:jc w:val="center"/>
        <w:rPr>
          <w:sz w:val="28"/>
          <w:szCs w:val="28"/>
        </w:rPr>
      </w:pPr>
      <w:r w:rsidRPr="00AA58C2">
        <w:rPr>
          <w:sz w:val="28"/>
          <w:szCs w:val="28"/>
        </w:rPr>
        <w:t>Волейбол  (женщины) - первенство среди женских команд</w:t>
      </w:r>
    </w:p>
    <w:p w:rsidR="00E873B6" w:rsidRDefault="00E873B6" w:rsidP="00E873B6">
      <w:pPr>
        <w:pStyle w:val="ae"/>
        <w:jc w:val="center"/>
        <w:rPr>
          <w:sz w:val="28"/>
          <w:szCs w:val="28"/>
        </w:rPr>
      </w:pPr>
    </w:p>
    <w:p w:rsidR="00AA58C2" w:rsidRPr="00AA58C2" w:rsidRDefault="00AA58C2" w:rsidP="00E873B6">
      <w:pPr>
        <w:pStyle w:val="ae"/>
        <w:jc w:val="center"/>
        <w:rPr>
          <w:sz w:val="28"/>
          <w:szCs w:val="28"/>
        </w:rPr>
      </w:pPr>
    </w:p>
    <w:p w:rsidR="00E873B6" w:rsidRPr="00AA58C2" w:rsidRDefault="00E873B6" w:rsidP="00AA58C2">
      <w:pPr>
        <w:pStyle w:val="ae"/>
        <w:ind w:firstLine="709"/>
        <w:jc w:val="both"/>
        <w:rPr>
          <w:b/>
          <w:sz w:val="28"/>
          <w:szCs w:val="28"/>
        </w:rPr>
      </w:pPr>
      <w:r w:rsidRPr="00AA58C2">
        <w:rPr>
          <w:sz w:val="28"/>
          <w:szCs w:val="28"/>
        </w:rPr>
        <w:t>18. Состав  команды: 8</w:t>
      </w:r>
      <w:r w:rsidR="00AA58C2">
        <w:rPr>
          <w:sz w:val="28"/>
          <w:szCs w:val="28"/>
        </w:rPr>
        <w:t xml:space="preserve"> </w:t>
      </w:r>
      <w:r w:rsidRPr="00AA58C2">
        <w:rPr>
          <w:sz w:val="28"/>
          <w:szCs w:val="28"/>
        </w:rPr>
        <w:t>чел</w:t>
      </w:r>
      <w:r w:rsidR="00AA58C2">
        <w:rPr>
          <w:sz w:val="28"/>
          <w:szCs w:val="28"/>
        </w:rPr>
        <w:t>овек</w:t>
      </w:r>
      <w:r w:rsidRPr="00AA58C2">
        <w:rPr>
          <w:sz w:val="28"/>
          <w:szCs w:val="28"/>
        </w:rPr>
        <w:t xml:space="preserve">. </w:t>
      </w:r>
    </w:p>
    <w:p w:rsidR="00AA58C2" w:rsidRDefault="00E873B6" w:rsidP="00AA58C2">
      <w:pPr>
        <w:pStyle w:val="ae"/>
        <w:ind w:firstLine="709"/>
        <w:jc w:val="both"/>
        <w:rPr>
          <w:sz w:val="28"/>
          <w:szCs w:val="28"/>
        </w:rPr>
      </w:pPr>
      <w:r w:rsidRPr="00AA58C2">
        <w:rPr>
          <w:sz w:val="28"/>
          <w:szCs w:val="28"/>
        </w:rPr>
        <w:t>19. Соревнования проводятся по  действующим официальным правилам игры в волейбол.</w:t>
      </w:r>
      <w:r w:rsidR="00AA58C2">
        <w:rPr>
          <w:sz w:val="28"/>
          <w:szCs w:val="28"/>
        </w:rPr>
        <w:t xml:space="preserve"> </w:t>
      </w:r>
      <w:r w:rsidRPr="00AA58C2">
        <w:rPr>
          <w:sz w:val="28"/>
          <w:szCs w:val="28"/>
        </w:rPr>
        <w:t>Система проведения  определяется главной судейской коллегией совместно с представителями команд в день проведения соревнований.</w:t>
      </w:r>
    </w:p>
    <w:p w:rsidR="00AA58C2" w:rsidRDefault="00E873B6" w:rsidP="00AA58C2">
      <w:pPr>
        <w:pStyle w:val="ae"/>
        <w:ind w:firstLine="709"/>
        <w:jc w:val="both"/>
        <w:rPr>
          <w:sz w:val="28"/>
          <w:szCs w:val="28"/>
        </w:rPr>
      </w:pPr>
      <w:r w:rsidRPr="00AA58C2">
        <w:rPr>
          <w:sz w:val="28"/>
          <w:szCs w:val="28"/>
        </w:rPr>
        <w:t>20. Победители в  соревнованиях определяются по наибольшей сумме очков набранных в результате всех встреч. В случае равенств</w:t>
      </w:r>
      <w:r w:rsidR="00AA58C2">
        <w:rPr>
          <w:sz w:val="28"/>
          <w:szCs w:val="28"/>
        </w:rPr>
        <w:t>а очков у двух и более команд</w:t>
      </w:r>
      <w:r w:rsidRPr="00AA58C2">
        <w:rPr>
          <w:sz w:val="28"/>
          <w:szCs w:val="28"/>
        </w:rPr>
        <w:t xml:space="preserve"> победитель определяется по следующим показателям: </w:t>
      </w:r>
      <w:r w:rsidR="00AA58C2">
        <w:rPr>
          <w:sz w:val="28"/>
          <w:szCs w:val="28"/>
        </w:rPr>
        <w:t xml:space="preserve">       </w:t>
      </w:r>
    </w:p>
    <w:p w:rsidR="00AA58C2" w:rsidRDefault="00E873B6" w:rsidP="00AA58C2">
      <w:pPr>
        <w:pStyle w:val="ae"/>
        <w:ind w:firstLine="709"/>
        <w:jc w:val="both"/>
        <w:rPr>
          <w:sz w:val="28"/>
          <w:szCs w:val="28"/>
        </w:rPr>
      </w:pPr>
      <w:r w:rsidRPr="00AA58C2">
        <w:rPr>
          <w:sz w:val="28"/>
          <w:szCs w:val="28"/>
        </w:rPr>
        <w:t>1-</w:t>
      </w:r>
      <w:r w:rsidR="00AA58C2">
        <w:rPr>
          <w:sz w:val="28"/>
          <w:szCs w:val="28"/>
        </w:rPr>
        <w:t xml:space="preserve"> </w:t>
      </w:r>
      <w:r w:rsidRPr="00AA58C2">
        <w:rPr>
          <w:sz w:val="28"/>
          <w:szCs w:val="28"/>
        </w:rPr>
        <w:t xml:space="preserve">результат игры между собой; </w:t>
      </w:r>
    </w:p>
    <w:p w:rsidR="00AA58C2" w:rsidRDefault="00E873B6" w:rsidP="00AA58C2">
      <w:pPr>
        <w:ind w:firstLine="709"/>
        <w:jc w:val="both"/>
        <w:rPr>
          <w:sz w:val="28"/>
          <w:szCs w:val="28"/>
        </w:rPr>
      </w:pPr>
      <w:r w:rsidRPr="00AA58C2">
        <w:rPr>
          <w:sz w:val="28"/>
          <w:szCs w:val="28"/>
        </w:rPr>
        <w:t>2</w:t>
      </w:r>
      <w:r w:rsidR="00AA58C2">
        <w:rPr>
          <w:sz w:val="28"/>
          <w:szCs w:val="28"/>
        </w:rPr>
        <w:t xml:space="preserve"> </w:t>
      </w:r>
      <w:r w:rsidRPr="00AA58C2">
        <w:rPr>
          <w:sz w:val="28"/>
          <w:szCs w:val="28"/>
        </w:rPr>
        <w:t>- по л</w:t>
      </w:r>
      <w:r w:rsidR="00AA58C2">
        <w:rPr>
          <w:sz w:val="28"/>
          <w:szCs w:val="28"/>
        </w:rPr>
        <w:t>учшей разнице в партиях (сетах);</w:t>
      </w:r>
      <w:r w:rsidRPr="00AA58C2">
        <w:rPr>
          <w:sz w:val="28"/>
          <w:szCs w:val="28"/>
        </w:rPr>
        <w:t xml:space="preserve"> </w:t>
      </w:r>
    </w:p>
    <w:p w:rsidR="00E873B6" w:rsidRPr="00AA58C2" w:rsidRDefault="00E873B6" w:rsidP="00AA58C2">
      <w:pPr>
        <w:ind w:firstLine="709"/>
        <w:jc w:val="both"/>
        <w:rPr>
          <w:sz w:val="28"/>
          <w:szCs w:val="28"/>
        </w:rPr>
      </w:pPr>
      <w:r w:rsidRPr="00AA58C2">
        <w:rPr>
          <w:sz w:val="28"/>
          <w:szCs w:val="28"/>
        </w:rPr>
        <w:t>3- по разнице мячей.</w:t>
      </w:r>
    </w:p>
    <w:p w:rsidR="00E873B6" w:rsidRDefault="00E873B6" w:rsidP="00E873B6">
      <w:pPr>
        <w:pStyle w:val="ae"/>
        <w:jc w:val="center"/>
        <w:rPr>
          <w:sz w:val="28"/>
          <w:szCs w:val="28"/>
        </w:rPr>
      </w:pPr>
    </w:p>
    <w:p w:rsidR="00AA58C2" w:rsidRPr="00AA58C2" w:rsidRDefault="00AA58C2" w:rsidP="00E873B6">
      <w:pPr>
        <w:pStyle w:val="ae"/>
        <w:jc w:val="center"/>
        <w:rPr>
          <w:sz w:val="28"/>
          <w:szCs w:val="28"/>
        </w:rPr>
      </w:pPr>
    </w:p>
    <w:p w:rsidR="00E873B6" w:rsidRPr="00AA58C2" w:rsidRDefault="00E873B6" w:rsidP="00E873B6">
      <w:pPr>
        <w:pStyle w:val="ae"/>
        <w:jc w:val="center"/>
        <w:rPr>
          <w:sz w:val="28"/>
          <w:szCs w:val="28"/>
        </w:rPr>
      </w:pPr>
      <w:r w:rsidRPr="00AA58C2">
        <w:rPr>
          <w:sz w:val="28"/>
          <w:szCs w:val="28"/>
        </w:rPr>
        <w:t>Волейбол  (мужчины) – Зональное</w:t>
      </w:r>
    </w:p>
    <w:p w:rsidR="00E873B6" w:rsidRDefault="00E873B6" w:rsidP="00E873B6">
      <w:pPr>
        <w:pStyle w:val="ae"/>
        <w:jc w:val="center"/>
        <w:rPr>
          <w:sz w:val="28"/>
          <w:szCs w:val="28"/>
        </w:rPr>
      </w:pPr>
      <w:r w:rsidRPr="00AA58C2">
        <w:rPr>
          <w:sz w:val="28"/>
          <w:szCs w:val="28"/>
        </w:rPr>
        <w:t>первенство среди мужских команд</w:t>
      </w:r>
    </w:p>
    <w:p w:rsidR="00AA58C2" w:rsidRDefault="00AA58C2" w:rsidP="00E873B6">
      <w:pPr>
        <w:pStyle w:val="ae"/>
        <w:jc w:val="center"/>
        <w:rPr>
          <w:sz w:val="28"/>
          <w:szCs w:val="28"/>
        </w:rPr>
      </w:pPr>
    </w:p>
    <w:p w:rsidR="00AA58C2" w:rsidRPr="00AA58C2" w:rsidRDefault="00AA58C2" w:rsidP="00E873B6">
      <w:pPr>
        <w:pStyle w:val="ae"/>
        <w:jc w:val="center"/>
        <w:rPr>
          <w:sz w:val="28"/>
          <w:szCs w:val="28"/>
        </w:rPr>
      </w:pPr>
    </w:p>
    <w:p w:rsidR="00E873B6" w:rsidRPr="00AA58C2" w:rsidRDefault="00E873B6" w:rsidP="00AA58C2">
      <w:pPr>
        <w:pStyle w:val="ae"/>
        <w:ind w:firstLine="709"/>
        <w:rPr>
          <w:sz w:val="28"/>
          <w:szCs w:val="28"/>
        </w:rPr>
      </w:pPr>
      <w:r w:rsidRPr="00AA58C2">
        <w:rPr>
          <w:sz w:val="28"/>
          <w:szCs w:val="28"/>
        </w:rPr>
        <w:t>21. Состав команды: 8</w:t>
      </w:r>
      <w:r w:rsidR="008B5FED">
        <w:rPr>
          <w:sz w:val="28"/>
          <w:szCs w:val="28"/>
        </w:rPr>
        <w:t xml:space="preserve"> </w:t>
      </w:r>
      <w:r w:rsidRPr="00AA58C2">
        <w:rPr>
          <w:sz w:val="28"/>
          <w:szCs w:val="28"/>
        </w:rPr>
        <w:t>чел</w:t>
      </w:r>
      <w:r w:rsidR="008B5FED">
        <w:rPr>
          <w:sz w:val="28"/>
          <w:szCs w:val="28"/>
        </w:rPr>
        <w:t>овек</w:t>
      </w:r>
      <w:r w:rsidRPr="00AA58C2">
        <w:rPr>
          <w:sz w:val="28"/>
          <w:szCs w:val="28"/>
        </w:rPr>
        <w:t xml:space="preserve">. </w:t>
      </w:r>
    </w:p>
    <w:p w:rsidR="00E873B6" w:rsidRPr="00AA58C2" w:rsidRDefault="00E873B6" w:rsidP="00AA58C2">
      <w:pPr>
        <w:pStyle w:val="ae"/>
        <w:ind w:firstLine="709"/>
        <w:jc w:val="both"/>
        <w:rPr>
          <w:sz w:val="28"/>
          <w:szCs w:val="28"/>
        </w:rPr>
      </w:pPr>
      <w:r w:rsidRPr="00AA58C2">
        <w:rPr>
          <w:sz w:val="28"/>
          <w:szCs w:val="28"/>
        </w:rPr>
        <w:t>22. Соревнования проводятся по действующим  официальным правилам игры в волейбол.</w:t>
      </w:r>
      <w:r w:rsidR="00AA58C2">
        <w:rPr>
          <w:sz w:val="28"/>
          <w:szCs w:val="28"/>
        </w:rPr>
        <w:t xml:space="preserve"> </w:t>
      </w:r>
      <w:r w:rsidRPr="00AA58C2">
        <w:rPr>
          <w:sz w:val="28"/>
          <w:szCs w:val="28"/>
        </w:rPr>
        <w:t>Система проведения  определяется Главной судейской коллегией совместно с представителями команд в день проведения соревнований</w:t>
      </w:r>
      <w:r w:rsidR="005752E9">
        <w:rPr>
          <w:sz w:val="28"/>
          <w:szCs w:val="28"/>
        </w:rPr>
        <w:t>.</w:t>
      </w:r>
    </w:p>
    <w:p w:rsidR="00E873B6" w:rsidRPr="00AA58C2" w:rsidRDefault="00E873B6" w:rsidP="00AA58C2">
      <w:pPr>
        <w:pStyle w:val="ae"/>
        <w:ind w:firstLine="709"/>
        <w:jc w:val="both"/>
        <w:rPr>
          <w:sz w:val="28"/>
          <w:szCs w:val="28"/>
        </w:rPr>
      </w:pPr>
      <w:r w:rsidRPr="00AA58C2">
        <w:rPr>
          <w:sz w:val="28"/>
          <w:szCs w:val="28"/>
        </w:rPr>
        <w:t xml:space="preserve">23. Составы зон и  место проведения зональных соревнований по волейболу среди мужских команд указаны в таблице </w:t>
      </w:r>
      <w:r w:rsidR="005752E9">
        <w:rPr>
          <w:sz w:val="28"/>
          <w:szCs w:val="28"/>
        </w:rPr>
        <w:t>2</w:t>
      </w:r>
      <w:r w:rsidRPr="00AA58C2">
        <w:rPr>
          <w:sz w:val="28"/>
          <w:szCs w:val="28"/>
        </w:rPr>
        <w:t>.</w:t>
      </w:r>
    </w:p>
    <w:p w:rsidR="00E873B6" w:rsidRPr="00AA58C2" w:rsidRDefault="005752E9" w:rsidP="00AA58C2">
      <w:pPr>
        <w:pStyle w:val="ae"/>
        <w:jc w:val="right"/>
        <w:rPr>
          <w:sz w:val="28"/>
          <w:szCs w:val="28"/>
        </w:rPr>
      </w:pPr>
      <w:r>
        <w:rPr>
          <w:sz w:val="28"/>
          <w:szCs w:val="28"/>
        </w:rPr>
        <w:t xml:space="preserve"> Таблица 2</w:t>
      </w:r>
      <w:r w:rsidR="00E873B6" w:rsidRPr="00AA58C2">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188"/>
        <w:gridCol w:w="3088"/>
      </w:tblGrid>
      <w:tr w:rsidR="00E873B6" w:rsidRPr="00AA58C2" w:rsidTr="00AA58C2">
        <w:tc>
          <w:tcPr>
            <w:tcW w:w="308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1 зона - ФОК «Юбилейный</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2 зона- ФОК «Юбилейный</w:t>
            </w:r>
          </w:p>
        </w:tc>
        <w:tc>
          <w:tcPr>
            <w:tcW w:w="30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3 зона - ФОК «Юбилейный</w:t>
            </w:r>
          </w:p>
        </w:tc>
      </w:tr>
      <w:tr w:rsidR="00E873B6" w:rsidRPr="00AA58C2" w:rsidTr="00AA58C2">
        <w:tc>
          <w:tcPr>
            <w:tcW w:w="308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Мичуринское с/п</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5752E9">
            <w:pPr>
              <w:jc w:val="center"/>
              <w:rPr>
                <w:sz w:val="28"/>
                <w:szCs w:val="28"/>
              </w:rPr>
            </w:pPr>
            <w:r w:rsidRPr="00AA58C2">
              <w:rPr>
                <w:sz w:val="28"/>
                <w:szCs w:val="28"/>
              </w:rPr>
              <w:t>Южно</w:t>
            </w:r>
            <w:r w:rsidR="005752E9">
              <w:rPr>
                <w:sz w:val="28"/>
                <w:szCs w:val="28"/>
              </w:rPr>
              <w:t>-С</w:t>
            </w:r>
            <w:r w:rsidRPr="00AA58C2">
              <w:rPr>
                <w:sz w:val="28"/>
                <w:szCs w:val="28"/>
              </w:rPr>
              <w:t>тепное с/п</w:t>
            </w:r>
          </w:p>
        </w:tc>
        <w:tc>
          <w:tcPr>
            <w:tcW w:w="30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Неплюевское с/п</w:t>
            </w:r>
          </w:p>
        </w:tc>
      </w:tr>
      <w:tr w:rsidR="00E873B6" w:rsidRPr="00AA58C2" w:rsidTr="00AA58C2">
        <w:tc>
          <w:tcPr>
            <w:tcW w:w="308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Полтавское с/п</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Еленинское с/п</w:t>
            </w:r>
          </w:p>
        </w:tc>
        <w:tc>
          <w:tcPr>
            <w:tcW w:w="30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Варшавское с/п</w:t>
            </w:r>
          </w:p>
        </w:tc>
      </w:tr>
      <w:tr w:rsidR="00E873B6" w:rsidRPr="00AA58C2" w:rsidTr="00AA58C2">
        <w:tc>
          <w:tcPr>
            <w:tcW w:w="308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Сухореченскоес/п</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Снежненское с/п</w:t>
            </w:r>
          </w:p>
        </w:tc>
        <w:tc>
          <w:tcPr>
            <w:tcW w:w="30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A58C2">
            <w:pPr>
              <w:jc w:val="center"/>
              <w:rPr>
                <w:sz w:val="28"/>
                <w:szCs w:val="28"/>
              </w:rPr>
            </w:pPr>
            <w:r w:rsidRPr="00AA58C2">
              <w:rPr>
                <w:sz w:val="28"/>
                <w:szCs w:val="28"/>
              </w:rPr>
              <w:t>Великопетровское с/п</w:t>
            </w:r>
          </w:p>
        </w:tc>
      </w:tr>
    </w:tbl>
    <w:p w:rsidR="00AE4D83" w:rsidRDefault="00AE4D83" w:rsidP="00AE4D83">
      <w:pPr>
        <w:ind w:firstLine="709"/>
        <w:jc w:val="both"/>
        <w:rPr>
          <w:sz w:val="28"/>
          <w:szCs w:val="28"/>
        </w:rPr>
      </w:pPr>
      <w:r>
        <w:rPr>
          <w:sz w:val="28"/>
          <w:szCs w:val="28"/>
        </w:rPr>
        <w:t>24.</w:t>
      </w:r>
      <w:r w:rsidR="00370F0B">
        <w:rPr>
          <w:sz w:val="28"/>
          <w:szCs w:val="28"/>
        </w:rPr>
        <w:t xml:space="preserve"> </w:t>
      </w:r>
      <w:r>
        <w:rPr>
          <w:sz w:val="28"/>
          <w:szCs w:val="28"/>
        </w:rPr>
        <w:t>Аннеское сельское поселение</w:t>
      </w:r>
      <w:r w:rsidR="00E873B6" w:rsidRPr="00AA58C2">
        <w:rPr>
          <w:sz w:val="28"/>
          <w:szCs w:val="28"/>
        </w:rPr>
        <w:t>, как победитель финальных соревнований по волейболу среди мужских команд в</w:t>
      </w:r>
      <w:r>
        <w:rPr>
          <w:sz w:val="28"/>
          <w:szCs w:val="28"/>
        </w:rPr>
        <w:t xml:space="preserve"> зачет </w:t>
      </w:r>
      <w:r>
        <w:rPr>
          <w:sz w:val="28"/>
          <w:szCs w:val="28"/>
          <w:lang w:val="en-US"/>
        </w:rPr>
        <w:t>X</w:t>
      </w:r>
      <w:r w:rsidR="0089482D">
        <w:rPr>
          <w:sz w:val="28"/>
          <w:szCs w:val="28"/>
          <w:lang w:val="en-US"/>
        </w:rPr>
        <w:t>I</w:t>
      </w:r>
      <w:r>
        <w:rPr>
          <w:sz w:val="28"/>
          <w:szCs w:val="28"/>
          <w:lang w:val="en-US"/>
        </w:rPr>
        <w:t>V</w:t>
      </w:r>
      <w:r>
        <w:rPr>
          <w:sz w:val="28"/>
          <w:szCs w:val="28"/>
        </w:rPr>
        <w:t xml:space="preserve"> спартакиады Карталинского муниципального района</w:t>
      </w:r>
      <w:r w:rsidR="00E873B6" w:rsidRPr="00AA58C2">
        <w:rPr>
          <w:sz w:val="28"/>
          <w:szCs w:val="28"/>
        </w:rPr>
        <w:t xml:space="preserve"> автоматически выходит в финал соревнований по волейболу. Победители в зональных соревнованиях определяются по наибольшей сумме очков набранных в результате всех встреч. В случае равенства очков у двух и более команд в зональном первенстве, победитель определяется по следующим показателям: </w:t>
      </w:r>
    </w:p>
    <w:p w:rsidR="00AE4D83" w:rsidRDefault="00E873B6" w:rsidP="00AE4D83">
      <w:pPr>
        <w:ind w:firstLine="709"/>
        <w:jc w:val="both"/>
        <w:rPr>
          <w:sz w:val="28"/>
          <w:szCs w:val="28"/>
        </w:rPr>
      </w:pPr>
      <w:r w:rsidRPr="00AA58C2">
        <w:rPr>
          <w:sz w:val="28"/>
          <w:szCs w:val="28"/>
        </w:rPr>
        <w:t>1-</w:t>
      </w:r>
      <w:r w:rsidR="00DE6343">
        <w:rPr>
          <w:sz w:val="28"/>
          <w:szCs w:val="28"/>
        </w:rPr>
        <w:t xml:space="preserve"> </w:t>
      </w:r>
      <w:r w:rsidRPr="00AA58C2">
        <w:rPr>
          <w:sz w:val="28"/>
          <w:szCs w:val="28"/>
        </w:rPr>
        <w:t>результат игры между собой;</w:t>
      </w:r>
    </w:p>
    <w:p w:rsidR="00AE4D83" w:rsidRDefault="00E873B6" w:rsidP="00AE4D83">
      <w:pPr>
        <w:ind w:firstLine="709"/>
        <w:jc w:val="both"/>
        <w:rPr>
          <w:sz w:val="28"/>
          <w:szCs w:val="28"/>
        </w:rPr>
      </w:pPr>
      <w:r w:rsidRPr="00AA58C2">
        <w:rPr>
          <w:sz w:val="28"/>
          <w:szCs w:val="28"/>
        </w:rPr>
        <w:t>2- по лу</w:t>
      </w:r>
      <w:r w:rsidR="00AE4D83">
        <w:rPr>
          <w:sz w:val="28"/>
          <w:szCs w:val="28"/>
        </w:rPr>
        <w:t>чшей разнице в партиях (сетах);</w:t>
      </w:r>
    </w:p>
    <w:p w:rsidR="00E873B6" w:rsidRPr="00AA58C2" w:rsidRDefault="00E873B6" w:rsidP="00AE4D83">
      <w:pPr>
        <w:ind w:firstLine="709"/>
        <w:jc w:val="both"/>
        <w:rPr>
          <w:sz w:val="28"/>
          <w:szCs w:val="28"/>
        </w:rPr>
      </w:pPr>
      <w:r w:rsidRPr="00AA58C2">
        <w:rPr>
          <w:sz w:val="28"/>
          <w:szCs w:val="28"/>
        </w:rPr>
        <w:t>3- по разнице мячей.</w:t>
      </w:r>
    </w:p>
    <w:p w:rsidR="00AE4D83" w:rsidRDefault="00AE4D83" w:rsidP="00E873B6">
      <w:pPr>
        <w:pStyle w:val="ae"/>
        <w:jc w:val="center"/>
        <w:rPr>
          <w:sz w:val="28"/>
          <w:szCs w:val="28"/>
        </w:rPr>
      </w:pPr>
    </w:p>
    <w:p w:rsidR="00AE4D83" w:rsidRDefault="00AE4D83" w:rsidP="00E873B6">
      <w:pPr>
        <w:pStyle w:val="ae"/>
        <w:jc w:val="center"/>
        <w:rPr>
          <w:sz w:val="28"/>
          <w:szCs w:val="28"/>
        </w:rPr>
      </w:pPr>
    </w:p>
    <w:p w:rsidR="00E873B6" w:rsidRPr="00AA58C2" w:rsidRDefault="00E873B6" w:rsidP="00E873B6">
      <w:pPr>
        <w:pStyle w:val="ae"/>
        <w:jc w:val="center"/>
        <w:rPr>
          <w:sz w:val="28"/>
          <w:szCs w:val="28"/>
        </w:rPr>
      </w:pPr>
      <w:r w:rsidRPr="00AA58C2">
        <w:rPr>
          <w:sz w:val="28"/>
          <w:szCs w:val="28"/>
        </w:rPr>
        <w:t>Волейбол  (мужчины) – Финальные</w:t>
      </w:r>
    </w:p>
    <w:p w:rsidR="00E873B6" w:rsidRPr="00AA58C2" w:rsidRDefault="00E873B6" w:rsidP="00E873B6">
      <w:pPr>
        <w:pStyle w:val="ae"/>
        <w:jc w:val="center"/>
        <w:rPr>
          <w:sz w:val="28"/>
          <w:szCs w:val="28"/>
        </w:rPr>
      </w:pPr>
      <w:r w:rsidRPr="00AA58C2">
        <w:rPr>
          <w:sz w:val="28"/>
          <w:szCs w:val="28"/>
        </w:rPr>
        <w:t>со</w:t>
      </w:r>
      <w:r w:rsidR="00AE4D83">
        <w:rPr>
          <w:sz w:val="28"/>
          <w:szCs w:val="28"/>
        </w:rPr>
        <w:t>ревнования среди мужских команд</w:t>
      </w:r>
    </w:p>
    <w:p w:rsidR="00E873B6" w:rsidRDefault="00E873B6" w:rsidP="00E873B6">
      <w:pPr>
        <w:pStyle w:val="ae"/>
        <w:rPr>
          <w:sz w:val="28"/>
          <w:szCs w:val="28"/>
        </w:rPr>
      </w:pPr>
    </w:p>
    <w:p w:rsidR="00AE4D83" w:rsidRPr="00AA58C2" w:rsidRDefault="00AE4D83" w:rsidP="00E873B6">
      <w:pPr>
        <w:pStyle w:val="ae"/>
        <w:rPr>
          <w:sz w:val="28"/>
          <w:szCs w:val="28"/>
        </w:rPr>
      </w:pPr>
    </w:p>
    <w:p w:rsidR="00E873B6" w:rsidRPr="00AA58C2" w:rsidRDefault="00E873B6" w:rsidP="0089482D">
      <w:pPr>
        <w:pStyle w:val="ae"/>
        <w:ind w:firstLine="709"/>
        <w:rPr>
          <w:sz w:val="28"/>
          <w:szCs w:val="28"/>
        </w:rPr>
      </w:pPr>
      <w:r w:rsidRPr="00AA58C2">
        <w:rPr>
          <w:sz w:val="28"/>
          <w:szCs w:val="28"/>
        </w:rPr>
        <w:t>25. Состав команды -  8</w:t>
      </w:r>
      <w:r w:rsidR="0089482D">
        <w:rPr>
          <w:sz w:val="28"/>
          <w:szCs w:val="28"/>
        </w:rPr>
        <w:t xml:space="preserve"> </w:t>
      </w:r>
      <w:r w:rsidRPr="00AA58C2">
        <w:rPr>
          <w:sz w:val="28"/>
          <w:szCs w:val="28"/>
        </w:rPr>
        <w:t>чел</w:t>
      </w:r>
      <w:r w:rsidR="0089482D">
        <w:rPr>
          <w:sz w:val="28"/>
          <w:szCs w:val="28"/>
        </w:rPr>
        <w:t>овек</w:t>
      </w:r>
      <w:r w:rsidRPr="00AA58C2">
        <w:rPr>
          <w:sz w:val="28"/>
          <w:szCs w:val="28"/>
        </w:rPr>
        <w:t xml:space="preserve">. </w:t>
      </w:r>
    </w:p>
    <w:p w:rsidR="00E873B6" w:rsidRPr="00AA58C2" w:rsidRDefault="00E873B6" w:rsidP="0089482D">
      <w:pPr>
        <w:pStyle w:val="ae"/>
        <w:ind w:firstLine="709"/>
        <w:jc w:val="both"/>
        <w:rPr>
          <w:sz w:val="28"/>
          <w:szCs w:val="28"/>
        </w:rPr>
      </w:pPr>
      <w:r w:rsidRPr="00AA58C2">
        <w:rPr>
          <w:sz w:val="28"/>
          <w:szCs w:val="28"/>
        </w:rPr>
        <w:t>26. В финал</w:t>
      </w:r>
      <w:r w:rsidR="00DE6343">
        <w:rPr>
          <w:sz w:val="28"/>
          <w:szCs w:val="28"/>
        </w:rPr>
        <w:t>е принимают участие 4 команды (</w:t>
      </w:r>
      <w:r w:rsidRPr="00AA58C2">
        <w:rPr>
          <w:sz w:val="28"/>
          <w:szCs w:val="28"/>
        </w:rPr>
        <w:t>3 команды, занявшие</w:t>
      </w:r>
      <w:r w:rsidR="00DE6343">
        <w:rPr>
          <w:sz w:val="28"/>
          <w:szCs w:val="28"/>
        </w:rPr>
        <w:t xml:space="preserve">              </w:t>
      </w:r>
      <w:r w:rsidRPr="00AA58C2">
        <w:rPr>
          <w:sz w:val="28"/>
          <w:szCs w:val="28"/>
        </w:rPr>
        <w:t>1 места в зон</w:t>
      </w:r>
      <w:r w:rsidR="0089482D">
        <w:rPr>
          <w:sz w:val="28"/>
          <w:szCs w:val="28"/>
        </w:rPr>
        <w:t>альных соревнованиях и команда -</w:t>
      </w:r>
      <w:r w:rsidRPr="00AA58C2">
        <w:rPr>
          <w:sz w:val="28"/>
          <w:szCs w:val="28"/>
        </w:rPr>
        <w:t xml:space="preserve"> победитель </w:t>
      </w:r>
      <w:r w:rsidR="00DE6343">
        <w:rPr>
          <w:sz w:val="28"/>
          <w:szCs w:val="28"/>
        </w:rPr>
        <w:t xml:space="preserve">                                     </w:t>
      </w:r>
      <w:r w:rsidR="0089482D">
        <w:rPr>
          <w:sz w:val="28"/>
          <w:szCs w:val="28"/>
          <w:lang w:val="en-US"/>
        </w:rPr>
        <w:t>XIV</w:t>
      </w:r>
      <w:r w:rsidRPr="00AA58C2">
        <w:rPr>
          <w:sz w:val="28"/>
          <w:szCs w:val="28"/>
        </w:rPr>
        <w:t xml:space="preserve"> Спартакиады в волейболе</w:t>
      </w:r>
      <w:r w:rsidR="0089482D">
        <w:rPr>
          <w:sz w:val="28"/>
          <w:szCs w:val="28"/>
        </w:rPr>
        <w:t xml:space="preserve"> </w:t>
      </w:r>
      <w:r w:rsidRPr="00AA58C2">
        <w:rPr>
          <w:sz w:val="28"/>
          <w:szCs w:val="28"/>
        </w:rPr>
        <w:t>- Анненское сельское поселение</w:t>
      </w:r>
      <w:r w:rsidR="00DE6343">
        <w:rPr>
          <w:sz w:val="28"/>
          <w:szCs w:val="28"/>
        </w:rPr>
        <w:t>)</w:t>
      </w:r>
      <w:r w:rsidRPr="00AA58C2">
        <w:rPr>
          <w:sz w:val="28"/>
          <w:szCs w:val="28"/>
        </w:rPr>
        <w:t>. Соревнования проводятся по действующим официальным правилам игры в волейбол.</w:t>
      </w:r>
    </w:p>
    <w:p w:rsidR="0089482D" w:rsidRDefault="00E873B6" w:rsidP="0089482D">
      <w:pPr>
        <w:pStyle w:val="ae"/>
        <w:ind w:firstLine="709"/>
        <w:jc w:val="both"/>
        <w:rPr>
          <w:sz w:val="28"/>
          <w:szCs w:val="28"/>
        </w:rPr>
      </w:pPr>
      <w:r w:rsidRPr="00AA58C2">
        <w:rPr>
          <w:sz w:val="28"/>
          <w:szCs w:val="28"/>
        </w:rPr>
        <w:t xml:space="preserve">27. Победители в финальных соревнованиях определяются по наибольшей сумме очков набранных в результате всех встреч. В случае равенства очков у двух и более команд в финальном первенстве победитель определяется по следующим показателям: </w:t>
      </w:r>
    </w:p>
    <w:p w:rsidR="0089482D" w:rsidRDefault="00E873B6" w:rsidP="0089482D">
      <w:pPr>
        <w:pStyle w:val="ae"/>
        <w:ind w:firstLine="709"/>
        <w:jc w:val="both"/>
        <w:rPr>
          <w:sz w:val="28"/>
          <w:szCs w:val="28"/>
        </w:rPr>
      </w:pPr>
      <w:r w:rsidRPr="00AA58C2">
        <w:rPr>
          <w:sz w:val="28"/>
          <w:szCs w:val="28"/>
        </w:rPr>
        <w:t>1-</w:t>
      </w:r>
      <w:r w:rsidR="00DE6343">
        <w:rPr>
          <w:sz w:val="28"/>
          <w:szCs w:val="28"/>
        </w:rPr>
        <w:t xml:space="preserve"> </w:t>
      </w:r>
      <w:r w:rsidRPr="00AA58C2">
        <w:rPr>
          <w:sz w:val="28"/>
          <w:szCs w:val="28"/>
        </w:rPr>
        <w:t xml:space="preserve">результат игры между собой; </w:t>
      </w:r>
    </w:p>
    <w:p w:rsidR="0089482D" w:rsidRDefault="00E873B6" w:rsidP="0089482D">
      <w:pPr>
        <w:pStyle w:val="ae"/>
        <w:ind w:firstLine="709"/>
        <w:jc w:val="both"/>
        <w:rPr>
          <w:sz w:val="28"/>
          <w:szCs w:val="28"/>
        </w:rPr>
      </w:pPr>
      <w:r w:rsidRPr="00AA58C2">
        <w:rPr>
          <w:sz w:val="28"/>
          <w:szCs w:val="28"/>
        </w:rPr>
        <w:t>2- по л</w:t>
      </w:r>
      <w:r w:rsidR="0089482D">
        <w:rPr>
          <w:sz w:val="28"/>
          <w:szCs w:val="28"/>
        </w:rPr>
        <w:t>учшей разнице в партиях (сетах);</w:t>
      </w:r>
      <w:r w:rsidRPr="00AA58C2">
        <w:rPr>
          <w:sz w:val="28"/>
          <w:szCs w:val="28"/>
        </w:rPr>
        <w:t xml:space="preserve"> </w:t>
      </w:r>
    </w:p>
    <w:p w:rsidR="0089482D" w:rsidRDefault="00E873B6" w:rsidP="0089482D">
      <w:pPr>
        <w:pStyle w:val="ae"/>
        <w:ind w:firstLine="709"/>
        <w:jc w:val="both"/>
        <w:rPr>
          <w:sz w:val="28"/>
          <w:szCs w:val="28"/>
        </w:rPr>
      </w:pPr>
      <w:r w:rsidRPr="00AA58C2">
        <w:rPr>
          <w:sz w:val="28"/>
          <w:szCs w:val="28"/>
        </w:rPr>
        <w:t>3- по разнице мячей.</w:t>
      </w:r>
    </w:p>
    <w:p w:rsidR="0089482D" w:rsidRDefault="0089482D" w:rsidP="0089482D">
      <w:pPr>
        <w:pStyle w:val="ae"/>
        <w:ind w:firstLine="709"/>
        <w:jc w:val="both"/>
        <w:rPr>
          <w:sz w:val="28"/>
          <w:szCs w:val="28"/>
        </w:rPr>
      </w:pPr>
    </w:p>
    <w:p w:rsidR="0089482D" w:rsidRPr="0089482D" w:rsidRDefault="0089482D" w:rsidP="0089482D">
      <w:pPr>
        <w:pStyle w:val="ae"/>
        <w:ind w:firstLine="709"/>
        <w:jc w:val="both"/>
        <w:rPr>
          <w:sz w:val="28"/>
          <w:szCs w:val="28"/>
        </w:rPr>
      </w:pPr>
    </w:p>
    <w:p w:rsidR="00E873B6" w:rsidRDefault="0089482D" w:rsidP="00E873B6">
      <w:pPr>
        <w:autoSpaceDE w:val="0"/>
        <w:autoSpaceDN w:val="0"/>
        <w:adjustRightInd w:val="0"/>
        <w:jc w:val="center"/>
        <w:rPr>
          <w:bCs/>
          <w:iCs/>
          <w:sz w:val="28"/>
          <w:szCs w:val="28"/>
        </w:rPr>
      </w:pPr>
      <w:r>
        <w:rPr>
          <w:bCs/>
          <w:iCs/>
          <w:sz w:val="28"/>
          <w:szCs w:val="28"/>
        </w:rPr>
        <w:t>Теннис н</w:t>
      </w:r>
      <w:r w:rsidRPr="00AA58C2">
        <w:rPr>
          <w:bCs/>
          <w:iCs/>
          <w:sz w:val="28"/>
          <w:szCs w:val="28"/>
        </w:rPr>
        <w:t>астольный</w:t>
      </w:r>
    </w:p>
    <w:p w:rsidR="0089482D" w:rsidRDefault="0089482D" w:rsidP="00E873B6">
      <w:pPr>
        <w:autoSpaceDE w:val="0"/>
        <w:autoSpaceDN w:val="0"/>
        <w:adjustRightInd w:val="0"/>
        <w:jc w:val="center"/>
        <w:rPr>
          <w:bCs/>
          <w:iCs/>
          <w:sz w:val="28"/>
          <w:szCs w:val="28"/>
        </w:rPr>
      </w:pPr>
    </w:p>
    <w:p w:rsidR="0089482D" w:rsidRPr="00AA58C2" w:rsidRDefault="0089482D" w:rsidP="00E873B6">
      <w:pPr>
        <w:autoSpaceDE w:val="0"/>
        <w:autoSpaceDN w:val="0"/>
        <w:adjustRightInd w:val="0"/>
        <w:jc w:val="center"/>
        <w:rPr>
          <w:bCs/>
          <w:iCs/>
          <w:sz w:val="28"/>
          <w:szCs w:val="28"/>
        </w:rPr>
      </w:pPr>
    </w:p>
    <w:p w:rsidR="00E873B6" w:rsidRPr="00AA58C2" w:rsidRDefault="00E873B6" w:rsidP="009F6E36">
      <w:pPr>
        <w:autoSpaceDE w:val="0"/>
        <w:autoSpaceDN w:val="0"/>
        <w:adjustRightInd w:val="0"/>
        <w:ind w:firstLine="709"/>
        <w:jc w:val="both"/>
        <w:rPr>
          <w:bCs/>
          <w:sz w:val="28"/>
          <w:szCs w:val="28"/>
        </w:rPr>
      </w:pPr>
      <w:r w:rsidRPr="00AA58C2">
        <w:rPr>
          <w:bCs/>
          <w:sz w:val="28"/>
          <w:szCs w:val="28"/>
        </w:rPr>
        <w:t>28. Соревнования командные. Состав команды 3 чел</w:t>
      </w:r>
      <w:r w:rsidR="0089482D">
        <w:rPr>
          <w:bCs/>
          <w:sz w:val="28"/>
          <w:szCs w:val="28"/>
        </w:rPr>
        <w:t>овека</w:t>
      </w:r>
      <w:r w:rsidRPr="00AA58C2">
        <w:rPr>
          <w:bCs/>
          <w:sz w:val="28"/>
          <w:szCs w:val="28"/>
        </w:rPr>
        <w:t xml:space="preserve"> (2 муж. + </w:t>
      </w:r>
      <w:r w:rsidR="0089482D">
        <w:rPr>
          <w:bCs/>
          <w:sz w:val="28"/>
          <w:szCs w:val="28"/>
        </w:rPr>
        <w:t xml:space="preserve">            </w:t>
      </w:r>
      <w:r w:rsidRPr="00AA58C2">
        <w:rPr>
          <w:bCs/>
          <w:sz w:val="28"/>
          <w:szCs w:val="28"/>
        </w:rPr>
        <w:t>1</w:t>
      </w:r>
      <w:r w:rsidR="0089482D">
        <w:rPr>
          <w:bCs/>
          <w:sz w:val="28"/>
          <w:szCs w:val="28"/>
        </w:rPr>
        <w:t xml:space="preserve"> </w:t>
      </w:r>
      <w:r w:rsidRPr="00AA58C2">
        <w:rPr>
          <w:bCs/>
          <w:sz w:val="28"/>
          <w:szCs w:val="28"/>
        </w:rPr>
        <w:t>жен</w:t>
      </w:r>
      <w:r w:rsidR="0089482D">
        <w:rPr>
          <w:bCs/>
          <w:sz w:val="28"/>
          <w:szCs w:val="28"/>
        </w:rPr>
        <w:t>.</w:t>
      </w:r>
      <w:r w:rsidRPr="00AA58C2">
        <w:rPr>
          <w:bCs/>
          <w:sz w:val="28"/>
          <w:szCs w:val="28"/>
        </w:rPr>
        <w:t xml:space="preserve">). </w:t>
      </w:r>
    </w:p>
    <w:p w:rsidR="00E873B6" w:rsidRPr="00AA58C2" w:rsidRDefault="00E873B6" w:rsidP="0089482D">
      <w:pPr>
        <w:autoSpaceDE w:val="0"/>
        <w:autoSpaceDN w:val="0"/>
        <w:adjustRightInd w:val="0"/>
        <w:ind w:firstLine="709"/>
        <w:jc w:val="both"/>
        <w:rPr>
          <w:sz w:val="28"/>
          <w:szCs w:val="28"/>
        </w:rPr>
      </w:pPr>
      <w:r w:rsidRPr="00AA58C2">
        <w:rPr>
          <w:sz w:val="28"/>
          <w:szCs w:val="28"/>
        </w:rPr>
        <w:t>29. Соревнования проводятся по действующим официальным правилам соревнований по настольному теннису.</w:t>
      </w:r>
    </w:p>
    <w:p w:rsidR="00E873B6" w:rsidRPr="00AA58C2" w:rsidRDefault="00E873B6" w:rsidP="0089482D">
      <w:pPr>
        <w:autoSpaceDE w:val="0"/>
        <w:autoSpaceDN w:val="0"/>
        <w:adjustRightInd w:val="0"/>
        <w:ind w:firstLine="709"/>
        <w:jc w:val="both"/>
        <w:rPr>
          <w:sz w:val="28"/>
          <w:szCs w:val="28"/>
        </w:rPr>
      </w:pPr>
      <w:r w:rsidRPr="00AA58C2">
        <w:rPr>
          <w:sz w:val="28"/>
          <w:szCs w:val="28"/>
        </w:rPr>
        <w:t>30. Система проведения соревнований определяется на заседании судейской коллегии совместно с представителями команд</w:t>
      </w:r>
      <w:r w:rsidR="0089482D">
        <w:rPr>
          <w:sz w:val="28"/>
          <w:szCs w:val="28"/>
        </w:rPr>
        <w:t>.</w:t>
      </w:r>
    </w:p>
    <w:p w:rsidR="00E873B6" w:rsidRPr="00AA58C2" w:rsidRDefault="00E873B6" w:rsidP="0089482D">
      <w:pPr>
        <w:autoSpaceDE w:val="0"/>
        <w:autoSpaceDN w:val="0"/>
        <w:adjustRightInd w:val="0"/>
        <w:ind w:firstLine="709"/>
        <w:jc w:val="both"/>
        <w:rPr>
          <w:sz w:val="28"/>
          <w:szCs w:val="28"/>
        </w:rPr>
      </w:pPr>
      <w:r w:rsidRPr="00AA58C2">
        <w:rPr>
          <w:sz w:val="28"/>
          <w:szCs w:val="28"/>
        </w:rPr>
        <w:t>31.  Составы групп согласно проведенно</w:t>
      </w:r>
      <w:r w:rsidR="00E33DC7">
        <w:rPr>
          <w:sz w:val="28"/>
          <w:szCs w:val="28"/>
        </w:rPr>
        <w:t>й жеребьевки указаны в таблице 3</w:t>
      </w:r>
      <w:r w:rsidRPr="00AA58C2">
        <w:rPr>
          <w:sz w:val="28"/>
          <w:szCs w:val="28"/>
        </w:rPr>
        <w:t>.</w:t>
      </w:r>
    </w:p>
    <w:p w:rsidR="00E33DC7" w:rsidRDefault="00E33DC7" w:rsidP="0089482D">
      <w:pPr>
        <w:autoSpaceDE w:val="0"/>
        <w:autoSpaceDN w:val="0"/>
        <w:adjustRightInd w:val="0"/>
        <w:jc w:val="right"/>
        <w:rPr>
          <w:sz w:val="28"/>
          <w:szCs w:val="28"/>
        </w:rPr>
      </w:pPr>
    </w:p>
    <w:p w:rsidR="005440EC" w:rsidRDefault="005440EC" w:rsidP="0089482D">
      <w:pPr>
        <w:autoSpaceDE w:val="0"/>
        <w:autoSpaceDN w:val="0"/>
        <w:adjustRightInd w:val="0"/>
        <w:jc w:val="right"/>
        <w:rPr>
          <w:sz w:val="28"/>
          <w:szCs w:val="28"/>
        </w:rPr>
      </w:pPr>
    </w:p>
    <w:p w:rsidR="00E873B6" w:rsidRPr="00AA58C2" w:rsidRDefault="00E33DC7" w:rsidP="0089482D">
      <w:pPr>
        <w:autoSpaceDE w:val="0"/>
        <w:autoSpaceDN w:val="0"/>
        <w:adjustRightInd w:val="0"/>
        <w:jc w:val="right"/>
        <w:rPr>
          <w:sz w:val="28"/>
          <w:szCs w:val="28"/>
        </w:rPr>
      </w:pPr>
      <w:r>
        <w:rPr>
          <w:sz w:val="28"/>
          <w:szCs w:val="28"/>
        </w:rPr>
        <w:t>Таблица 3</w:t>
      </w:r>
    </w:p>
    <w:tbl>
      <w:tblPr>
        <w:tblStyle w:val="a7"/>
        <w:tblW w:w="0" w:type="auto"/>
        <w:tblInd w:w="108" w:type="dxa"/>
        <w:tblLook w:val="04A0"/>
      </w:tblPr>
      <w:tblGrid>
        <w:gridCol w:w="490"/>
        <w:gridCol w:w="4203"/>
        <w:gridCol w:w="545"/>
        <w:gridCol w:w="4118"/>
      </w:tblGrid>
      <w:tr w:rsidR="00E873B6" w:rsidRPr="00AA58C2" w:rsidTr="00610CB4">
        <w:trPr>
          <w:trHeight w:val="404"/>
        </w:trPr>
        <w:tc>
          <w:tcPr>
            <w:tcW w:w="490" w:type="dxa"/>
            <w:tcBorders>
              <w:top w:val="single" w:sz="4" w:space="0" w:color="auto"/>
              <w:left w:val="single" w:sz="4" w:space="0" w:color="auto"/>
              <w:bottom w:val="single" w:sz="4" w:space="0" w:color="auto"/>
              <w:right w:val="single" w:sz="4" w:space="0" w:color="auto"/>
            </w:tcBorders>
            <w:hideMark/>
          </w:tcPr>
          <w:p w:rsidR="00E873B6" w:rsidRPr="00AA58C2" w:rsidRDefault="00E873B6">
            <w:pPr>
              <w:autoSpaceDE w:val="0"/>
              <w:autoSpaceDN w:val="0"/>
              <w:adjustRightInd w:val="0"/>
              <w:rPr>
                <w:sz w:val="28"/>
                <w:szCs w:val="28"/>
              </w:rPr>
            </w:pPr>
            <w:r w:rsidRPr="00AA58C2">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ind w:left="597"/>
              <w:jc w:val="center"/>
              <w:rPr>
                <w:sz w:val="28"/>
                <w:szCs w:val="28"/>
              </w:rPr>
            </w:pPr>
            <w:r w:rsidRPr="00AA58C2">
              <w:rPr>
                <w:sz w:val="28"/>
                <w:szCs w:val="28"/>
              </w:rPr>
              <w:t>Группа «А»</w:t>
            </w:r>
          </w:p>
        </w:tc>
        <w:tc>
          <w:tcPr>
            <w:tcW w:w="54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jc w:val="center"/>
              <w:rPr>
                <w:sz w:val="28"/>
                <w:szCs w:val="28"/>
              </w:rPr>
            </w:pPr>
            <w:r w:rsidRPr="00AA58C2">
              <w:rPr>
                <w:sz w:val="28"/>
                <w:szCs w:val="28"/>
              </w:rPr>
              <w:t>№</w:t>
            </w:r>
          </w:p>
        </w:tc>
        <w:tc>
          <w:tcPr>
            <w:tcW w:w="4118" w:type="dxa"/>
            <w:tcBorders>
              <w:top w:val="single" w:sz="4" w:space="0" w:color="auto"/>
              <w:left w:val="single" w:sz="4" w:space="0" w:color="auto"/>
              <w:bottom w:val="single" w:sz="4" w:space="0" w:color="auto"/>
              <w:right w:val="single" w:sz="4" w:space="0" w:color="auto"/>
            </w:tcBorders>
            <w:hideMark/>
          </w:tcPr>
          <w:p w:rsidR="00E873B6" w:rsidRPr="00AA58C2" w:rsidRDefault="00E873B6">
            <w:pPr>
              <w:autoSpaceDE w:val="0"/>
              <w:autoSpaceDN w:val="0"/>
              <w:adjustRightInd w:val="0"/>
              <w:rPr>
                <w:sz w:val="28"/>
                <w:szCs w:val="28"/>
              </w:rPr>
            </w:pPr>
            <w:r w:rsidRPr="00AA58C2">
              <w:rPr>
                <w:sz w:val="28"/>
                <w:szCs w:val="28"/>
              </w:rPr>
              <w:t xml:space="preserve">              Группа «Б»</w:t>
            </w:r>
          </w:p>
        </w:tc>
      </w:tr>
      <w:tr w:rsidR="00E873B6" w:rsidRPr="00AA58C2" w:rsidTr="00345B93">
        <w:tc>
          <w:tcPr>
            <w:tcW w:w="49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345B93">
            <w:pPr>
              <w:autoSpaceDE w:val="0"/>
              <w:autoSpaceDN w:val="0"/>
              <w:adjustRightInd w:val="0"/>
              <w:jc w:val="center"/>
              <w:rPr>
                <w:sz w:val="28"/>
                <w:szCs w:val="28"/>
              </w:rPr>
            </w:pPr>
            <w:r w:rsidRPr="00AA58C2">
              <w:rPr>
                <w:sz w:val="28"/>
                <w:szCs w:val="28"/>
              </w:rPr>
              <w:t>1</w:t>
            </w:r>
            <w:r w:rsidR="00345B93">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Полтавское с/п</w:t>
            </w:r>
          </w:p>
        </w:tc>
        <w:tc>
          <w:tcPr>
            <w:tcW w:w="54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1</w:t>
            </w:r>
            <w:r w:rsidR="00610CB4">
              <w:rPr>
                <w:sz w:val="28"/>
                <w:szCs w:val="28"/>
              </w:rPr>
              <w:t>.</w:t>
            </w:r>
          </w:p>
        </w:tc>
        <w:tc>
          <w:tcPr>
            <w:tcW w:w="411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Анненское с/п</w:t>
            </w:r>
          </w:p>
        </w:tc>
      </w:tr>
      <w:tr w:rsidR="00E873B6" w:rsidRPr="00AA58C2" w:rsidTr="00345B93">
        <w:tc>
          <w:tcPr>
            <w:tcW w:w="49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345B93">
            <w:pPr>
              <w:autoSpaceDE w:val="0"/>
              <w:autoSpaceDN w:val="0"/>
              <w:adjustRightInd w:val="0"/>
              <w:jc w:val="center"/>
              <w:rPr>
                <w:sz w:val="28"/>
                <w:szCs w:val="28"/>
              </w:rPr>
            </w:pPr>
            <w:r w:rsidRPr="00AA58C2">
              <w:rPr>
                <w:sz w:val="28"/>
                <w:szCs w:val="28"/>
              </w:rPr>
              <w:t>2</w:t>
            </w:r>
            <w:r w:rsidR="00345B93">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Варшавское с/п</w:t>
            </w:r>
          </w:p>
        </w:tc>
        <w:tc>
          <w:tcPr>
            <w:tcW w:w="54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2</w:t>
            </w:r>
            <w:r w:rsidR="00610CB4">
              <w:rPr>
                <w:sz w:val="28"/>
                <w:szCs w:val="28"/>
              </w:rPr>
              <w:t>.</w:t>
            </w:r>
          </w:p>
        </w:tc>
        <w:tc>
          <w:tcPr>
            <w:tcW w:w="411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Мичуринское с/п</w:t>
            </w:r>
          </w:p>
        </w:tc>
      </w:tr>
      <w:tr w:rsidR="00E873B6" w:rsidRPr="00AA58C2" w:rsidTr="00345B93">
        <w:tc>
          <w:tcPr>
            <w:tcW w:w="49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345B93">
            <w:pPr>
              <w:autoSpaceDE w:val="0"/>
              <w:autoSpaceDN w:val="0"/>
              <w:adjustRightInd w:val="0"/>
              <w:jc w:val="center"/>
              <w:rPr>
                <w:sz w:val="28"/>
                <w:szCs w:val="28"/>
              </w:rPr>
            </w:pPr>
            <w:r w:rsidRPr="00AA58C2">
              <w:rPr>
                <w:sz w:val="28"/>
                <w:szCs w:val="28"/>
              </w:rPr>
              <w:t>3</w:t>
            </w:r>
            <w:r w:rsidR="00345B93">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Сухореченское с/п</w:t>
            </w:r>
          </w:p>
        </w:tc>
        <w:tc>
          <w:tcPr>
            <w:tcW w:w="54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3</w:t>
            </w:r>
            <w:r w:rsidR="00610CB4">
              <w:rPr>
                <w:sz w:val="28"/>
                <w:szCs w:val="28"/>
              </w:rPr>
              <w:t>.</w:t>
            </w:r>
          </w:p>
        </w:tc>
        <w:tc>
          <w:tcPr>
            <w:tcW w:w="411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Снежненскоес/п</w:t>
            </w:r>
          </w:p>
        </w:tc>
      </w:tr>
      <w:tr w:rsidR="00E873B6" w:rsidRPr="00AA58C2" w:rsidTr="00345B93">
        <w:tc>
          <w:tcPr>
            <w:tcW w:w="49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345B93">
            <w:pPr>
              <w:autoSpaceDE w:val="0"/>
              <w:autoSpaceDN w:val="0"/>
              <w:adjustRightInd w:val="0"/>
              <w:jc w:val="center"/>
              <w:rPr>
                <w:sz w:val="28"/>
                <w:szCs w:val="28"/>
              </w:rPr>
            </w:pPr>
            <w:r w:rsidRPr="00AA58C2">
              <w:rPr>
                <w:sz w:val="28"/>
                <w:szCs w:val="28"/>
              </w:rPr>
              <w:t>4</w:t>
            </w:r>
            <w:r w:rsidR="00345B93">
              <w:rPr>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Великопетровское с/п</w:t>
            </w:r>
          </w:p>
        </w:tc>
        <w:tc>
          <w:tcPr>
            <w:tcW w:w="54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4</w:t>
            </w:r>
            <w:r w:rsidR="00610CB4">
              <w:rPr>
                <w:sz w:val="28"/>
                <w:szCs w:val="28"/>
              </w:rPr>
              <w:t>.</w:t>
            </w:r>
          </w:p>
        </w:tc>
        <w:tc>
          <w:tcPr>
            <w:tcW w:w="411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Еленинское с/п</w:t>
            </w:r>
          </w:p>
        </w:tc>
      </w:tr>
      <w:tr w:rsidR="00E873B6" w:rsidRPr="00AA58C2" w:rsidTr="00345B93">
        <w:tc>
          <w:tcPr>
            <w:tcW w:w="490" w:type="dxa"/>
            <w:tcBorders>
              <w:top w:val="single" w:sz="4" w:space="0" w:color="auto"/>
              <w:left w:val="single" w:sz="4" w:space="0" w:color="auto"/>
              <w:bottom w:val="single" w:sz="4" w:space="0" w:color="auto"/>
              <w:right w:val="single" w:sz="4" w:space="0" w:color="auto"/>
            </w:tcBorders>
            <w:hideMark/>
          </w:tcPr>
          <w:p w:rsidR="00E873B6" w:rsidRPr="00AA58C2" w:rsidRDefault="00E873B6" w:rsidP="00345B93">
            <w:pPr>
              <w:autoSpaceDE w:val="0"/>
              <w:autoSpaceDN w:val="0"/>
              <w:adjustRightInd w:val="0"/>
              <w:jc w:val="center"/>
              <w:rPr>
                <w:sz w:val="28"/>
                <w:szCs w:val="28"/>
              </w:rPr>
            </w:pPr>
            <w:r w:rsidRPr="00AA58C2">
              <w:rPr>
                <w:sz w:val="28"/>
                <w:szCs w:val="28"/>
              </w:rPr>
              <w:t>5.</w:t>
            </w:r>
          </w:p>
        </w:tc>
        <w:tc>
          <w:tcPr>
            <w:tcW w:w="4203" w:type="dxa"/>
            <w:tcBorders>
              <w:top w:val="single" w:sz="4" w:space="0" w:color="auto"/>
              <w:left w:val="single" w:sz="4" w:space="0" w:color="auto"/>
              <w:bottom w:val="single" w:sz="4" w:space="0" w:color="auto"/>
              <w:right w:val="single" w:sz="4" w:space="0" w:color="auto"/>
            </w:tcBorders>
            <w:hideMark/>
          </w:tcPr>
          <w:p w:rsidR="00E873B6" w:rsidRPr="00AA58C2" w:rsidRDefault="00E873B6" w:rsidP="00266AC2">
            <w:pPr>
              <w:autoSpaceDE w:val="0"/>
              <w:autoSpaceDN w:val="0"/>
              <w:adjustRightInd w:val="0"/>
              <w:rPr>
                <w:sz w:val="28"/>
                <w:szCs w:val="28"/>
              </w:rPr>
            </w:pPr>
            <w:r w:rsidRPr="00AA58C2">
              <w:rPr>
                <w:sz w:val="28"/>
                <w:szCs w:val="28"/>
              </w:rPr>
              <w:t>Южно</w:t>
            </w:r>
            <w:r w:rsidR="00266AC2">
              <w:rPr>
                <w:sz w:val="28"/>
                <w:szCs w:val="28"/>
              </w:rPr>
              <w:t>-С</w:t>
            </w:r>
            <w:r w:rsidRPr="00AA58C2">
              <w:rPr>
                <w:sz w:val="28"/>
                <w:szCs w:val="28"/>
              </w:rPr>
              <w:t>тепное с/п</w:t>
            </w:r>
          </w:p>
        </w:tc>
        <w:tc>
          <w:tcPr>
            <w:tcW w:w="54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5.</w:t>
            </w:r>
          </w:p>
        </w:tc>
        <w:tc>
          <w:tcPr>
            <w:tcW w:w="411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610CB4">
            <w:pPr>
              <w:autoSpaceDE w:val="0"/>
              <w:autoSpaceDN w:val="0"/>
              <w:adjustRightInd w:val="0"/>
              <w:rPr>
                <w:sz w:val="28"/>
                <w:szCs w:val="28"/>
              </w:rPr>
            </w:pPr>
            <w:r w:rsidRPr="00AA58C2">
              <w:rPr>
                <w:sz w:val="28"/>
                <w:szCs w:val="28"/>
              </w:rPr>
              <w:t>Неплюевское с/п</w:t>
            </w:r>
          </w:p>
        </w:tc>
      </w:tr>
    </w:tbl>
    <w:p w:rsidR="00E873B6" w:rsidRPr="00AA58C2" w:rsidRDefault="00E873B6" w:rsidP="009F6E36">
      <w:pPr>
        <w:autoSpaceDE w:val="0"/>
        <w:autoSpaceDN w:val="0"/>
        <w:adjustRightInd w:val="0"/>
        <w:ind w:firstLine="709"/>
        <w:jc w:val="both"/>
        <w:rPr>
          <w:sz w:val="28"/>
          <w:szCs w:val="28"/>
        </w:rPr>
      </w:pPr>
      <w:r w:rsidRPr="00AA58C2">
        <w:rPr>
          <w:sz w:val="28"/>
          <w:szCs w:val="28"/>
        </w:rPr>
        <w:t>32. Победители соревнований  в группах определяются по наибольшей сумме очков, набранными командами во всех встречах. Финальные игры: команды, занявшие 1 места в своих группах играют за 1-2 место; 2 места</w:t>
      </w:r>
      <w:r w:rsidR="00AA5DA8">
        <w:rPr>
          <w:sz w:val="28"/>
          <w:szCs w:val="28"/>
        </w:rPr>
        <w:t xml:space="preserve"> </w:t>
      </w:r>
      <w:r w:rsidRPr="00AA58C2">
        <w:rPr>
          <w:sz w:val="28"/>
          <w:szCs w:val="28"/>
        </w:rPr>
        <w:t>- играют за 3-4 место; 3 места – играют за 5-6 место; 4 места</w:t>
      </w:r>
      <w:r w:rsidR="00AA5DA8">
        <w:rPr>
          <w:sz w:val="28"/>
          <w:szCs w:val="28"/>
        </w:rPr>
        <w:t xml:space="preserve"> </w:t>
      </w:r>
      <w:r w:rsidRPr="00AA58C2">
        <w:rPr>
          <w:sz w:val="28"/>
          <w:szCs w:val="28"/>
        </w:rPr>
        <w:t>- играют за</w:t>
      </w:r>
      <w:r w:rsidR="009F6E36">
        <w:rPr>
          <w:sz w:val="28"/>
          <w:szCs w:val="28"/>
        </w:rPr>
        <w:t xml:space="preserve">               </w:t>
      </w:r>
      <w:r w:rsidRPr="00AA58C2">
        <w:rPr>
          <w:sz w:val="28"/>
          <w:szCs w:val="28"/>
        </w:rPr>
        <w:t xml:space="preserve"> 7-8 место; 5 места</w:t>
      </w:r>
      <w:r w:rsidR="00AA5DA8">
        <w:rPr>
          <w:sz w:val="28"/>
          <w:szCs w:val="28"/>
        </w:rPr>
        <w:t xml:space="preserve"> </w:t>
      </w:r>
      <w:r w:rsidRPr="00AA58C2">
        <w:rPr>
          <w:sz w:val="28"/>
          <w:szCs w:val="28"/>
        </w:rPr>
        <w:t>- играют за 9-10 место.</w:t>
      </w:r>
    </w:p>
    <w:p w:rsidR="009F6E36" w:rsidRDefault="009F6E36" w:rsidP="00E873B6">
      <w:pPr>
        <w:spacing w:line="360" w:lineRule="auto"/>
        <w:jc w:val="center"/>
        <w:rPr>
          <w:sz w:val="28"/>
          <w:szCs w:val="28"/>
        </w:rPr>
      </w:pPr>
    </w:p>
    <w:p w:rsidR="00E873B6" w:rsidRDefault="00E873B6" w:rsidP="00E873B6">
      <w:pPr>
        <w:spacing w:line="360" w:lineRule="auto"/>
        <w:jc w:val="center"/>
        <w:rPr>
          <w:sz w:val="28"/>
          <w:szCs w:val="28"/>
        </w:rPr>
      </w:pPr>
      <w:r w:rsidRPr="00AA58C2">
        <w:rPr>
          <w:sz w:val="28"/>
          <w:szCs w:val="28"/>
        </w:rPr>
        <w:t>Лыжная эстафета</w:t>
      </w:r>
      <w:r w:rsidR="009F6E36">
        <w:rPr>
          <w:sz w:val="28"/>
          <w:szCs w:val="28"/>
        </w:rPr>
        <w:t xml:space="preserve"> </w:t>
      </w:r>
      <w:r w:rsidRPr="00AA58C2">
        <w:rPr>
          <w:sz w:val="28"/>
          <w:szCs w:val="28"/>
        </w:rPr>
        <w:t>- 4 х 5 км.  ( мужские команды)</w:t>
      </w:r>
    </w:p>
    <w:p w:rsidR="009F6E36" w:rsidRPr="00AA58C2" w:rsidRDefault="009F6E36" w:rsidP="00E873B6">
      <w:pPr>
        <w:spacing w:line="360" w:lineRule="auto"/>
        <w:jc w:val="center"/>
        <w:rPr>
          <w:sz w:val="28"/>
          <w:szCs w:val="28"/>
        </w:rPr>
      </w:pPr>
    </w:p>
    <w:p w:rsidR="00E873B6" w:rsidRPr="00AA58C2" w:rsidRDefault="00E873B6" w:rsidP="009F6E36">
      <w:pPr>
        <w:pStyle w:val="ae"/>
        <w:ind w:firstLine="709"/>
        <w:jc w:val="both"/>
        <w:rPr>
          <w:sz w:val="28"/>
          <w:szCs w:val="28"/>
        </w:rPr>
      </w:pPr>
      <w:r w:rsidRPr="00AA58C2">
        <w:rPr>
          <w:sz w:val="28"/>
          <w:szCs w:val="28"/>
        </w:rPr>
        <w:t>33. Состав команды 4 человека от поселения.</w:t>
      </w:r>
    </w:p>
    <w:p w:rsidR="00E873B6" w:rsidRPr="00AA58C2" w:rsidRDefault="00E873B6" w:rsidP="009F6E36">
      <w:pPr>
        <w:pStyle w:val="ae"/>
        <w:ind w:firstLine="709"/>
        <w:jc w:val="both"/>
        <w:rPr>
          <w:sz w:val="28"/>
          <w:szCs w:val="28"/>
        </w:rPr>
      </w:pPr>
      <w:r w:rsidRPr="00AA58C2">
        <w:rPr>
          <w:sz w:val="28"/>
          <w:szCs w:val="28"/>
        </w:rPr>
        <w:t>34. Соревнования проводятся согласно действующим официальным  правилам соревнований по лыжным гонкам.</w:t>
      </w:r>
    </w:p>
    <w:p w:rsidR="00E873B6" w:rsidRPr="00AA58C2" w:rsidRDefault="00E873B6" w:rsidP="009F6E36">
      <w:pPr>
        <w:pStyle w:val="ae"/>
        <w:ind w:firstLine="709"/>
        <w:jc w:val="both"/>
        <w:rPr>
          <w:sz w:val="28"/>
          <w:szCs w:val="28"/>
        </w:rPr>
      </w:pPr>
      <w:r w:rsidRPr="00AA58C2">
        <w:rPr>
          <w:sz w:val="28"/>
          <w:szCs w:val="28"/>
        </w:rPr>
        <w:t>35. Победитель определяется по лучшему результату, показанному командой на дистанции.</w:t>
      </w:r>
    </w:p>
    <w:p w:rsidR="009F6E36" w:rsidRDefault="009F6E36" w:rsidP="00E873B6">
      <w:pPr>
        <w:spacing w:line="360" w:lineRule="auto"/>
        <w:jc w:val="center"/>
        <w:rPr>
          <w:sz w:val="28"/>
          <w:szCs w:val="28"/>
        </w:rPr>
      </w:pPr>
    </w:p>
    <w:p w:rsidR="00E873B6" w:rsidRDefault="00E873B6" w:rsidP="00E873B6">
      <w:pPr>
        <w:spacing w:line="360" w:lineRule="auto"/>
        <w:jc w:val="center"/>
        <w:rPr>
          <w:sz w:val="28"/>
          <w:szCs w:val="28"/>
        </w:rPr>
      </w:pPr>
      <w:r w:rsidRPr="00AA58C2">
        <w:rPr>
          <w:sz w:val="28"/>
          <w:szCs w:val="28"/>
        </w:rPr>
        <w:t>Лыжная эстафета</w:t>
      </w:r>
      <w:r w:rsidR="009F6E36">
        <w:rPr>
          <w:sz w:val="28"/>
          <w:szCs w:val="28"/>
        </w:rPr>
        <w:t xml:space="preserve"> </w:t>
      </w:r>
      <w:r w:rsidR="00AA5DA8">
        <w:rPr>
          <w:sz w:val="28"/>
          <w:szCs w:val="28"/>
        </w:rPr>
        <w:t>- 3 х 3 км. – женские команды</w:t>
      </w:r>
    </w:p>
    <w:p w:rsidR="009F6E36" w:rsidRPr="00AA58C2" w:rsidRDefault="009F6E36" w:rsidP="00E873B6">
      <w:pPr>
        <w:spacing w:line="360" w:lineRule="auto"/>
        <w:jc w:val="center"/>
        <w:rPr>
          <w:sz w:val="28"/>
          <w:szCs w:val="28"/>
        </w:rPr>
      </w:pPr>
    </w:p>
    <w:p w:rsidR="00E873B6" w:rsidRPr="00AA58C2" w:rsidRDefault="00E873B6" w:rsidP="009F6E36">
      <w:pPr>
        <w:pStyle w:val="ae"/>
        <w:ind w:firstLine="709"/>
        <w:jc w:val="both"/>
        <w:rPr>
          <w:sz w:val="28"/>
          <w:szCs w:val="28"/>
        </w:rPr>
      </w:pPr>
      <w:r w:rsidRPr="00AA58C2">
        <w:rPr>
          <w:sz w:val="28"/>
          <w:szCs w:val="28"/>
        </w:rPr>
        <w:t>36. Состав команды 3 человека от поселения.</w:t>
      </w:r>
    </w:p>
    <w:p w:rsidR="00E873B6" w:rsidRPr="00AA58C2" w:rsidRDefault="00E873B6" w:rsidP="009F6E36">
      <w:pPr>
        <w:pStyle w:val="ae"/>
        <w:ind w:firstLine="709"/>
        <w:jc w:val="both"/>
        <w:rPr>
          <w:sz w:val="28"/>
          <w:szCs w:val="28"/>
        </w:rPr>
      </w:pPr>
      <w:r w:rsidRPr="00AA58C2">
        <w:rPr>
          <w:sz w:val="28"/>
          <w:szCs w:val="28"/>
        </w:rPr>
        <w:t>37. Соревнования проводятся согласно действующим официальным  правилам соревнований по лыжным гонкам.</w:t>
      </w:r>
    </w:p>
    <w:p w:rsidR="00E873B6" w:rsidRPr="00AA58C2" w:rsidRDefault="00E873B6" w:rsidP="009F6E36">
      <w:pPr>
        <w:pStyle w:val="ae"/>
        <w:ind w:firstLine="709"/>
        <w:jc w:val="both"/>
        <w:rPr>
          <w:sz w:val="28"/>
          <w:szCs w:val="28"/>
        </w:rPr>
      </w:pPr>
      <w:r w:rsidRPr="00AA58C2">
        <w:rPr>
          <w:sz w:val="28"/>
          <w:szCs w:val="28"/>
        </w:rPr>
        <w:t>38. Победитель определяется по лучшему результату, показанному командой на дистанции.</w:t>
      </w:r>
    </w:p>
    <w:p w:rsidR="00E873B6" w:rsidRPr="00AA58C2" w:rsidRDefault="00E873B6" w:rsidP="00E873B6">
      <w:pPr>
        <w:pStyle w:val="ae"/>
        <w:rPr>
          <w:sz w:val="28"/>
          <w:szCs w:val="28"/>
        </w:rPr>
      </w:pPr>
    </w:p>
    <w:p w:rsidR="009F6E36" w:rsidRDefault="009F6E36" w:rsidP="00E873B6">
      <w:pPr>
        <w:jc w:val="center"/>
        <w:rPr>
          <w:sz w:val="28"/>
          <w:szCs w:val="28"/>
        </w:rPr>
      </w:pPr>
    </w:p>
    <w:p w:rsidR="00E873B6" w:rsidRDefault="009F6E36" w:rsidP="00E873B6">
      <w:pPr>
        <w:jc w:val="center"/>
        <w:rPr>
          <w:sz w:val="28"/>
          <w:szCs w:val="28"/>
        </w:rPr>
      </w:pPr>
      <w:r>
        <w:rPr>
          <w:sz w:val="28"/>
          <w:szCs w:val="28"/>
        </w:rPr>
        <w:t>Гиревой спорт</w:t>
      </w:r>
    </w:p>
    <w:p w:rsidR="009F6E36" w:rsidRDefault="009F6E36" w:rsidP="00E873B6">
      <w:pPr>
        <w:jc w:val="center"/>
        <w:rPr>
          <w:sz w:val="28"/>
          <w:szCs w:val="28"/>
        </w:rPr>
      </w:pPr>
    </w:p>
    <w:p w:rsidR="009F6E36" w:rsidRPr="00AA58C2" w:rsidRDefault="009F6E36" w:rsidP="00E873B6">
      <w:pPr>
        <w:jc w:val="center"/>
        <w:rPr>
          <w:sz w:val="28"/>
          <w:szCs w:val="28"/>
        </w:rPr>
      </w:pPr>
    </w:p>
    <w:p w:rsidR="00E873B6" w:rsidRPr="00AA58C2" w:rsidRDefault="00E873B6" w:rsidP="009F6E36">
      <w:pPr>
        <w:pStyle w:val="ae"/>
        <w:ind w:firstLine="709"/>
        <w:jc w:val="both"/>
        <w:rPr>
          <w:sz w:val="28"/>
          <w:szCs w:val="28"/>
        </w:rPr>
      </w:pPr>
      <w:r w:rsidRPr="00AA58C2">
        <w:rPr>
          <w:sz w:val="28"/>
          <w:szCs w:val="28"/>
        </w:rPr>
        <w:t>39. Соревнования лично-командные.</w:t>
      </w:r>
    </w:p>
    <w:p w:rsidR="00E873B6" w:rsidRPr="00AA58C2" w:rsidRDefault="00E873B6" w:rsidP="009F6E36">
      <w:pPr>
        <w:pStyle w:val="ae"/>
        <w:ind w:firstLine="709"/>
        <w:jc w:val="both"/>
        <w:rPr>
          <w:sz w:val="28"/>
          <w:szCs w:val="28"/>
        </w:rPr>
      </w:pPr>
      <w:r w:rsidRPr="00AA58C2">
        <w:rPr>
          <w:sz w:val="28"/>
          <w:szCs w:val="28"/>
        </w:rPr>
        <w:t>40. Состав команды</w:t>
      </w:r>
      <w:r w:rsidR="009F6E36">
        <w:rPr>
          <w:sz w:val="28"/>
          <w:szCs w:val="28"/>
        </w:rPr>
        <w:t xml:space="preserve"> </w:t>
      </w:r>
      <w:r w:rsidRPr="00AA58C2">
        <w:rPr>
          <w:sz w:val="28"/>
          <w:szCs w:val="28"/>
        </w:rPr>
        <w:t>-</w:t>
      </w:r>
      <w:r w:rsidR="009F6E36">
        <w:rPr>
          <w:sz w:val="28"/>
          <w:szCs w:val="28"/>
        </w:rPr>
        <w:t xml:space="preserve"> </w:t>
      </w:r>
      <w:r w:rsidRPr="00AA58C2">
        <w:rPr>
          <w:sz w:val="28"/>
          <w:szCs w:val="28"/>
        </w:rPr>
        <w:t>4 чел</w:t>
      </w:r>
      <w:r w:rsidR="009F6E36">
        <w:rPr>
          <w:sz w:val="28"/>
          <w:szCs w:val="28"/>
        </w:rPr>
        <w:t>овека</w:t>
      </w:r>
      <w:r w:rsidRPr="00AA58C2">
        <w:rPr>
          <w:sz w:val="28"/>
          <w:szCs w:val="28"/>
        </w:rPr>
        <w:t xml:space="preserve"> (2 муж. + 2 жен.)</w:t>
      </w:r>
    </w:p>
    <w:p w:rsidR="00E873B6" w:rsidRPr="00AA58C2" w:rsidRDefault="00E873B6" w:rsidP="009F6E36">
      <w:pPr>
        <w:pStyle w:val="ae"/>
        <w:ind w:firstLine="709"/>
        <w:jc w:val="both"/>
        <w:rPr>
          <w:sz w:val="28"/>
          <w:szCs w:val="28"/>
        </w:rPr>
      </w:pPr>
      <w:r w:rsidRPr="00AA58C2">
        <w:rPr>
          <w:sz w:val="28"/>
          <w:szCs w:val="28"/>
        </w:rPr>
        <w:t>41. Соревнования проводятся согласно</w:t>
      </w:r>
      <w:r w:rsidR="009F6E36">
        <w:rPr>
          <w:sz w:val="28"/>
          <w:szCs w:val="28"/>
        </w:rPr>
        <w:t xml:space="preserve"> </w:t>
      </w:r>
      <w:r w:rsidRPr="00AA58C2">
        <w:rPr>
          <w:sz w:val="28"/>
          <w:szCs w:val="28"/>
        </w:rPr>
        <w:t>действующим официальным  правилам соревнований по гиревому спорту.</w:t>
      </w:r>
    </w:p>
    <w:p w:rsidR="00E873B6" w:rsidRPr="00AA58C2" w:rsidRDefault="00E873B6" w:rsidP="009F6E36">
      <w:pPr>
        <w:pStyle w:val="ae"/>
        <w:ind w:firstLine="709"/>
        <w:jc w:val="both"/>
        <w:rPr>
          <w:sz w:val="28"/>
          <w:szCs w:val="28"/>
        </w:rPr>
      </w:pPr>
      <w:r w:rsidRPr="00AA58C2">
        <w:rPr>
          <w:sz w:val="28"/>
          <w:szCs w:val="28"/>
        </w:rPr>
        <w:t>42. Весовые  категории:</w:t>
      </w:r>
    </w:p>
    <w:p w:rsidR="00E873B6" w:rsidRPr="00AA58C2" w:rsidRDefault="00961981" w:rsidP="009F6E36">
      <w:pPr>
        <w:pStyle w:val="ae"/>
        <w:ind w:right="-143" w:firstLine="709"/>
        <w:jc w:val="both"/>
        <w:rPr>
          <w:sz w:val="28"/>
          <w:szCs w:val="28"/>
        </w:rPr>
      </w:pPr>
      <w:r>
        <w:rPr>
          <w:sz w:val="28"/>
          <w:szCs w:val="28"/>
        </w:rPr>
        <w:t>1) ж</w:t>
      </w:r>
      <w:r w:rsidR="00E873B6" w:rsidRPr="00AA58C2">
        <w:rPr>
          <w:sz w:val="28"/>
          <w:szCs w:val="28"/>
        </w:rPr>
        <w:t>енщины</w:t>
      </w:r>
      <w:r w:rsidR="009F6E36">
        <w:rPr>
          <w:sz w:val="28"/>
          <w:szCs w:val="28"/>
        </w:rPr>
        <w:t xml:space="preserve"> </w:t>
      </w:r>
      <w:r w:rsidR="00E873B6" w:rsidRPr="00AA58C2">
        <w:rPr>
          <w:sz w:val="28"/>
          <w:szCs w:val="28"/>
        </w:rPr>
        <w:t>-</w:t>
      </w:r>
      <w:r w:rsidR="009F6E36">
        <w:rPr>
          <w:sz w:val="28"/>
          <w:szCs w:val="28"/>
        </w:rPr>
        <w:t xml:space="preserve"> </w:t>
      </w:r>
      <w:r w:rsidR="00E873B6" w:rsidRPr="00AA58C2">
        <w:rPr>
          <w:sz w:val="28"/>
          <w:szCs w:val="28"/>
        </w:rPr>
        <w:t xml:space="preserve">до 70 кг, свыше </w:t>
      </w:r>
      <w:smartTag w:uri="urn:schemas-microsoft-com:office:smarttags" w:element="metricconverter">
        <w:smartTagPr>
          <w:attr w:name="ProductID" w:val="70 кг"/>
        </w:smartTagPr>
        <w:r w:rsidR="00E873B6" w:rsidRPr="00AA58C2">
          <w:rPr>
            <w:sz w:val="28"/>
            <w:szCs w:val="28"/>
          </w:rPr>
          <w:t>70 кг.</w:t>
        </w:r>
      </w:smartTag>
    </w:p>
    <w:p w:rsidR="00E873B6" w:rsidRPr="00AA58C2" w:rsidRDefault="00E873B6" w:rsidP="009F6E36">
      <w:pPr>
        <w:pStyle w:val="ae"/>
        <w:ind w:firstLine="709"/>
        <w:jc w:val="both"/>
        <w:rPr>
          <w:sz w:val="28"/>
          <w:szCs w:val="28"/>
        </w:rPr>
      </w:pPr>
      <w:r w:rsidRPr="00AA58C2">
        <w:rPr>
          <w:sz w:val="28"/>
          <w:szCs w:val="28"/>
        </w:rPr>
        <w:t xml:space="preserve">Соревнования проводятся  с гирей: женщины  – </w:t>
      </w:r>
      <w:smartTag w:uri="urn:schemas-microsoft-com:office:smarttags" w:element="metricconverter">
        <w:smartTagPr>
          <w:attr w:name="ProductID" w:val="16 кг"/>
        </w:smartTagPr>
        <w:r w:rsidRPr="00AA58C2">
          <w:rPr>
            <w:sz w:val="28"/>
            <w:szCs w:val="28"/>
          </w:rPr>
          <w:t>16 кг.</w:t>
        </w:r>
      </w:smartTag>
      <w:r w:rsidRPr="00AA58C2">
        <w:rPr>
          <w:sz w:val="28"/>
          <w:szCs w:val="28"/>
        </w:rPr>
        <w:t xml:space="preserve"> Упражнение</w:t>
      </w:r>
      <w:r w:rsidR="009F6E36">
        <w:rPr>
          <w:sz w:val="28"/>
          <w:szCs w:val="28"/>
        </w:rPr>
        <w:t xml:space="preserve"> </w:t>
      </w:r>
      <w:r w:rsidRPr="00AA58C2">
        <w:rPr>
          <w:sz w:val="28"/>
          <w:szCs w:val="28"/>
        </w:rPr>
        <w:t>- рывок правой  и левой рукой. Победитель определяется   по сумме р</w:t>
      </w:r>
      <w:r w:rsidR="00961981">
        <w:rPr>
          <w:sz w:val="28"/>
          <w:szCs w:val="28"/>
        </w:rPr>
        <w:t>езультатов правой и левой рукой;</w:t>
      </w:r>
    </w:p>
    <w:p w:rsidR="00E873B6" w:rsidRPr="00AA58C2" w:rsidRDefault="00961981" w:rsidP="009F6E36">
      <w:pPr>
        <w:pStyle w:val="ae"/>
        <w:ind w:firstLine="709"/>
        <w:jc w:val="both"/>
        <w:rPr>
          <w:sz w:val="28"/>
          <w:szCs w:val="28"/>
        </w:rPr>
      </w:pPr>
      <w:r>
        <w:rPr>
          <w:sz w:val="28"/>
          <w:szCs w:val="28"/>
        </w:rPr>
        <w:t>2)  м</w:t>
      </w:r>
      <w:r w:rsidR="00E873B6" w:rsidRPr="00AA58C2">
        <w:rPr>
          <w:sz w:val="28"/>
          <w:szCs w:val="28"/>
        </w:rPr>
        <w:t xml:space="preserve">ужчины -  до 90 кг, свыше 90 кг. </w:t>
      </w:r>
    </w:p>
    <w:p w:rsidR="00E873B6" w:rsidRPr="00AA58C2" w:rsidRDefault="00E873B6" w:rsidP="009F6E36">
      <w:pPr>
        <w:pStyle w:val="ae"/>
        <w:ind w:firstLine="709"/>
        <w:jc w:val="both"/>
        <w:rPr>
          <w:sz w:val="28"/>
          <w:szCs w:val="28"/>
        </w:rPr>
      </w:pPr>
      <w:r w:rsidRPr="00AA58C2">
        <w:rPr>
          <w:sz w:val="28"/>
          <w:szCs w:val="28"/>
        </w:rPr>
        <w:t>Соревнования проводятся с гирей 24 кг.  Упражнение</w:t>
      </w:r>
      <w:r w:rsidR="009F6E36">
        <w:rPr>
          <w:sz w:val="28"/>
          <w:szCs w:val="28"/>
        </w:rPr>
        <w:t xml:space="preserve"> </w:t>
      </w:r>
      <w:r w:rsidRPr="00AA58C2">
        <w:rPr>
          <w:sz w:val="28"/>
          <w:szCs w:val="28"/>
        </w:rPr>
        <w:t>- толчок и рывок</w:t>
      </w:r>
      <w:r w:rsidR="009F6E36">
        <w:rPr>
          <w:sz w:val="28"/>
          <w:szCs w:val="28"/>
        </w:rPr>
        <w:t xml:space="preserve"> </w:t>
      </w:r>
      <w:r w:rsidRPr="00AA58C2">
        <w:rPr>
          <w:sz w:val="28"/>
          <w:szCs w:val="28"/>
        </w:rPr>
        <w:t xml:space="preserve"> правой и левой рукой.                 </w:t>
      </w:r>
    </w:p>
    <w:p w:rsidR="00E873B6" w:rsidRPr="00AA58C2" w:rsidRDefault="00E873B6" w:rsidP="009F6E36">
      <w:pPr>
        <w:pStyle w:val="ae"/>
        <w:ind w:firstLine="709"/>
        <w:jc w:val="both"/>
        <w:rPr>
          <w:sz w:val="28"/>
          <w:szCs w:val="28"/>
        </w:rPr>
      </w:pPr>
      <w:r w:rsidRPr="00AA58C2">
        <w:rPr>
          <w:sz w:val="28"/>
          <w:szCs w:val="28"/>
        </w:rPr>
        <w:t>Победитель среди  мужчин  определяется  в  каждой  весовой  категории по  сумме двоеборья  (толчок</w:t>
      </w:r>
      <w:r w:rsidR="0041105C">
        <w:rPr>
          <w:sz w:val="28"/>
          <w:szCs w:val="28"/>
        </w:rPr>
        <w:t xml:space="preserve">  и  рывок правой и левой рукой</w:t>
      </w:r>
      <w:r w:rsidRPr="00AA58C2">
        <w:rPr>
          <w:sz w:val="28"/>
          <w:szCs w:val="28"/>
        </w:rPr>
        <w:t>)</w:t>
      </w:r>
      <w:r w:rsidR="00222A02">
        <w:rPr>
          <w:sz w:val="28"/>
          <w:szCs w:val="28"/>
        </w:rPr>
        <w:t>.</w:t>
      </w:r>
      <w:r w:rsidRPr="00AA58C2">
        <w:rPr>
          <w:sz w:val="28"/>
          <w:szCs w:val="28"/>
        </w:rPr>
        <w:t xml:space="preserve"> В рывке в зачет идет средний результат суммы подъемов, выполненных одной и другой рукой. </w:t>
      </w:r>
    </w:p>
    <w:p w:rsidR="00E873B6" w:rsidRPr="00AA58C2" w:rsidRDefault="00E873B6" w:rsidP="009F6E36">
      <w:pPr>
        <w:pStyle w:val="ae"/>
        <w:ind w:firstLine="709"/>
        <w:rPr>
          <w:sz w:val="28"/>
          <w:szCs w:val="28"/>
        </w:rPr>
      </w:pPr>
      <w:r w:rsidRPr="00AA58C2">
        <w:rPr>
          <w:sz w:val="28"/>
          <w:szCs w:val="28"/>
        </w:rPr>
        <w:t>43. Упражнение  выполняется -  в течение 10 минут. В командный зачет идут 2 лучших результата  мужчин + 1 лучший результат женщин.</w:t>
      </w:r>
    </w:p>
    <w:p w:rsidR="00E873B6" w:rsidRPr="00AA58C2" w:rsidRDefault="00E873B6" w:rsidP="009F6E36">
      <w:pPr>
        <w:pStyle w:val="ae"/>
        <w:ind w:firstLine="709"/>
        <w:rPr>
          <w:sz w:val="28"/>
          <w:szCs w:val="28"/>
        </w:rPr>
      </w:pPr>
      <w:r w:rsidRPr="00AA58C2">
        <w:rPr>
          <w:sz w:val="28"/>
          <w:szCs w:val="28"/>
        </w:rPr>
        <w:t>44. Форма  одежды - шорты, футболка</w:t>
      </w:r>
    </w:p>
    <w:p w:rsidR="00E873B6" w:rsidRPr="00AA58C2" w:rsidRDefault="00E873B6" w:rsidP="00E873B6">
      <w:pPr>
        <w:pStyle w:val="ae"/>
        <w:rPr>
          <w:sz w:val="28"/>
          <w:szCs w:val="28"/>
        </w:rPr>
      </w:pPr>
    </w:p>
    <w:p w:rsidR="00E873B6" w:rsidRPr="00AA58C2" w:rsidRDefault="00E873B6" w:rsidP="00E873B6">
      <w:pPr>
        <w:pStyle w:val="ae"/>
        <w:jc w:val="center"/>
        <w:rPr>
          <w:sz w:val="28"/>
          <w:szCs w:val="28"/>
        </w:rPr>
      </w:pPr>
    </w:p>
    <w:p w:rsidR="00E873B6" w:rsidRDefault="009F6E36" w:rsidP="00E873B6">
      <w:pPr>
        <w:pStyle w:val="ae"/>
        <w:jc w:val="center"/>
        <w:rPr>
          <w:sz w:val="28"/>
          <w:szCs w:val="28"/>
        </w:rPr>
      </w:pPr>
      <w:r>
        <w:rPr>
          <w:sz w:val="28"/>
          <w:szCs w:val="28"/>
        </w:rPr>
        <w:t>Шахматы</w:t>
      </w:r>
    </w:p>
    <w:p w:rsidR="009F6E36" w:rsidRDefault="009F6E36" w:rsidP="00E873B6">
      <w:pPr>
        <w:pStyle w:val="ae"/>
        <w:jc w:val="center"/>
        <w:rPr>
          <w:sz w:val="28"/>
          <w:szCs w:val="28"/>
        </w:rPr>
      </w:pPr>
    </w:p>
    <w:p w:rsidR="009F6E36" w:rsidRPr="00AA58C2" w:rsidRDefault="009F6E36" w:rsidP="00E873B6">
      <w:pPr>
        <w:pStyle w:val="ae"/>
        <w:jc w:val="center"/>
        <w:rPr>
          <w:sz w:val="28"/>
          <w:szCs w:val="28"/>
        </w:rPr>
      </w:pPr>
    </w:p>
    <w:p w:rsidR="00E873B6" w:rsidRPr="00AA58C2" w:rsidRDefault="00E873B6" w:rsidP="009F6E36">
      <w:pPr>
        <w:pStyle w:val="ae"/>
        <w:ind w:firstLine="709"/>
        <w:jc w:val="both"/>
        <w:rPr>
          <w:sz w:val="28"/>
          <w:szCs w:val="28"/>
        </w:rPr>
      </w:pPr>
      <w:r w:rsidRPr="00AA58C2">
        <w:rPr>
          <w:sz w:val="28"/>
          <w:szCs w:val="28"/>
        </w:rPr>
        <w:t>45. Соревнования- командные. Проводятся по системе Бергера</w:t>
      </w:r>
      <w:r w:rsidR="009F6E36">
        <w:rPr>
          <w:sz w:val="28"/>
          <w:szCs w:val="28"/>
        </w:rPr>
        <w:t xml:space="preserve"> </w:t>
      </w:r>
      <w:r w:rsidRPr="00AA58C2">
        <w:rPr>
          <w:sz w:val="28"/>
          <w:szCs w:val="28"/>
        </w:rPr>
        <w:t xml:space="preserve">- </w:t>
      </w:r>
      <w:r w:rsidR="009F6E36">
        <w:rPr>
          <w:sz w:val="28"/>
          <w:szCs w:val="28"/>
        </w:rPr>
        <w:t xml:space="preserve">                         </w:t>
      </w:r>
      <w:r w:rsidRPr="00AA58C2">
        <w:rPr>
          <w:sz w:val="28"/>
          <w:szCs w:val="28"/>
        </w:rPr>
        <w:t>25 минут на партию. Состав ко</w:t>
      </w:r>
      <w:r w:rsidR="009F6E36">
        <w:rPr>
          <w:sz w:val="28"/>
          <w:szCs w:val="28"/>
        </w:rPr>
        <w:t>манды – 3 человека от поселения (</w:t>
      </w:r>
      <w:r w:rsidRPr="00AA58C2">
        <w:rPr>
          <w:sz w:val="28"/>
          <w:szCs w:val="28"/>
        </w:rPr>
        <w:t>2 мужчин,</w:t>
      </w:r>
      <w:r w:rsidR="009F6E36">
        <w:rPr>
          <w:sz w:val="28"/>
          <w:szCs w:val="28"/>
        </w:rPr>
        <w:t xml:space="preserve"> </w:t>
      </w:r>
      <w:r w:rsidRPr="00AA58C2">
        <w:rPr>
          <w:sz w:val="28"/>
          <w:szCs w:val="28"/>
        </w:rPr>
        <w:t xml:space="preserve"> 1 женщина)</w:t>
      </w:r>
      <w:r w:rsidR="009F6E36">
        <w:rPr>
          <w:sz w:val="28"/>
          <w:szCs w:val="28"/>
        </w:rPr>
        <w:t>.</w:t>
      </w:r>
    </w:p>
    <w:p w:rsidR="00E873B6" w:rsidRPr="00AA58C2" w:rsidRDefault="00E873B6" w:rsidP="009F6E36">
      <w:pPr>
        <w:pStyle w:val="ae"/>
        <w:ind w:firstLine="709"/>
        <w:jc w:val="both"/>
        <w:rPr>
          <w:sz w:val="28"/>
          <w:szCs w:val="28"/>
        </w:rPr>
      </w:pPr>
      <w:r w:rsidRPr="00AA58C2">
        <w:rPr>
          <w:sz w:val="28"/>
          <w:szCs w:val="28"/>
        </w:rPr>
        <w:t>46. Соревнования проводятся согласно действующим официальным  правилам  соревнований по шахматам.</w:t>
      </w:r>
    </w:p>
    <w:p w:rsidR="00E873B6" w:rsidRPr="00AA58C2" w:rsidRDefault="00E873B6" w:rsidP="009F6E36">
      <w:pPr>
        <w:pStyle w:val="ae"/>
        <w:ind w:firstLine="709"/>
        <w:jc w:val="both"/>
        <w:rPr>
          <w:sz w:val="28"/>
          <w:szCs w:val="28"/>
        </w:rPr>
      </w:pPr>
      <w:r w:rsidRPr="00AA58C2">
        <w:rPr>
          <w:sz w:val="28"/>
          <w:szCs w:val="28"/>
        </w:rPr>
        <w:t>47. Система проведения соревнований определяется на заседании судейской коллегии совместно с представителями команд.</w:t>
      </w:r>
    </w:p>
    <w:p w:rsidR="00E873B6" w:rsidRPr="00AA58C2" w:rsidRDefault="00E873B6" w:rsidP="009F6E36">
      <w:pPr>
        <w:pStyle w:val="ae"/>
        <w:ind w:firstLine="709"/>
        <w:jc w:val="both"/>
        <w:rPr>
          <w:sz w:val="28"/>
          <w:szCs w:val="28"/>
        </w:rPr>
      </w:pPr>
      <w:r w:rsidRPr="00AA58C2">
        <w:rPr>
          <w:sz w:val="28"/>
          <w:szCs w:val="28"/>
        </w:rPr>
        <w:t>48. Составы групп согласно  жеребьевки.</w:t>
      </w:r>
    </w:p>
    <w:p w:rsidR="00722C60" w:rsidRDefault="00E873B6" w:rsidP="00722C60">
      <w:pPr>
        <w:autoSpaceDE w:val="0"/>
        <w:autoSpaceDN w:val="0"/>
        <w:adjustRightInd w:val="0"/>
        <w:ind w:firstLine="709"/>
        <w:jc w:val="both"/>
        <w:rPr>
          <w:sz w:val="28"/>
          <w:szCs w:val="28"/>
        </w:rPr>
      </w:pPr>
      <w:r w:rsidRPr="00AA58C2">
        <w:rPr>
          <w:sz w:val="28"/>
          <w:szCs w:val="28"/>
        </w:rPr>
        <w:t>49. Победители в группах определяются по наибольшей сумме очков, набранными командами во всех встречах. Финальные игры: команды, занявшие 1 места в своих группах играют за 1-2 место; 2 места</w:t>
      </w:r>
      <w:r w:rsidR="009F6E36">
        <w:rPr>
          <w:sz w:val="28"/>
          <w:szCs w:val="28"/>
        </w:rPr>
        <w:t xml:space="preserve"> </w:t>
      </w:r>
      <w:r w:rsidRPr="00AA58C2">
        <w:rPr>
          <w:sz w:val="28"/>
          <w:szCs w:val="28"/>
        </w:rPr>
        <w:t>- играют за</w:t>
      </w:r>
      <w:r w:rsidR="009F6E36">
        <w:rPr>
          <w:sz w:val="28"/>
          <w:szCs w:val="28"/>
        </w:rPr>
        <w:t xml:space="preserve">          </w:t>
      </w:r>
      <w:r w:rsidRPr="00AA58C2">
        <w:rPr>
          <w:sz w:val="28"/>
          <w:szCs w:val="28"/>
        </w:rPr>
        <w:t xml:space="preserve"> 3-4 место; 3 места – играют за 5-6 место; 4 места</w:t>
      </w:r>
      <w:r w:rsidR="009F6E36">
        <w:rPr>
          <w:sz w:val="28"/>
          <w:szCs w:val="28"/>
        </w:rPr>
        <w:t xml:space="preserve"> </w:t>
      </w:r>
      <w:r w:rsidRPr="00AA58C2">
        <w:rPr>
          <w:sz w:val="28"/>
          <w:szCs w:val="28"/>
        </w:rPr>
        <w:t xml:space="preserve">- играют за 7-8 место; </w:t>
      </w:r>
      <w:r w:rsidR="009F6E36">
        <w:rPr>
          <w:sz w:val="28"/>
          <w:szCs w:val="28"/>
        </w:rPr>
        <w:t xml:space="preserve">                  </w:t>
      </w:r>
      <w:r w:rsidRPr="00AA58C2">
        <w:rPr>
          <w:sz w:val="28"/>
          <w:szCs w:val="28"/>
        </w:rPr>
        <w:t>5 места</w:t>
      </w:r>
      <w:r w:rsidR="009F6E36">
        <w:rPr>
          <w:sz w:val="28"/>
          <w:szCs w:val="28"/>
        </w:rPr>
        <w:t xml:space="preserve"> </w:t>
      </w:r>
      <w:r w:rsidRPr="00AA58C2">
        <w:rPr>
          <w:sz w:val="28"/>
          <w:szCs w:val="28"/>
        </w:rPr>
        <w:t>- играют за 9-10 место.</w:t>
      </w:r>
    </w:p>
    <w:p w:rsidR="00722C60" w:rsidRDefault="00722C60" w:rsidP="00722C60">
      <w:pPr>
        <w:autoSpaceDE w:val="0"/>
        <w:autoSpaceDN w:val="0"/>
        <w:adjustRightInd w:val="0"/>
        <w:ind w:firstLine="709"/>
        <w:jc w:val="both"/>
        <w:rPr>
          <w:sz w:val="28"/>
          <w:szCs w:val="28"/>
        </w:rPr>
      </w:pPr>
    </w:p>
    <w:p w:rsidR="00722C60" w:rsidRDefault="00722C60" w:rsidP="00722C60">
      <w:pPr>
        <w:autoSpaceDE w:val="0"/>
        <w:autoSpaceDN w:val="0"/>
        <w:adjustRightInd w:val="0"/>
        <w:ind w:firstLine="709"/>
        <w:jc w:val="both"/>
        <w:rPr>
          <w:sz w:val="28"/>
          <w:szCs w:val="28"/>
        </w:rPr>
      </w:pPr>
    </w:p>
    <w:p w:rsidR="009F6E36" w:rsidRDefault="009F6E36" w:rsidP="00722C60">
      <w:pPr>
        <w:autoSpaceDE w:val="0"/>
        <w:autoSpaceDN w:val="0"/>
        <w:adjustRightInd w:val="0"/>
        <w:ind w:firstLine="709"/>
        <w:jc w:val="center"/>
        <w:rPr>
          <w:sz w:val="28"/>
          <w:szCs w:val="28"/>
        </w:rPr>
      </w:pPr>
      <w:r>
        <w:rPr>
          <w:sz w:val="28"/>
          <w:szCs w:val="28"/>
        </w:rPr>
        <w:t>Шашки</w:t>
      </w:r>
    </w:p>
    <w:p w:rsidR="00722C60" w:rsidRDefault="00722C60" w:rsidP="00722C60">
      <w:pPr>
        <w:autoSpaceDE w:val="0"/>
        <w:autoSpaceDN w:val="0"/>
        <w:adjustRightInd w:val="0"/>
        <w:ind w:firstLine="709"/>
        <w:jc w:val="center"/>
        <w:rPr>
          <w:sz w:val="28"/>
          <w:szCs w:val="28"/>
        </w:rPr>
      </w:pPr>
    </w:p>
    <w:p w:rsidR="00722C60" w:rsidRPr="00AA58C2" w:rsidRDefault="00722C60" w:rsidP="00722C60">
      <w:pPr>
        <w:autoSpaceDE w:val="0"/>
        <w:autoSpaceDN w:val="0"/>
        <w:adjustRightInd w:val="0"/>
        <w:ind w:firstLine="709"/>
        <w:jc w:val="center"/>
        <w:rPr>
          <w:sz w:val="28"/>
          <w:szCs w:val="28"/>
        </w:rPr>
      </w:pPr>
    </w:p>
    <w:p w:rsidR="00E873B6" w:rsidRPr="00AA58C2" w:rsidRDefault="00E873B6" w:rsidP="009F6E36">
      <w:pPr>
        <w:pStyle w:val="ae"/>
        <w:ind w:firstLine="709"/>
        <w:jc w:val="both"/>
        <w:rPr>
          <w:sz w:val="28"/>
          <w:szCs w:val="28"/>
        </w:rPr>
      </w:pPr>
      <w:r w:rsidRPr="00AA58C2">
        <w:rPr>
          <w:sz w:val="28"/>
          <w:szCs w:val="28"/>
        </w:rPr>
        <w:t>50. Соревнования</w:t>
      </w:r>
      <w:r w:rsidR="009F6E36">
        <w:rPr>
          <w:sz w:val="28"/>
          <w:szCs w:val="28"/>
        </w:rPr>
        <w:t xml:space="preserve"> </w:t>
      </w:r>
      <w:r w:rsidRPr="00AA58C2">
        <w:rPr>
          <w:sz w:val="28"/>
          <w:szCs w:val="28"/>
        </w:rPr>
        <w:t>- командные.  Состав команды – 2 человека от поселения (1 мужчина и 1 женщина)</w:t>
      </w:r>
      <w:r w:rsidR="009F6E36">
        <w:rPr>
          <w:sz w:val="28"/>
          <w:szCs w:val="28"/>
        </w:rPr>
        <w:t>.</w:t>
      </w:r>
    </w:p>
    <w:p w:rsidR="00E873B6" w:rsidRPr="00AA58C2" w:rsidRDefault="00E873B6" w:rsidP="009F6E36">
      <w:pPr>
        <w:pStyle w:val="ae"/>
        <w:ind w:firstLine="709"/>
        <w:jc w:val="both"/>
        <w:rPr>
          <w:sz w:val="28"/>
          <w:szCs w:val="28"/>
        </w:rPr>
      </w:pPr>
      <w:r w:rsidRPr="00AA58C2">
        <w:rPr>
          <w:sz w:val="28"/>
          <w:szCs w:val="28"/>
        </w:rPr>
        <w:t>51. Соревнования проводятся согласно действующим официальным  правилам  соревнований по шашкам.</w:t>
      </w:r>
    </w:p>
    <w:p w:rsidR="00E873B6" w:rsidRPr="00AA58C2" w:rsidRDefault="00E873B6" w:rsidP="009F6E36">
      <w:pPr>
        <w:autoSpaceDE w:val="0"/>
        <w:autoSpaceDN w:val="0"/>
        <w:adjustRightInd w:val="0"/>
        <w:ind w:firstLine="709"/>
        <w:jc w:val="both"/>
        <w:rPr>
          <w:sz w:val="28"/>
          <w:szCs w:val="28"/>
        </w:rPr>
      </w:pPr>
      <w:r w:rsidRPr="00AA58C2">
        <w:rPr>
          <w:sz w:val="28"/>
          <w:szCs w:val="28"/>
        </w:rPr>
        <w:t>52.</w:t>
      </w:r>
      <w:r w:rsidR="009F6E36">
        <w:rPr>
          <w:sz w:val="28"/>
          <w:szCs w:val="28"/>
        </w:rPr>
        <w:t xml:space="preserve"> </w:t>
      </w:r>
      <w:r w:rsidRPr="00AA58C2">
        <w:rPr>
          <w:sz w:val="28"/>
          <w:szCs w:val="28"/>
        </w:rPr>
        <w:t>Система проведения соревнований определяется на заседании судейской коллегии совместно с представителями команд.</w:t>
      </w:r>
    </w:p>
    <w:p w:rsidR="00E873B6" w:rsidRPr="00AA58C2" w:rsidRDefault="00E873B6" w:rsidP="009F6E36">
      <w:pPr>
        <w:pStyle w:val="ae"/>
        <w:ind w:firstLine="709"/>
        <w:rPr>
          <w:sz w:val="28"/>
          <w:szCs w:val="28"/>
        </w:rPr>
      </w:pPr>
      <w:r w:rsidRPr="00AA58C2">
        <w:rPr>
          <w:sz w:val="28"/>
          <w:szCs w:val="28"/>
        </w:rPr>
        <w:t>53. Распределение команд, согласно жеребьевки.</w:t>
      </w:r>
    </w:p>
    <w:p w:rsidR="009F6E36" w:rsidRPr="00AA58C2" w:rsidRDefault="00E873B6" w:rsidP="009F6E36">
      <w:pPr>
        <w:autoSpaceDE w:val="0"/>
        <w:autoSpaceDN w:val="0"/>
        <w:adjustRightInd w:val="0"/>
        <w:ind w:firstLine="709"/>
        <w:jc w:val="both"/>
        <w:rPr>
          <w:sz w:val="28"/>
          <w:szCs w:val="28"/>
        </w:rPr>
      </w:pPr>
      <w:r w:rsidRPr="00AA58C2">
        <w:rPr>
          <w:sz w:val="28"/>
          <w:szCs w:val="28"/>
        </w:rPr>
        <w:t>54. Победитель определяется по наибольшей сумме очков, набранных командой во всех встречах.</w:t>
      </w:r>
    </w:p>
    <w:p w:rsidR="009F6E36" w:rsidRDefault="00E873B6" w:rsidP="00E873B6">
      <w:pPr>
        <w:shd w:val="clear" w:color="auto" w:fill="FFFFFF"/>
        <w:jc w:val="center"/>
        <w:rPr>
          <w:color w:val="000000"/>
          <w:sz w:val="28"/>
          <w:szCs w:val="28"/>
        </w:rPr>
      </w:pPr>
      <w:r w:rsidRPr="00AA58C2">
        <w:rPr>
          <w:color w:val="000000"/>
          <w:sz w:val="28"/>
          <w:szCs w:val="28"/>
        </w:rPr>
        <w:t xml:space="preserve">Баскетбол - Зональное первенство </w:t>
      </w:r>
    </w:p>
    <w:p w:rsidR="00E873B6" w:rsidRDefault="00E873B6" w:rsidP="00E873B6">
      <w:pPr>
        <w:shd w:val="clear" w:color="auto" w:fill="FFFFFF"/>
        <w:jc w:val="center"/>
        <w:rPr>
          <w:color w:val="000000"/>
          <w:sz w:val="28"/>
          <w:szCs w:val="28"/>
        </w:rPr>
      </w:pPr>
      <w:r w:rsidRPr="00AA58C2">
        <w:rPr>
          <w:color w:val="000000"/>
          <w:sz w:val="28"/>
          <w:szCs w:val="28"/>
        </w:rPr>
        <w:t>среди мужских команд</w:t>
      </w:r>
    </w:p>
    <w:p w:rsidR="009F6E36" w:rsidRDefault="009F6E36" w:rsidP="00E873B6">
      <w:pPr>
        <w:shd w:val="clear" w:color="auto" w:fill="FFFFFF"/>
        <w:jc w:val="center"/>
        <w:rPr>
          <w:color w:val="000000"/>
          <w:sz w:val="28"/>
          <w:szCs w:val="28"/>
        </w:rPr>
      </w:pPr>
    </w:p>
    <w:p w:rsidR="009F6E36" w:rsidRPr="00AA58C2" w:rsidRDefault="009F6E36" w:rsidP="00E873B6">
      <w:pPr>
        <w:shd w:val="clear" w:color="auto" w:fill="FFFFFF"/>
        <w:jc w:val="center"/>
        <w:rPr>
          <w:color w:val="000000"/>
          <w:sz w:val="28"/>
          <w:szCs w:val="28"/>
        </w:rPr>
      </w:pPr>
    </w:p>
    <w:p w:rsidR="00E873B6" w:rsidRPr="00AA58C2" w:rsidRDefault="00E873B6" w:rsidP="009F6E36">
      <w:pPr>
        <w:pStyle w:val="ae"/>
        <w:ind w:firstLine="709"/>
        <w:jc w:val="both"/>
        <w:rPr>
          <w:sz w:val="28"/>
          <w:szCs w:val="28"/>
        </w:rPr>
      </w:pPr>
      <w:r w:rsidRPr="00AA58C2">
        <w:rPr>
          <w:sz w:val="28"/>
          <w:szCs w:val="28"/>
        </w:rPr>
        <w:t>55. Соревнования командные. Состав команды</w:t>
      </w:r>
      <w:r w:rsidR="009F6E36">
        <w:rPr>
          <w:sz w:val="28"/>
          <w:szCs w:val="28"/>
        </w:rPr>
        <w:t xml:space="preserve"> </w:t>
      </w:r>
      <w:r w:rsidRPr="00AA58C2">
        <w:rPr>
          <w:sz w:val="28"/>
          <w:szCs w:val="28"/>
        </w:rPr>
        <w:t>- 10 человек</w:t>
      </w:r>
      <w:r w:rsidR="009F6E36">
        <w:rPr>
          <w:sz w:val="28"/>
          <w:szCs w:val="28"/>
        </w:rPr>
        <w:t xml:space="preserve"> </w:t>
      </w:r>
      <w:r w:rsidRPr="00AA58C2">
        <w:rPr>
          <w:sz w:val="28"/>
          <w:szCs w:val="28"/>
        </w:rPr>
        <w:t>(5 игроков н</w:t>
      </w:r>
      <w:r w:rsidR="009F6E36">
        <w:rPr>
          <w:sz w:val="28"/>
          <w:szCs w:val="28"/>
        </w:rPr>
        <w:t>а площадке,  5 запасных игрока).</w:t>
      </w:r>
    </w:p>
    <w:p w:rsidR="00E873B6" w:rsidRPr="00AA58C2" w:rsidRDefault="00E873B6" w:rsidP="009F6E36">
      <w:pPr>
        <w:pStyle w:val="ae"/>
        <w:ind w:firstLine="709"/>
        <w:jc w:val="both"/>
        <w:rPr>
          <w:sz w:val="28"/>
          <w:szCs w:val="28"/>
        </w:rPr>
      </w:pPr>
      <w:r w:rsidRPr="00AA58C2">
        <w:rPr>
          <w:sz w:val="28"/>
          <w:szCs w:val="28"/>
        </w:rPr>
        <w:t>56.  Соревнования проводятся согласно действующим официальным  правилам соревнований по баскетбол.  Система проведения соревнований определяется на заседании Главной судейской коллегией совместно с представителями команд.</w:t>
      </w:r>
    </w:p>
    <w:p w:rsidR="00E873B6" w:rsidRPr="00AA58C2" w:rsidRDefault="00E873B6" w:rsidP="009F6E36">
      <w:pPr>
        <w:pStyle w:val="ae"/>
        <w:ind w:firstLine="709"/>
        <w:jc w:val="both"/>
        <w:rPr>
          <w:sz w:val="28"/>
          <w:szCs w:val="28"/>
        </w:rPr>
      </w:pPr>
      <w:r w:rsidRPr="00AA58C2">
        <w:rPr>
          <w:sz w:val="28"/>
          <w:szCs w:val="28"/>
        </w:rPr>
        <w:t>57. Составы зон,  и  место   проведения зональных соревнований по баскетболу среди мужских команд сельск</w:t>
      </w:r>
      <w:r w:rsidR="00A85695">
        <w:rPr>
          <w:sz w:val="28"/>
          <w:szCs w:val="28"/>
        </w:rPr>
        <w:t>их поселений указаны в таблице 4</w:t>
      </w:r>
      <w:r w:rsidRPr="00AA58C2">
        <w:rPr>
          <w:sz w:val="28"/>
          <w:szCs w:val="28"/>
        </w:rPr>
        <w:t>.</w:t>
      </w:r>
    </w:p>
    <w:p w:rsidR="00E873B6" w:rsidRPr="00AA58C2" w:rsidRDefault="00A85695" w:rsidP="009F6E36">
      <w:pPr>
        <w:pStyle w:val="ae"/>
        <w:jc w:val="right"/>
        <w:rPr>
          <w:sz w:val="28"/>
          <w:szCs w:val="28"/>
        </w:rPr>
      </w:pPr>
      <w:r>
        <w:rPr>
          <w:sz w:val="28"/>
          <w:szCs w:val="28"/>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175"/>
        <w:gridCol w:w="3055"/>
      </w:tblGrid>
      <w:tr w:rsidR="00E873B6" w:rsidRPr="00AA58C2" w:rsidTr="009F6E36">
        <w:trPr>
          <w:trHeight w:val="303"/>
        </w:trPr>
        <w:tc>
          <w:tcPr>
            <w:tcW w:w="3126"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1 зона</w:t>
            </w:r>
            <w:r w:rsidR="009F6E36">
              <w:rPr>
                <w:sz w:val="28"/>
                <w:szCs w:val="28"/>
              </w:rPr>
              <w:t xml:space="preserve"> </w:t>
            </w:r>
            <w:r w:rsidRPr="00AA58C2">
              <w:rPr>
                <w:sz w:val="28"/>
                <w:szCs w:val="28"/>
              </w:rPr>
              <w:t>ФОК «Юбилейный»</w:t>
            </w:r>
          </w:p>
        </w:tc>
        <w:tc>
          <w:tcPr>
            <w:tcW w:w="317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2 зона ФОК «Юбилейный»</w:t>
            </w:r>
          </w:p>
        </w:tc>
        <w:tc>
          <w:tcPr>
            <w:tcW w:w="305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lang w:val="en-US"/>
              </w:rPr>
            </w:pPr>
            <w:r w:rsidRPr="00AA58C2">
              <w:rPr>
                <w:sz w:val="28"/>
                <w:szCs w:val="28"/>
              </w:rPr>
              <w:t>3 зона ФОК «Юбилейный»</w:t>
            </w:r>
          </w:p>
        </w:tc>
      </w:tr>
      <w:tr w:rsidR="00E873B6" w:rsidRPr="00AA58C2" w:rsidTr="009F6E36">
        <w:tc>
          <w:tcPr>
            <w:tcW w:w="3126"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Варшавское с/п</w:t>
            </w:r>
          </w:p>
        </w:tc>
        <w:tc>
          <w:tcPr>
            <w:tcW w:w="317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A85695">
            <w:pPr>
              <w:jc w:val="center"/>
              <w:rPr>
                <w:sz w:val="28"/>
                <w:szCs w:val="28"/>
              </w:rPr>
            </w:pPr>
            <w:r w:rsidRPr="00AA58C2">
              <w:rPr>
                <w:sz w:val="28"/>
                <w:szCs w:val="28"/>
              </w:rPr>
              <w:t>Южно</w:t>
            </w:r>
            <w:r w:rsidR="00A85695">
              <w:rPr>
                <w:sz w:val="28"/>
                <w:szCs w:val="28"/>
              </w:rPr>
              <w:t>-С</w:t>
            </w:r>
            <w:r w:rsidRPr="00AA58C2">
              <w:rPr>
                <w:sz w:val="28"/>
                <w:szCs w:val="28"/>
              </w:rPr>
              <w:t>тепное с/п</w:t>
            </w:r>
          </w:p>
        </w:tc>
        <w:tc>
          <w:tcPr>
            <w:tcW w:w="305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Анненское с/п</w:t>
            </w:r>
          </w:p>
        </w:tc>
      </w:tr>
      <w:tr w:rsidR="00E873B6" w:rsidRPr="00AA58C2" w:rsidTr="009F6E36">
        <w:tc>
          <w:tcPr>
            <w:tcW w:w="3126"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Полтавское с/п</w:t>
            </w:r>
          </w:p>
        </w:tc>
        <w:tc>
          <w:tcPr>
            <w:tcW w:w="317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Мичуринское с/п</w:t>
            </w:r>
          </w:p>
        </w:tc>
        <w:tc>
          <w:tcPr>
            <w:tcW w:w="305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Еленинское с/п</w:t>
            </w:r>
          </w:p>
        </w:tc>
      </w:tr>
      <w:tr w:rsidR="00E873B6" w:rsidRPr="00AA58C2" w:rsidTr="009F6E36">
        <w:tc>
          <w:tcPr>
            <w:tcW w:w="3126"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Снежненское с/п</w:t>
            </w:r>
          </w:p>
        </w:tc>
        <w:tc>
          <w:tcPr>
            <w:tcW w:w="317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Неплюевское с/п</w:t>
            </w:r>
          </w:p>
        </w:tc>
        <w:tc>
          <w:tcPr>
            <w:tcW w:w="3055"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Сухореченское с/п</w:t>
            </w:r>
          </w:p>
        </w:tc>
      </w:tr>
    </w:tbl>
    <w:p w:rsidR="009F6E36" w:rsidRDefault="00E873B6" w:rsidP="00B671D3">
      <w:pPr>
        <w:shd w:val="clear" w:color="auto" w:fill="FFFFFF"/>
        <w:ind w:firstLine="709"/>
        <w:jc w:val="both"/>
        <w:rPr>
          <w:b/>
          <w:sz w:val="28"/>
          <w:szCs w:val="28"/>
        </w:rPr>
      </w:pPr>
      <w:r w:rsidRPr="00AA58C2">
        <w:rPr>
          <w:sz w:val="28"/>
          <w:szCs w:val="28"/>
        </w:rPr>
        <w:t xml:space="preserve">58. Победители в зональных соревнованиях по баскетболу определяются по наибольшей сумме очков набранных в результате всех встреч. </w:t>
      </w:r>
    </w:p>
    <w:p w:rsidR="00B671D3" w:rsidRDefault="00B671D3" w:rsidP="00B671D3">
      <w:pPr>
        <w:shd w:val="clear" w:color="auto" w:fill="FFFFFF"/>
        <w:ind w:firstLine="709"/>
        <w:jc w:val="both"/>
        <w:rPr>
          <w:b/>
          <w:sz w:val="28"/>
          <w:szCs w:val="28"/>
        </w:rPr>
      </w:pPr>
    </w:p>
    <w:p w:rsidR="00B671D3" w:rsidRPr="00B671D3" w:rsidRDefault="00B671D3" w:rsidP="00B671D3">
      <w:pPr>
        <w:shd w:val="clear" w:color="auto" w:fill="FFFFFF"/>
        <w:ind w:firstLine="709"/>
        <w:jc w:val="both"/>
        <w:rPr>
          <w:b/>
          <w:sz w:val="28"/>
          <w:szCs w:val="28"/>
        </w:rPr>
      </w:pPr>
    </w:p>
    <w:p w:rsidR="009F6E36" w:rsidRDefault="00E873B6" w:rsidP="00E873B6">
      <w:pPr>
        <w:shd w:val="clear" w:color="auto" w:fill="FFFFFF"/>
        <w:jc w:val="center"/>
        <w:rPr>
          <w:color w:val="000000"/>
          <w:sz w:val="28"/>
          <w:szCs w:val="28"/>
        </w:rPr>
      </w:pPr>
      <w:r w:rsidRPr="00AA58C2">
        <w:rPr>
          <w:color w:val="000000"/>
          <w:sz w:val="28"/>
          <w:szCs w:val="28"/>
        </w:rPr>
        <w:t xml:space="preserve">Баскетбол - Финальные соревнования </w:t>
      </w:r>
    </w:p>
    <w:p w:rsidR="00E873B6" w:rsidRDefault="00E873B6" w:rsidP="00E873B6">
      <w:pPr>
        <w:shd w:val="clear" w:color="auto" w:fill="FFFFFF"/>
        <w:jc w:val="center"/>
        <w:rPr>
          <w:color w:val="000000"/>
          <w:sz w:val="28"/>
          <w:szCs w:val="28"/>
        </w:rPr>
      </w:pPr>
      <w:r w:rsidRPr="00AA58C2">
        <w:rPr>
          <w:color w:val="000000"/>
          <w:sz w:val="28"/>
          <w:szCs w:val="28"/>
        </w:rPr>
        <w:t>среди мужских команд</w:t>
      </w:r>
    </w:p>
    <w:p w:rsidR="009F6E36" w:rsidRDefault="009F6E36" w:rsidP="00E873B6">
      <w:pPr>
        <w:shd w:val="clear" w:color="auto" w:fill="FFFFFF"/>
        <w:jc w:val="center"/>
        <w:rPr>
          <w:color w:val="000000"/>
          <w:sz w:val="28"/>
          <w:szCs w:val="28"/>
        </w:rPr>
      </w:pPr>
    </w:p>
    <w:p w:rsidR="009F6E36" w:rsidRPr="00AA58C2" w:rsidRDefault="009F6E36" w:rsidP="00E873B6">
      <w:pPr>
        <w:shd w:val="clear" w:color="auto" w:fill="FFFFFF"/>
        <w:jc w:val="center"/>
        <w:rPr>
          <w:color w:val="000000"/>
          <w:sz w:val="28"/>
          <w:szCs w:val="28"/>
        </w:rPr>
      </w:pPr>
    </w:p>
    <w:p w:rsidR="009F6E36" w:rsidRDefault="00E873B6" w:rsidP="009F6E36">
      <w:pPr>
        <w:pStyle w:val="ae"/>
        <w:ind w:firstLine="709"/>
        <w:jc w:val="both"/>
        <w:rPr>
          <w:sz w:val="28"/>
          <w:szCs w:val="28"/>
        </w:rPr>
      </w:pPr>
      <w:r w:rsidRPr="00AA58C2">
        <w:rPr>
          <w:sz w:val="28"/>
          <w:szCs w:val="28"/>
        </w:rPr>
        <w:t xml:space="preserve">59. В финале принимают участие 4 команды ( 3 команды, занявшие </w:t>
      </w:r>
      <w:r w:rsidR="000A0429">
        <w:rPr>
          <w:sz w:val="28"/>
          <w:szCs w:val="28"/>
        </w:rPr>
        <w:t xml:space="preserve">               </w:t>
      </w:r>
      <w:r w:rsidRPr="00AA58C2">
        <w:rPr>
          <w:sz w:val="28"/>
          <w:szCs w:val="28"/>
        </w:rPr>
        <w:t>1 места в зональных соревнованиях и команда</w:t>
      </w:r>
      <w:r w:rsidR="000A0429">
        <w:rPr>
          <w:sz w:val="28"/>
          <w:szCs w:val="28"/>
        </w:rPr>
        <w:t xml:space="preserve"> </w:t>
      </w:r>
      <w:r w:rsidRPr="00AA58C2">
        <w:rPr>
          <w:sz w:val="28"/>
          <w:szCs w:val="28"/>
        </w:rPr>
        <w:t xml:space="preserve">- победитель </w:t>
      </w:r>
      <w:r w:rsidR="000A0429">
        <w:rPr>
          <w:sz w:val="28"/>
          <w:szCs w:val="28"/>
        </w:rPr>
        <w:t xml:space="preserve">                                  </w:t>
      </w:r>
      <w:r w:rsidR="009F6E36">
        <w:rPr>
          <w:sz w:val="28"/>
          <w:szCs w:val="28"/>
          <w:lang w:val="en-US"/>
        </w:rPr>
        <w:t>XIV</w:t>
      </w:r>
      <w:r w:rsidRPr="00AA58C2">
        <w:rPr>
          <w:sz w:val="28"/>
          <w:szCs w:val="28"/>
        </w:rPr>
        <w:t xml:space="preserve"> Спартакиады в баскетболе</w:t>
      </w:r>
      <w:r w:rsidR="009F6E36">
        <w:rPr>
          <w:sz w:val="28"/>
          <w:szCs w:val="28"/>
        </w:rPr>
        <w:t xml:space="preserve"> </w:t>
      </w:r>
      <w:r w:rsidRPr="00AA58C2">
        <w:rPr>
          <w:sz w:val="28"/>
          <w:szCs w:val="28"/>
        </w:rPr>
        <w:t>- Великопетровское сельское поселение)</w:t>
      </w:r>
      <w:r w:rsidR="009F6E36">
        <w:rPr>
          <w:sz w:val="28"/>
          <w:szCs w:val="28"/>
        </w:rPr>
        <w:t>.</w:t>
      </w:r>
      <w:r w:rsidRPr="00AA58C2">
        <w:rPr>
          <w:sz w:val="28"/>
          <w:szCs w:val="28"/>
        </w:rPr>
        <w:t xml:space="preserve"> </w:t>
      </w:r>
      <w:r w:rsidRPr="00AA58C2">
        <w:rPr>
          <w:color w:val="000000"/>
          <w:sz w:val="28"/>
          <w:szCs w:val="28"/>
        </w:rPr>
        <w:t>Соревнования проводятся согласно</w:t>
      </w:r>
      <w:r w:rsidR="009F6E36">
        <w:rPr>
          <w:color w:val="000000"/>
          <w:sz w:val="28"/>
          <w:szCs w:val="28"/>
        </w:rPr>
        <w:t xml:space="preserve"> </w:t>
      </w:r>
      <w:r w:rsidRPr="00AA58C2">
        <w:rPr>
          <w:color w:val="000000"/>
          <w:sz w:val="28"/>
          <w:szCs w:val="28"/>
        </w:rPr>
        <w:t>действующим официальным  правилам</w:t>
      </w:r>
      <w:r w:rsidR="009F6E36">
        <w:rPr>
          <w:color w:val="000000"/>
          <w:sz w:val="28"/>
          <w:szCs w:val="28"/>
        </w:rPr>
        <w:t xml:space="preserve"> </w:t>
      </w:r>
      <w:r w:rsidRPr="00AA58C2">
        <w:rPr>
          <w:color w:val="000000"/>
          <w:sz w:val="28"/>
          <w:szCs w:val="28"/>
        </w:rPr>
        <w:t>соревнований по баскетболу.</w:t>
      </w:r>
    </w:p>
    <w:p w:rsidR="009F6E36" w:rsidRDefault="00E873B6" w:rsidP="00B671D3">
      <w:pPr>
        <w:pStyle w:val="ae"/>
        <w:ind w:firstLine="709"/>
        <w:jc w:val="both"/>
        <w:rPr>
          <w:sz w:val="28"/>
          <w:szCs w:val="28"/>
        </w:rPr>
      </w:pPr>
      <w:r w:rsidRPr="00AA58C2">
        <w:rPr>
          <w:sz w:val="28"/>
          <w:szCs w:val="28"/>
        </w:rPr>
        <w:t>60. Победители в финальных соревнованиях определяются по наибольшей сумме очков набранных в результате всех встреч.</w:t>
      </w:r>
    </w:p>
    <w:p w:rsidR="00B671D3" w:rsidRDefault="00B671D3" w:rsidP="00B671D3">
      <w:pPr>
        <w:pStyle w:val="ae"/>
        <w:ind w:firstLine="709"/>
        <w:jc w:val="both"/>
        <w:rPr>
          <w:sz w:val="28"/>
          <w:szCs w:val="28"/>
        </w:rPr>
      </w:pPr>
    </w:p>
    <w:p w:rsidR="00B671D3" w:rsidRPr="00B671D3" w:rsidRDefault="00B671D3" w:rsidP="00B671D3">
      <w:pPr>
        <w:pStyle w:val="ae"/>
        <w:ind w:firstLine="709"/>
        <w:jc w:val="both"/>
        <w:rPr>
          <w:sz w:val="28"/>
          <w:szCs w:val="28"/>
        </w:rPr>
      </w:pPr>
    </w:p>
    <w:p w:rsidR="00E873B6" w:rsidRDefault="00E873B6" w:rsidP="009F6E36">
      <w:pPr>
        <w:shd w:val="clear" w:color="auto" w:fill="FFFFFF"/>
        <w:jc w:val="center"/>
        <w:rPr>
          <w:sz w:val="28"/>
          <w:szCs w:val="28"/>
        </w:rPr>
      </w:pPr>
      <w:r w:rsidRPr="00AA58C2">
        <w:rPr>
          <w:sz w:val="28"/>
          <w:szCs w:val="28"/>
        </w:rPr>
        <w:t>Легкоатлетическая эстафета</w:t>
      </w:r>
    </w:p>
    <w:p w:rsidR="009F6E36" w:rsidRDefault="009F6E36" w:rsidP="009F6E36">
      <w:pPr>
        <w:shd w:val="clear" w:color="auto" w:fill="FFFFFF"/>
        <w:jc w:val="center"/>
        <w:rPr>
          <w:sz w:val="28"/>
          <w:szCs w:val="28"/>
        </w:rPr>
      </w:pPr>
    </w:p>
    <w:p w:rsidR="009F6E36" w:rsidRPr="00AA58C2" w:rsidRDefault="009F6E36" w:rsidP="009F6E36">
      <w:pPr>
        <w:shd w:val="clear" w:color="auto" w:fill="FFFFFF"/>
        <w:jc w:val="center"/>
        <w:rPr>
          <w:color w:val="000000"/>
          <w:sz w:val="28"/>
          <w:szCs w:val="28"/>
        </w:rPr>
      </w:pPr>
    </w:p>
    <w:p w:rsidR="00E873B6" w:rsidRPr="00AA58C2" w:rsidRDefault="00E873B6" w:rsidP="009F6E36">
      <w:pPr>
        <w:pStyle w:val="ae"/>
        <w:ind w:firstLine="709"/>
        <w:jc w:val="both"/>
        <w:rPr>
          <w:sz w:val="28"/>
          <w:szCs w:val="28"/>
        </w:rPr>
      </w:pPr>
      <w:r w:rsidRPr="00AA58C2">
        <w:rPr>
          <w:sz w:val="28"/>
          <w:szCs w:val="28"/>
        </w:rPr>
        <w:t>61. Легкоатлетическая эстафета</w:t>
      </w:r>
      <w:r w:rsidR="009F6E36">
        <w:rPr>
          <w:sz w:val="28"/>
          <w:szCs w:val="28"/>
        </w:rPr>
        <w:t xml:space="preserve"> - 10 этапов</w:t>
      </w:r>
      <w:r w:rsidRPr="00AA58C2">
        <w:rPr>
          <w:sz w:val="28"/>
          <w:szCs w:val="28"/>
        </w:rPr>
        <w:t xml:space="preserve"> (большое кольцо – протяженность дистанции – 3047 метров)</w:t>
      </w:r>
      <w:r w:rsidR="009F6E36">
        <w:rPr>
          <w:sz w:val="28"/>
          <w:szCs w:val="28"/>
        </w:rPr>
        <w:t>.</w:t>
      </w:r>
      <w:r w:rsidRPr="00AA58C2">
        <w:rPr>
          <w:sz w:val="28"/>
          <w:szCs w:val="28"/>
        </w:rPr>
        <w:t xml:space="preserve">   </w:t>
      </w:r>
    </w:p>
    <w:p w:rsidR="00E873B6" w:rsidRPr="00AA58C2" w:rsidRDefault="00E873B6" w:rsidP="009F6E36">
      <w:pPr>
        <w:pStyle w:val="ae"/>
        <w:ind w:firstLine="709"/>
        <w:jc w:val="both"/>
        <w:rPr>
          <w:sz w:val="28"/>
          <w:szCs w:val="28"/>
        </w:rPr>
      </w:pPr>
      <w:r w:rsidRPr="00AA58C2">
        <w:rPr>
          <w:sz w:val="28"/>
          <w:szCs w:val="28"/>
        </w:rPr>
        <w:t>62. Соревнование проводится согласно</w:t>
      </w:r>
      <w:r w:rsidR="009F6E36">
        <w:rPr>
          <w:sz w:val="28"/>
          <w:szCs w:val="28"/>
        </w:rPr>
        <w:t xml:space="preserve"> </w:t>
      </w:r>
      <w:r w:rsidRPr="00AA58C2">
        <w:rPr>
          <w:sz w:val="28"/>
          <w:szCs w:val="28"/>
        </w:rPr>
        <w:t>действующим официальным  правилам</w:t>
      </w:r>
      <w:r w:rsidR="009F6E36">
        <w:rPr>
          <w:sz w:val="28"/>
          <w:szCs w:val="28"/>
        </w:rPr>
        <w:t xml:space="preserve"> </w:t>
      </w:r>
      <w:r w:rsidRPr="00AA58C2">
        <w:rPr>
          <w:sz w:val="28"/>
          <w:szCs w:val="28"/>
        </w:rPr>
        <w:t>со</w:t>
      </w:r>
      <w:r w:rsidR="009F6E36">
        <w:rPr>
          <w:sz w:val="28"/>
          <w:szCs w:val="28"/>
        </w:rPr>
        <w:t>ревнований по легкой атлетике.</w:t>
      </w:r>
    </w:p>
    <w:p w:rsidR="00E873B6" w:rsidRPr="00AA58C2" w:rsidRDefault="00E873B6" w:rsidP="009F6E36">
      <w:pPr>
        <w:pStyle w:val="ae"/>
        <w:ind w:firstLine="709"/>
        <w:jc w:val="both"/>
        <w:rPr>
          <w:sz w:val="28"/>
          <w:szCs w:val="28"/>
        </w:rPr>
      </w:pPr>
      <w:r w:rsidRPr="00AA58C2">
        <w:rPr>
          <w:sz w:val="28"/>
          <w:szCs w:val="28"/>
        </w:rPr>
        <w:t>63. Состав команды</w:t>
      </w:r>
      <w:r w:rsidR="009F6E36">
        <w:rPr>
          <w:sz w:val="28"/>
          <w:szCs w:val="28"/>
        </w:rPr>
        <w:t xml:space="preserve"> </w:t>
      </w:r>
      <w:r w:rsidRPr="00AA58C2">
        <w:rPr>
          <w:sz w:val="28"/>
          <w:szCs w:val="28"/>
        </w:rPr>
        <w:t xml:space="preserve">- </w:t>
      </w:r>
      <w:r w:rsidR="009F6E36">
        <w:rPr>
          <w:sz w:val="28"/>
          <w:szCs w:val="28"/>
        </w:rPr>
        <w:t>10 человек (5 мужчин + 5 женщин).</w:t>
      </w:r>
    </w:p>
    <w:p w:rsidR="00E873B6" w:rsidRPr="00AA58C2" w:rsidRDefault="00E873B6" w:rsidP="009F6E36">
      <w:pPr>
        <w:pStyle w:val="ae"/>
        <w:ind w:firstLine="709"/>
        <w:jc w:val="both"/>
        <w:rPr>
          <w:sz w:val="28"/>
          <w:szCs w:val="28"/>
        </w:rPr>
      </w:pPr>
      <w:r w:rsidRPr="00AA58C2">
        <w:rPr>
          <w:sz w:val="28"/>
          <w:szCs w:val="28"/>
        </w:rPr>
        <w:t xml:space="preserve">64. Мандатная комиссия для сельских поселений проводится с </w:t>
      </w:r>
      <w:r w:rsidR="009F6E36">
        <w:rPr>
          <w:sz w:val="28"/>
          <w:szCs w:val="28"/>
        </w:rPr>
        <w:t xml:space="preserve">                       </w:t>
      </w:r>
      <w:r w:rsidRPr="00AA58C2">
        <w:rPr>
          <w:sz w:val="28"/>
          <w:szCs w:val="28"/>
        </w:rPr>
        <w:t>9-00 мес</w:t>
      </w:r>
      <w:r w:rsidR="000A0429">
        <w:rPr>
          <w:sz w:val="28"/>
          <w:szCs w:val="28"/>
        </w:rPr>
        <w:t>тного времени на площади Ленина</w:t>
      </w:r>
      <w:r w:rsidRPr="00AA58C2">
        <w:rPr>
          <w:sz w:val="28"/>
          <w:szCs w:val="28"/>
        </w:rPr>
        <w:t xml:space="preserve">. </w:t>
      </w:r>
    </w:p>
    <w:p w:rsidR="00E873B6" w:rsidRPr="00AA58C2" w:rsidRDefault="00E873B6" w:rsidP="009F6E36">
      <w:pPr>
        <w:pStyle w:val="ae"/>
        <w:ind w:firstLine="709"/>
        <w:jc w:val="both"/>
        <w:rPr>
          <w:b/>
          <w:sz w:val="28"/>
          <w:szCs w:val="28"/>
        </w:rPr>
      </w:pPr>
      <w:r w:rsidRPr="00AA58C2">
        <w:rPr>
          <w:sz w:val="28"/>
          <w:szCs w:val="28"/>
        </w:rPr>
        <w:t>65. Победитель определяется по лучшему времени</w:t>
      </w:r>
      <w:r w:rsidRPr="00AA58C2">
        <w:rPr>
          <w:b/>
          <w:sz w:val="28"/>
          <w:szCs w:val="28"/>
        </w:rPr>
        <w:t xml:space="preserve">, </w:t>
      </w:r>
      <w:r w:rsidRPr="00AA58C2">
        <w:rPr>
          <w:sz w:val="28"/>
          <w:szCs w:val="28"/>
        </w:rPr>
        <w:t>показанному командой на дистанции</w:t>
      </w:r>
      <w:r w:rsidR="009F6E36">
        <w:rPr>
          <w:sz w:val="28"/>
          <w:szCs w:val="28"/>
        </w:rPr>
        <w:t>.</w:t>
      </w:r>
    </w:p>
    <w:p w:rsidR="00E873B6" w:rsidRDefault="00E873B6" w:rsidP="00E873B6">
      <w:pPr>
        <w:pStyle w:val="ae"/>
        <w:rPr>
          <w:color w:val="000000" w:themeColor="text1"/>
          <w:sz w:val="28"/>
          <w:szCs w:val="28"/>
        </w:rPr>
      </w:pPr>
    </w:p>
    <w:p w:rsidR="009F6E36" w:rsidRPr="00AA58C2" w:rsidRDefault="009F6E36" w:rsidP="00E873B6">
      <w:pPr>
        <w:pStyle w:val="ae"/>
        <w:rPr>
          <w:color w:val="000000" w:themeColor="text1"/>
          <w:sz w:val="28"/>
          <w:szCs w:val="28"/>
        </w:rPr>
      </w:pPr>
    </w:p>
    <w:p w:rsidR="009F6E36" w:rsidRDefault="00E873B6" w:rsidP="009F6E36">
      <w:pPr>
        <w:jc w:val="center"/>
        <w:rPr>
          <w:sz w:val="28"/>
          <w:szCs w:val="28"/>
        </w:rPr>
      </w:pPr>
      <w:r w:rsidRPr="00AA58C2">
        <w:rPr>
          <w:sz w:val="28"/>
          <w:szCs w:val="28"/>
        </w:rPr>
        <w:t>Мини-футбол – Зональное первенство</w:t>
      </w:r>
    </w:p>
    <w:p w:rsidR="00E873B6" w:rsidRDefault="00E873B6" w:rsidP="009F6E36">
      <w:pPr>
        <w:jc w:val="center"/>
        <w:rPr>
          <w:sz w:val="28"/>
          <w:szCs w:val="28"/>
        </w:rPr>
      </w:pPr>
      <w:r w:rsidRPr="00AA58C2">
        <w:rPr>
          <w:sz w:val="28"/>
          <w:szCs w:val="28"/>
        </w:rPr>
        <w:t xml:space="preserve"> среди мужских команд</w:t>
      </w:r>
    </w:p>
    <w:p w:rsidR="009F6E36" w:rsidRPr="00AA58C2" w:rsidRDefault="009F6E36" w:rsidP="009F6E36">
      <w:pPr>
        <w:spacing w:line="360" w:lineRule="auto"/>
        <w:jc w:val="center"/>
        <w:rPr>
          <w:sz w:val="28"/>
          <w:szCs w:val="28"/>
        </w:rPr>
      </w:pPr>
    </w:p>
    <w:p w:rsidR="00E873B6" w:rsidRPr="00AA58C2" w:rsidRDefault="00E873B6" w:rsidP="009F6E36">
      <w:pPr>
        <w:pStyle w:val="ae"/>
        <w:ind w:firstLine="709"/>
        <w:jc w:val="both"/>
        <w:rPr>
          <w:sz w:val="28"/>
          <w:szCs w:val="28"/>
        </w:rPr>
      </w:pPr>
      <w:r w:rsidRPr="00AA58C2">
        <w:rPr>
          <w:sz w:val="28"/>
          <w:szCs w:val="28"/>
        </w:rPr>
        <w:t>71. Соревнования командные. Состав команды: 8 чел</w:t>
      </w:r>
      <w:r w:rsidR="009F6E36">
        <w:rPr>
          <w:sz w:val="28"/>
          <w:szCs w:val="28"/>
        </w:rPr>
        <w:t xml:space="preserve">овек </w:t>
      </w:r>
      <w:r w:rsidRPr="00AA58C2">
        <w:rPr>
          <w:sz w:val="28"/>
          <w:szCs w:val="28"/>
        </w:rPr>
        <w:t xml:space="preserve">(5 игроков в поле,  включая вратаря, и 3 запасных игрока). </w:t>
      </w:r>
    </w:p>
    <w:p w:rsidR="00E873B6" w:rsidRPr="00AA58C2" w:rsidRDefault="00E873B6" w:rsidP="009F6E36">
      <w:pPr>
        <w:pStyle w:val="ae"/>
        <w:ind w:firstLine="709"/>
        <w:jc w:val="both"/>
        <w:rPr>
          <w:b/>
          <w:sz w:val="28"/>
          <w:szCs w:val="28"/>
        </w:rPr>
      </w:pPr>
      <w:r w:rsidRPr="00AA58C2">
        <w:rPr>
          <w:sz w:val="28"/>
          <w:szCs w:val="28"/>
        </w:rPr>
        <w:t>72. Соревнования проводятся согласно</w:t>
      </w:r>
      <w:r w:rsidR="009F6E36">
        <w:rPr>
          <w:sz w:val="28"/>
          <w:szCs w:val="28"/>
        </w:rPr>
        <w:t xml:space="preserve"> </w:t>
      </w:r>
      <w:r w:rsidRPr="00AA58C2">
        <w:rPr>
          <w:sz w:val="28"/>
          <w:szCs w:val="28"/>
        </w:rPr>
        <w:t xml:space="preserve">действующим официальным  правилам соревнований. Система проведения  соревнований определяется на заседании Главной судейской коллегии совместно с представителями команд. </w:t>
      </w:r>
    </w:p>
    <w:p w:rsidR="00E873B6" w:rsidRPr="00AA58C2" w:rsidRDefault="009F6E36" w:rsidP="009F6E36">
      <w:pPr>
        <w:pStyle w:val="ae"/>
        <w:ind w:firstLine="709"/>
        <w:jc w:val="both"/>
        <w:rPr>
          <w:sz w:val="28"/>
          <w:szCs w:val="28"/>
        </w:rPr>
      </w:pPr>
      <w:r>
        <w:rPr>
          <w:sz w:val="28"/>
          <w:szCs w:val="28"/>
        </w:rPr>
        <w:t>73. Состав зон</w:t>
      </w:r>
      <w:r w:rsidR="00E873B6" w:rsidRPr="00AA58C2">
        <w:rPr>
          <w:sz w:val="28"/>
          <w:szCs w:val="28"/>
        </w:rPr>
        <w:t xml:space="preserve">  и   место   проведения зональных соревнований по мини- футболу среди муж</w:t>
      </w:r>
      <w:r w:rsidR="00F7165C">
        <w:rPr>
          <w:sz w:val="28"/>
          <w:szCs w:val="28"/>
        </w:rPr>
        <w:t>ских команд указаны в таблице 5</w:t>
      </w:r>
      <w:r w:rsidR="00E873B6" w:rsidRPr="00AA58C2">
        <w:rPr>
          <w:sz w:val="28"/>
          <w:szCs w:val="28"/>
        </w:rPr>
        <w:t>.</w:t>
      </w:r>
    </w:p>
    <w:p w:rsidR="00E873B6" w:rsidRPr="00AA58C2" w:rsidRDefault="00E873B6" w:rsidP="009F6E36">
      <w:pPr>
        <w:shd w:val="clear" w:color="auto" w:fill="FFFFFF"/>
        <w:jc w:val="right"/>
        <w:rPr>
          <w:sz w:val="28"/>
          <w:szCs w:val="28"/>
        </w:rPr>
      </w:pPr>
      <w:r w:rsidRPr="00AA58C2">
        <w:rPr>
          <w:sz w:val="28"/>
          <w:szCs w:val="28"/>
        </w:rPr>
        <w:t xml:space="preserve">                                                                                   </w:t>
      </w:r>
      <w:r w:rsidR="009F6E36">
        <w:rPr>
          <w:sz w:val="28"/>
          <w:szCs w:val="28"/>
        </w:rPr>
        <w:t xml:space="preserve">                              </w:t>
      </w:r>
      <w:r w:rsidR="00F7165C">
        <w:rPr>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88"/>
        <w:gridCol w:w="3087"/>
      </w:tblGrid>
      <w:tr w:rsidR="00E873B6" w:rsidRPr="00AA58C2" w:rsidTr="009F6E36">
        <w:tc>
          <w:tcPr>
            <w:tcW w:w="3081"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ind w:left="-108" w:right="-146"/>
              <w:jc w:val="center"/>
              <w:rPr>
                <w:sz w:val="28"/>
                <w:szCs w:val="28"/>
              </w:rPr>
            </w:pPr>
            <w:r w:rsidRPr="00AA58C2">
              <w:rPr>
                <w:sz w:val="28"/>
                <w:szCs w:val="28"/>
              </w:rPr>
              <w:t>1 зона  СК «Локомотив»</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2 зона СК «Локомотив</w:t>
            </w:r>
            <w:r w:rsidR="009F6E36">
              <w:rPr>
                <w:sz w:val="28"/>
                <w:szCs w:val="28"/>
              </w:rPr>
              <w:t>»</w:t>
            </w:r>
          </w:p>
        </w:tc>
        <w:tc>
          <w:tcPr>
            <w:tcW w:w="3087"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3 зона СК «Локомотив</w:t>
            </w:r>
            <w:r w:rsidR="009F6E36">
              <w:rPr>
                <w:sz w:val="28"/>
                <w:szCs w:val="28"/>
              </w:rPr>
              <w:t>»</w:t>
            </w:r>
          </w:p>
        </w:tc>
      </w:tr>
      <w:tr w:rsidR="00E873B6" w:rsidRPr="00AA58C2" w:rsidTr="009F6E36">
        <w:tc>
          <w:tcPr>
            <w:tcW w:w="3081"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Сухореченское с/п</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Неплюевское с/п</w:t>
            </w:r>
          </w:p>
        </w:tc>
        <w:tc>
          <w:tcPr>
            <w:tcW w:w="3087"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Мичуринское с/п</w:t>
            </w:r>
          </w:p>
        </w:tc>
      </w:tr>
      <w:tr w:rsidR="00E873B6" w:rsidRPr="00AA58C2" w:rsidTr="009F6E36">
        <w:tc>
          <w:tcPr>
            <w:tcW w:w="3081"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Варшавское с/п</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Полтавское с/п</w:t>
            </w:r>
          </w:p>
        </w:tc>
        <w:tc>
          <w:tcPr>
            <w:tcW w:w="3087"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Анненское с/п</w:t>
            </w:r>
          </w:p>
        </w:tc>
      </w:tr>
      <w:tr w:rsidR="00E873B6" w:rsidRPr="00AA58C2" w:rsidTr="009F6E36">
        <w:tc>
          <w:tcPr>
            <w:tcW w:w="3081" w:type="dxa"/>
            <w:tcBorders>
              <w:top w:val="single" w:sz="4" w:space="0" w:color="auto"/>
              <w:left w:val="single" w:sz="4" w:space="0" w:color="auto"/>
              <w:bottom w:val="single" w:sz="4" w:space="0" w:color="auto"/>
              <w:right w:val="single" w:sz="4" w:space="0" w:color="auto"/>
            </w:tcBorders>
            <w:hideMark/>
          </w:tcPr>
          <w:p w:rsidR="00E873B6" w:rsidRPr="00AA58C2" w:rsidRDefault="00E873B6" w:rsidP="00F7165C">
            <w:pPr>
              <w:jc w:val="center"/>
              <w:rPr>
                <w:sz w:val="28"/>
                <w:szCs w:val="28"/>
              </w:rPr>
            </w:pPr>
            <w:r w:rsidRPr="00AA58C2">
              <w:rPr>
                <w:sz w:val="28"/>
                <w:szCs w:val="28"/>
              </w:rPr>
              <w:t>Южно</w:t>
            </w:r>
            <w:r w:rsidR="00F7165C">
              <w:rPr>
                <w:sz w:val="28"/>
                <w:szCs w:val="28"/>
              </w:rPr>
              <w:t>-С</w:t>
            </w:r>
            <w:r w:rsidRPr="00AA58C2">
              <w:rPr>
                <w:sz w:val="28"/>
                <w:szCs w:val="28"/>
              </w:rPr>
              <w:t>тепное с/п</w:t>
            </w:r>
          </w:p>
        </w:tc>
        <w:tc>
          <w:tcPr>
            <w:tcW w:w="3188"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Снежненское с/п</w:t>
            </w:r>
          </w:p>
        </w:tc>
        <w:tc>
          <w:tcPr>
            <w:tcW w:w="3087" w:type="dxa"/>
            <w:tcBorders>
              <w:top w:val="single" w:sz="4" w:space="0" w:color="auto"/>
              <w:left w:val="single" w:sz="4" w:space="0" w:color="auto"/>
              <w:bottom w:val="single" w:sz="4" w:space="0" w:color="auto"/>
              <w:right w:val="single" w:sz="4" w:space="0" w:color="auto"/>
            </w:tcBorders>
            <w:hideMark/>
          </w:tcPr>
          <w:p w:rsidR="00E873B6" w:rsidRPr="00AA58C2" w:rsidRDefault="00E873B6" w:rsidP="009F6E36">
            <w:pPr>
              <w:jc w:val="center"/>
              <w:rPr>
                <w:sz w:val="28"/>
                <w:szCs w:val="28"/>
              </w:rPr>
            </w:pPr>
            <w:r w:rsidRPr="00AA58C2">
              <w:rPr>
                <w:sz w:val="28"/>
                <w:szCs w:val="28"/>
              </w:rPr>
              <w:t>Еленинское с/п</w:t>
            </w:r>
          </w:p>
        </w:tc>
      </w:tr>
    </w:tbl>
    <w:p w:rsidR="00AB5711" w:rsidRDefault="00E873B6" w:rsidP="00AB5711">
      <w:pPr>
        <w:ind w:firstLine="709"/>
        <w:jc w:val="both"/>
        <w:rPr>
          <w:color w:val="000000" w:themeColor="text1"/>
          <w:sz w:val="28"/>
          <w:szCs w:val="28"/>
        </w:rPr>
      </w:pPr>
      <w:r w:rsidRPr="00AA58C2">
        <w:rPr>
          <w:sz w:val="28"/>
          <w:szCs w:val="28"/>
        </w:rPr>
        <w:t xml:space="preserve">74. Победители в зональных соревнованиях определяются по наибольшей сумме очков, набранных командой в результате всех встреч. Выигрыш – команда получает 3 очка, ничья – 1 очко, проигрыш- 0 очков. В случае </w:t>
      </w:r>
      <w:r w:rsidRPr="00AA58C2">
        <w:rPr>
          <w:color w:val="000000" w:themeColor="text1"/>
          <w:sz w:val="28"/>
          <w:szCs w:val="28"/>
        </w:rPr>
        <w:t xml:space="preserve">равенства очков у двух и более команд в зоне победитель определяется по следующим показателям: 1 результат игры между собой, </w:t>
      </w:r>
      <w:r w:rsidR="000D2741">
        <w:rPr>
          <w:color w:val="000000" w:themeColor="text1"/>
          <w:sz w:val="28"/>
          <w:szCs w:val="28"/>
        </w:rPr>
        <w:t xml:space="preserve">            </w:t>
      </w:r>
      <w:r w:rsidRPr="00AA58C2">
        <w:rPr>
          <w:color w:val="000000" w:themeColor="text1"/>
          <w:sz w:val="28"/>
          <w:szCs w:val="28"/>
        </w:rPr>
        <w:t>2 по лучшей разнице забитых и пропущенных мячей,</w:t>
      </w:r>
      <w:r w:rsidR="00AB5711">
        <w:rPr>
          <w:color w:val="000000" w:themeColor="text1"/>
          <w:sz w:val="28"/>
          <w:szCs w:val="28"/>
        </w:rPr>
        <w:t xml:space="preserve"> </w:t>
      </w:r>
      <w:r w:rsidRPr="00AA58C2">
        <w:rPr>
          <w:color w:val="000000" w:themeColor="text1"/>
          <w:sz w:val="28"/>
          <w:szCs w:val="28"/>
        </w:rPr>
        <w:t>3 – п</w:t>
      </w:r>
      <w:r w:rsidR="009F6E36">
        <w:rPr>
          <w:color w:val="000000" w:themeColor="text1"/>
          <w:sz w:val="28"/>
          <w:szCs w:val="28"/>
        </w:rPr>
        <w:t xml:space="preserve">о забитым мячам; </w:t>
      </w:r>
      <w:r w:rsidR="000D2741">
        <w:rPr>
          <w:color w:val="000000" w:themeColor="text1"/>
          <w:sz w:val="28"/>
          <w:szCs w:val="28"/>
        </w:rPr>
        <w:t xml:space="preserve">             </w:t>
      </w:r>
      <w:r w:rsidR="009F6E36">
        <w:rPr>
          <w:color w:val="000000" w:themeColor="text1"/>
          <w:sz w:val="28"/>
          <w:szCs w:val="28"/>
        </w:rPr>
        <w:t>4</w:t>
      </w:r>
      <w:r w:rsidR="00F7165C">
        <w:rPr>
          <w:color w:val="000000" w:themeColor="text1"/>
          <w:sz w:val="28"/>
          <w:szCs w:val="28"/>
        </w:rPr>
        <w:t xml:space="preserve"> </w:t>
      </w:r>
      <w:r w:rsidR="009F6E36">
        <w:rPr>
          <w:color w:val="000000" w:themeColor="text1"/>
          <w:sz w:val="28"/>
          <w:szCs w:val="28"/>
        </w:rPr>
        <w:t xml:space="preserve">- по пенальти </w:t>
      </w:r>
      <w:r w:rsidRPr="00AA58C2">
        <w:rPr>
          <w:color w:val="000000" w:themeColor="text1"/>
          <w:sz w:val="28"/>
          <w:szCs w:val="28"/>
        </w:rPr>
        <w:t>( Игра</w:t>
      </w:r>
      <w:r w:rsidR="00F7165C">
        <w:rPr>
          <w:color w:val="000000" w:themeColor="text1"/>
          <w:sz w:val="28"/>
          <w:szCs w:val="28"/>
        </w:rPr>
        <w:t xml:space="preserve"> </w:t>
      </w:r>
      <w:r w:rsidRPr="00AA58C2">
        <w:rPr>
          <w:color w:val="000000" w:themeColor="text1"/>
          <w:sz w:val="28"/>
          <w:szCs w:val="28"/>
        </w:rPr>
        <w:t>- 2 тайма по 20 минут).</w:t>
      </w:r>
    </w:p>
    <w:p w:rsidR="006824B2" w:rsidRDefault="006824B2" w:rsidP="00AB5711">
      <w:pPr>
        <w:ind w:firstLine="709"/>
        <w:jc w:val="both"/>
        <w:rPr>
          <w:color w:val="000000" w:themeColor="text1"/>
          <w:sz w:val="28"/>
          <w:szCs w:val="28"/>
        </w:rPr>
      </w:pPr>
    </w:p>
    <w:p w:rsidR="006824B2" w:rsidRPr="00AB5711" w:rsidRDefault="006824B2" w:rsidP="00AB5711">
      <w:pPr>
        <w:ind w:firstLine="709"/>
        <w:jc w:val="both"/>
        <w:rPr>
          <w:color w:val="000000" w:themeColor="text1"/>
          <w:sz w:val="28"/>
          <w:szCs w:val="28"/>
        </w:rPr>
      </w:pPr>
    </w:p>
    <w:p w:rsidR="009F6E36" w:rsidRDefault="00E873B6" w:rsidP="009F6E36">
      <w:pPr>
        <w:jc w:val="center"/>
        <w:rPr>
          <w:sz w:val="28"/>
          <w:szCs w:val="28"/>
        </w:rPr>
      </w:pPr>
      <w:r w:rsidRPr="00AA58C2">
        <w:rPr>
          <w:sz w:val="28"/>
          <w:szCs w:val="28"/>
        </w:rPr>
        <w:t xml:space="preserve">Мини-футбол – Финальные соревнования </w:t>
      </w:r>
    </w:p>
    <w:p w:rsidR="00E873B6" w:rsidRDefault="00E873B6" w:rsidP="009F6E36">
      <w:pPr>
        <w:jc w:val="center"/>
        <w:rPr>
          <w:sz w:val="28"/>
          <w:szCs w:val="28"/>
        </w:rPr>
      </w:pPr>
      <w:r w:rsidRPr="00AA58C2">
        <w:rPr>
          <w:sz w:val="28"/>
          <w:szCs w:val="28"/>
        </w:rPr>
        <w:t>среди мужских команд</w:t>
      </w:r>
    </w:p>
    <w:p w:rsidR="009F6E36" w:rsidRDefault="009F6E36" w:rsidP="009F6E36">
      <w:pPr>
        <w:jc w:val="center"/>
        <w:rPr>
          <w:sz w:val="28"/>
          <w:szCs w:val="28"/>
        </w:rPr>
      </w:pPr>
    </w:p>
    <w:p w:rsidR="009F6E36" w:rsidRPr="00AA58C2" w:rsidRDefault="009F6E36" w:rsidP="009F6E36">
      <w:pPr>
        <w:jc w:val="center"/>
        <w:rPr>
          <w:sz w:val="28"/>
          <w:szCs w:val="28"/>
        </w:rPr>
      </w:pPr>
    </w:p>
    <w:p w:rsidR="00E873B6" w:rsidRPr="00AA58C2" w:rsidRDefault="00E873B6" w:rsidP="009F6E36">
      <w:pPr>
        <w:pStyle w:val="ae"/>
        <w:ind w:firstLine="709"/>
        <w:jc w:val="both"/>
        <w:rPr>
          <w:sz w:val="28"/>
          <w:szCs w:val="28"/>
        </w:rPr>
      </w:pPr>
      <w:r w:rsidRPr="00AA58C2">
        <w:rPr>
          <w:sz w:val="28"/>
          <w:szCs w:val="28"/>
        </w:rPr>
        <w:t>75. Соревнования командные. Состав команды: 8 чел</w:t>
      </w:r>
      <w:r w:rsidR="009F6E36">
        <w:rPr>
          <w:sz w:val="28"/>
          <w:szCs w:val="28"/>
        </w:rPr>
        <w:t xml:space="preserve">овек </w:t>
      </w:r>
      <w:r w:rsidRPr="00AA58C2">
        <w:rPr>
          <w:sz w:val="28"/>
          <w:szCs w:val="28"/>
        </w:rPr>
        <w:t>(5 игроков в поле  включ</w:t>
      </w:r>
      <w:r w:rsidR="009F6E36">
        <w:rPr>
          <w:sz w:val="28"/>
          <w:szCs w:val="28"/>
        </w:rPr>
        <w:t>ая вратаря + 3 запасных игрока).</w:t>
      </w:r>
    </w:p>
    <w:p w:rsidR="00E873B6" w:rsidRPr="00AA58C2" w:rsidRDefault="00E873B6" w:rsidP="009F6E36">
      <w:pPr>
        <w:pStyle w:val="ae"/>
        <w:ind w:firstLine="709"/>
        <w:jc w:val="both"/>
        <w:rPr>
          <w:b/>
          <w:sz w:val="28"/>
          <w:szCs w:val="28"/>
        </w:rPr>
      </w:pPr>
      <w:r w:rsidRPr="00AA58C2">
        <w:rPr>
          <w:sz w:val="28"/>
          <w:szCs w:val="28"/>
        </w:rPr>
        <w:t xml:space="preserve">76. Соревнования проводятся согласно действующим официальным  правилам  соревнований. Система проведения  соревнований определяется на заседании Главной судейской коллегии совместно с представителями команд. </w:t>
      </w:r>
    </w:p>
    <w:p w:rsidR="00E873B6" w:rsidRPr="00AA58C2" w:rsidRDefault="00E873B6" w:rsidP="009F6E36">
      <w:pPr>
        <w:pStyle w:val="ae"/>
        <w:ind w:firstLine="709"/>
        <w:jc w:val="both"/>
        <w:rPr>
          <w:sz w:val="28"/>
          <w:szCs w:val="28"/>
        </w:rPr>
      </w:pPr>
      <w:r w:rsidRPr="00AA58C2">
        <w:rPr>
          <w:sz w:val="28"/>
          <w:szCs w:val="28"/>
        </w:rPr>
        <w:t xml:space="preserve">77. В финале принимают участие 4 команды (3 команды, занявшие </w:t>
      </w:r>
      <w:r w:rsidR="00E91AE8">
        <w:rPr>
          <w:sz w:val="28"/>
          <w:szCs w:val="28"/>
        </w:rPr>
        <w:t xml:space="preserve">                 </w:t>
      </w:r>
      <w:r w:rsidRPr="00AA58C2">
        <w:rPr>
          <w:sz w:val="28"/>
          <w:szCs w:val="28"/>
        </w:rPr>
        <w:t xml:space="preserve">1 места в зональных соревнованиях и команда- победитель </w:t>
      </w:r>
      <w:r w:rsidR="007B42BA">
        <w:rPr>
          <w:sz w:val="28"/>
          <w:szCs w:val="28"/>
          <w:lang w:val="en-US"/>
        </w:rPr>
        <w:t>XIV</w:t>
      </w:r>
      <w:r w:rsidRPr="00AA58C2">
        <w:rPr>
          <w:sz w:val="28"/>
          <w:szCs w:val="28"/>
        </w:rPr>
        <w:t xml:space="preserve"> Спартакиады в мини-футболе</w:t>
      </w:r>
      <w:r w:rsidR="00E91AE8">
        <w:rPr>
          <w:sz w:val="28"/>
          <w:szCs w:val="28"/>
        </w:rPr>
        <w:t xml:space="preserve"> </w:t>
      </w:r>
      <w:r w:rsidRPr="00AA58C2">
        <w:rPr>
          <w:sz w:val="28"/>
          <w:szCs w:val="28"/>
        </w:rPr>
        <w:t>-</w:t>
      </w:r>
      <w:bookmarkStart w:id="0" w:name="_GoBack"/>
      <w:r w:rsidRPr="00AA58C2">
        <w:rPr>
          <w:sz w:val="28"/>
          <w:szCs w:val="28"/>
        </w:rPr>
        <w:t xml:space="preserve"> Великопетровское сельское поселение.</w:t>
      </w:r>
    </w:p>
    <w:bookmarkEnd w:id="0"/>
    <w:p w:rsidR="00E873B6" w:rsidRPr="00AA58C2" w:rsidRDefault="00E873B6" w:rsidP="009F6E36">
      <w:pPr>
        <w:pStyle w:val="ae"/>
        <w:ind w:firstLine="709"/>
        <w:jc w:val="both"/>
        <w:rPr>
          <w:sz w:val="28"/>
          <w:szCs w:val="28"/>
        </w:rPr>
      </w:pPr>
      <w:r w:rsidRPr="00AA58C2">
        <w:rPr>
          <w:sz w:val="28"/>
          <w:szCs w:val="28"/>
        </w:rPr>
        <w:t>78.  Победители в финальных соревнованиях определяются по наибольшей сумме очков, набранных командой в результате всех встреч. Выигрыш – команда получает 3 очка, ничья – 1 очко, проигрыш- 0 очков. В случае равенства очков у двух и более команд в финальных соревнованиях, победитель определяется по следующим показателям: 1-</w:t>
      </w:r>
      <w:r w:rsidR="007B42BA">
        <w:rPr>
          <w:sz w:val="28"/>
          <w:szCs w:val="28"/>
        </w:rPr>
        <w:t xml:space="preserve"> </w:t>
      </w:r>
      <w:r w:rsidRPr="00AA58C2">
        <w:rPr>
          <w:sz w:val="28"/>
          <w:szCs w:val="28"/>
        </w:rPr>
        <w:t>результат игры между собой, 2 по лучшей разнице забитых и пропущенных мячей, 3  по забитым мячам, 4 по пенальти</w:t>
      </w:r>
      <w:r w:rsidR="007B42BA">
        <w:rPr>
          <w:sz w:val="28"/>
          <w:szCs w:val="28"/>
        </w:rPr>
        <w:t xml:space="preserve"> </w:t>
      </w:r>
      <w:r w:rsidRPr="00AA58C2">
        <w:rPr>
          <w:sz w:val="28"/>
          <w:szCs w:val="28"/>
        </w:rPr>
        <w:t>(Игра</w:t>
      </w:r>
      <w:r w:rsidR="007B42BA">
        <w:rPr>
          <w:sz w:val="28"/>
          <w:szCs w:val="28"/>
        </w:rPr>
        <w:t xml:space="preserve"> </w:t>
      </w:r>
      <w:r w:rsidRPr="00AA58C2">
        <w:rPr>
          <w:sz w:val="28"/>
          <w:szCs w:val="28"/>
        </w:rPr>
        <w:t>- 2 тайма по 20</w:t>
      </w:r>
      <w:r w:rsidR="007B42BA">
        <w:rPr>
          <w:sz w:val="28"/>
          <w:szCs w:val="28"/>
        </w:rPr>
        <w:t xml:space="preserve"> минут</w:t>
      </w:r>
      <w:r w:rsidRPr="00AA58C2">
        <w:rPr>
          <w:sz w:val="28"/>
          <w:szCs w:val="28"/>
        </w:rPr>
        <w:t>)</w:t>
      </w:r>
      <w:r w:rsidR="007B42BA">
        <w:rPr>
          <w:sz w:val="28"/>
          <w:szCs w:val="28"/>
        </w:rPr>
        <w:t>.</w:t>
      </w:r>
    </w:p>
    <w:p w:rsidR="00E873B6" w:rsidRDefault="00E873B6" w:rsidP="00E873B6">
      <w:pPr>
        <w:pStyle w:val="Default"/>
        <w:rPr>
          <w:bCs/>
          <w:iCs/>
          <w:sz w:val="28"/>
          <w:szCs w:val="28"/>
        </w:rPr>
      </w:pPr>
    </w:p>
    <w:p w:rsidR="000D2741" w:rsidRPr="00AA58C2" w:rsidRDefault="000D2741" w:rsidP="00E873B6">
      <w:pPr>
        <w:pStyle w:val="Default"/>
        <w:rPr>
          <w:bCs/>
          <w:iCs/>
          <w:sz w:val="28"/>
          <w:szCs w:val="28"/>
        </w:rPr>
      </w:pPr>
    </w:p>
    <w:p w:rsidR="00E873B6" w:rsidRDefault="00E873B6" w:rsidP="000D2741">
      <w:pPr>
        <w:pStyle w:val="Default"/>
        <w:jc w:val="center"/>
        <w:rPr>
          <w:bCs/>
          <w:iCs/>
          <w:sz w:val="28"/>
          <w:szCs w:val="28"/>
        </w:rPr>
      </w:pPr>
      <w:r w:rsidRPr="00AA58C2">
        <w:rPr>
          <w:bCs/>
          <w:iCs/>
          <w:sz w:val="28"/>
          <w:szCs w:val="28"/>
        </w:rPr>
        <w:t>Соревнования спортивных семей</w:t>
      </w:r>
    </w:p>
    <w:p w:rsidR="000D2741" w:rsidRPr="00AA58C2" w:rsidRDefault="000D2741" w:rsidP="000D2741">
      <w:pPr>
        <w:pStyle w:val="Default"/>
        <w:jc w:val="center"/>
        <w:rPr>
          <w:sz w:val="28"/>
          <w:szCs w:val="28"/>
        </w:rPr>
      </w:pPr>
    </w:p>
    <w:p w:rsidR="00E873B6" w:rsidRPr="00AA58C2" w:rsidRDefault="00E873B6" w:rsidP="00E873B6">
      <w:pPr>
        <w:pStyle w:val="Default"/>
        <w:jc w:val="both"/>
        <w:rPr>
          <w:sz w:val="28"/>
          <w:szCs w:val="28"/>
        </w:rPr>
      </w:pPr>
    </w:p>
    <w:p w:rsidR="00E873B6" w:rsidRPr="00AA58C2" w:rsidRDefault="00E873B6" w:rsidP="000D2741">
      <w:pPr>
        <w:pStyle w:val="Default"/>
        <w:ind w:firstLine="709"/>
        <w:jc w:val="both"/>
        <w:rPr>
          <w:sz w:val="28"/>
          <w:szCs w:val="28"/>
        </w:rPr>
      </w:pPr>
      <w:r w:rsidRPr="00AA58C2">
        <w:rPr>
          <w:sz w:val="28"/>
          <w:szCs w:val="28"/>
        </w:rPr>
        <w:t xml:space="preserve">79. Соревнования </w:t>
      </w:r>
      <w:r w:rsidR="000D2741">
        <w:rPr>
          <w:sz w:val="28"/>
          <w:szCs w:val="28"/>
        </w:rPr>
        <w:t>командные. Состав команды 3 человека</w:t>
      </w:r>
      <w:r w:rsidRPr="00AA58C2">
        <w:rPr>
          <w:sz w:val="28"/>
          <w:szCs w:val="28"/>
        </w:rPr>
        <w:t>, в том числе мама, папа, ребенок. Соревнования проводятся раздельно среди семей с маль</w:t>
      </w:r>
      <w:r w:rsidR="000D2741">
        <w:rPr>
          <w:sz w:val="28"/>
          <w:szCs w:val="28"/>
        </w:rPr>
        <w:t>чиками и девочками. Возраст ребе</w:t>
      </w:r>
      <w:r w:rsidRPr="00AA58C2">
        <w:rPr>
          <w:sz w:val="28"/>
          <w:szCs w:val="28"/>
        </w:rPr>
        <w:t>нка</w:t>
      </w:r>
      <w:r w:rsidR="000D2741">
        <w:rPr>
          <w:sz w:val="28"/>
          <w:szCs w:val="28"/>
        </w:rPr>
        <w:t xml:space="preserve"> </w:t>
      </w:r>
      <w:r w:rsidRPr="00AA58C2">
        <w:rPr>
          <w:sz w:val="28"/>
          <w:szCs w:val="28"/>
        </w:rPr>
        <w:t>-</w:t>
      </w:r>
      <w:r w:rsidR="000D2741">
        <w:rPr>
          <w:sz w:val="28"/>
          <w:szCs w:val="28"/>
        </w:rPr>
        <w:t xml:space="preserve"> </w:t>
      </w:r>
      <w:r w:rsidRPr="00AA58C2">
        <w:rPr>
          <w:sz w:val="28"/>
          <w:szCs w:val="28"/>
        </w:rPr>
        <w:t>7-12 лет.</w:t>
      </w:r>
      <w:r w:rsidR="000D2741">
        <w:rPr>
          <w:sz w:val="28"/>
          <w:szCs w:val="28"/>
        </w:rPr>
        <w:t xml:space="preserve"> </w:t>
      </w:r>
      <w:r w:rsidRPr="00AA58C2">
        <w:rPr>
          <w:sz w:val="28"/>
          <w:szCs w:val="28"/>
        </w:rPr>
        <w:t xml:space="preserve">(Дети моложе 7 лет и старше 13 лет на момент проведения соревнований, к соревнованиям не допускаются). </w:t>
      </w:r>
    </w:p>
    <w:p w:rsidR="00E873B6" w:rsidRPr="00AA58C2" w:rsidRDefault="00E873B6" w:rsidP="000D2741">
      <w:pPr>
        <w:pStyle w:val="Default"/>
        <w:ind w:firstLine="709"/>
        <w:jc w:val="both"/>
        <w:rPr>
          <w:sz w:val="28"/>
          <w:szCs w:val="28"/>
        </w:rPr>
      </w:pPr>
      <w:r w:rsidRPr="00AA58C2">
        <w:rPr>
          <w:sz w:val="28"/>
          <w:szCs w:val="28"/>
        </w:rPr>
        <w:t>80. Участники соревнований предоставляют в мандатную комиссию паспорта и свидетельство о рождении ребенка.</w:t>
      </w:r>
    </w:p>
    <w:p w:rsidR="00E873B6" w:rsidRPr="00AA58C2" w:rsidRDefault="00E873B6" w:rsidP="000D2741">
      <w:pPr>
        <w:pStyle w:val="Default"/>
        <w:ind w:firstLine="709"/>
        <w:jc w:val="both"/>
        <w:rPr>
          <w:sz w:val="28"/>
          <w:szCs w:val="28"/>
        </w:rPr>
      </w:pPr>
      <w:r w:rsidRPr="00AA58C2">
        <w:rPr>
          <w:sz w:val="28"/>
          <w:szCs w:val="28"/>
        </w:rPr>
        <w:t>81. Программа соревнований:</w:t>
      </w:r>
    </w:p>
    <w:p w:rsidR="00E873B6" w:rsidRPr="00AA58C2" w:rsidRDefault="006824B2" w:rsidP="000D2741">
      <w:pPr>
        <w:pStyle w:val="Default"/>
        <w:ind w:firstLine="709"/>
        <w:jc w:val="both"/>
        <w:rPr>
          <w:sz w:val="28"/>
          <w:szCs w:val="28"/>
        </w:rPr>
      </w:pPr>
      <w:r>
        <w:rPr>
          <w:sz w:val="28"/>
          <w:szCs w:val="28"/>
        </w:rPr>
        <w:t>1) п</w:t>
      </w:r>
      <w:r w:rsidR="00E873B6" w:rsidRPr="00AA58C2">
        <w:rPr>
          <w:sz w:val="28"/>
          <w:szCs w:val="28"/>
        </w:rPr>
        <w:t>рыжки в длину с места. Победитель определяется по сумме результатов трех участников (всех членов семьи.) В случае равенства результатов у двух и более команд, победитель определяется по лучшему результату показанному: 1 ребенком, 2 мамой, 3 папой;</w:t>
      </w:r>
    </w:p>
    <w:p w:rsidR="00E873B6" w:rsidRPr="00AA58C2" w:rsidRDefault="006824B2" w:rsidP="000D2741">
      <w:pPr>
        <w:pStyle w:val="Default"/>
        <w:ind w:firstLine="709"/>
        <w:jc w:val="both"/>
        <w:rPr>
          <w:sz w:val="28"/>
          <w:szCs w:val="28"/>
        </w:rPr>
      </w:pPr>
      <w:r>
        <w:rPr>
          <w:bCs/>
          <w:sz w:val="28"/>
          <w:szCs w:val="28"/>
        </w:rPr>
        <w:t>2) д</w:t>
      </w:r>
      <w:r w:rsidR="00E873B6" w:rsidRPr="00AA58C2">
        <w:rPr>
          <w:bCs/>
          <w:sz w:val="28"/>
          <w:szCs w:val="28"/>
        </w:rPr>
        <w:t xml:space="preserve">артс - </w:t>
      </w:r>
      <w:r w:rsidR="00E873B6" w:rsidRPr="00AA58C2">
        <w:rPr>
          <w:sz w:val="28"/>
          <w:szCs w:val="28"/>
        </w:rPr>
        <w:t>упражнение «Набор очков». Места определяются по сумме очков, набранных всеми членами команды. В случае равенства очков  у двух и более семей, преимущество получает команда, имеющая лучший по</w:t>
      </w:r>
      <w:r w:rsidR="000D2741">
        <w:rPr>
          <w:sz w:val="28"/>
          <w:szCs w:val="28"/>
        </w:rPr>
        <w:t>казатель: 1 ребенка, 2 мамы,</w:t>
      </w:r>
      <w:r w:rsidR="00E873B6" w:rsidRPr="00AA58C2">
        <w:rPr>
          <w:sz w:val="28"/>
          <w:szCs w:val="28"/>
        </w:rPr>
        <w:t xml:space="preserve"> 3 папы;</w:t>
      </w:r>
    </w:p>
    <w:p w:rsidR="000D2741" w:rsidRDefault="000D2741" w:rsidP="000D2741">
      <w:pPr>
        <w:pStyle w:val="Default"/>
        <w:ind w:firstLine="709"/>
        <w:jc w:val="both"/>
        <w:rPr>
          <w:sz w:val="28"/>
          <w:szCs w:val="28"/>
        </w:rPr>
      </w:pPr>
      <w:r>
        <w:rPr>
          <w:bCs/>
          <w:sz w:val="28"/>
          <w:szCs w:val="28"/>
        </w:rPr>
        <w:t xml:space="preserve">3) </w:t>
      </w:r>
      <w:r w:rsidR="006824B2">
        <w:rPr>
          <w:bCs/>
          <w:sz w:val="28"/>
          <w:szCs w:val="28"/>
        </w:rPr>
        <w:t>л</w:t>
      </w:r>
      <w:r w:rsidR="00E873B6" w:rsidRPr="00AA58C2">
        <w:rPr>
          <w:bCs/>
          <w:sz w:val="28"/>
          <w:szCs w:val="28"/>
        </w:rPr>
        <w:t>егкоатлетическая эстафета.  Папа</w:t>
      </w:r>
      <w:r>
        <w:rPr>
          <w:bCs/>
          <w:sz w:val="28"/>
          <w:szCs w:val="28"/>
        </w:rPr>
        <w:t xml:space="preserve"> </w:t>
      </w:r>
      <w:r w:rsidR="00E873B6" w:rsidRPr="00AA58C2">
        <w:rPr>
          <w:bCs/>
          <w:sz w:val="28"/>
          <w:szCs w:val="28"/>
        </w:rPr>
        <w:t>-</w:t>
      </w:r>
      <w:r>
        <w:rPr>
          <w:bCs/>
          <w:sz w:val="28"/>
          <w:szCs w:val="28"/>
        </w:rPr>
        <w:t xml:space="preserve"> </w:t>
      </w:r>
      <w:r w:rsidR="00E873B6" w:rsidRPr="00AA58C2">
        <w:rPr>
          <w:sz w:val="28"/>
          <w:szCs w:val="28"/>
        </w:rPr>
        <w:t>200 м,  Мама -</w:t>
      </w:r>
      <w:r>
        <w:rPr>
          <w:sz w:val="28"/>
          <w:szCs w:val="28"/>
        </w:rPr>
        <w:t xml:space="preserve"> </w:t>
      </w:r>
      <w:r w:rsidR="00E873B6" w:rsidRPr="00AA58C2">
        <w:rPr>
          <w:sz w:val="28"/>
          <w:szCs w:val="28"/>
        </w:rPr>
        <w:t xml:space="preserve">140 м,  ребенок – 60 м. </w:t>
      </w:r>
    </w:p>
    <w:p w:rsidR="00E873B6" w:rsidRPr="00AA58C2" w:rsidRDefault="00E873B6" w:rsidP="000D2741">
      <w:pPr>
        <w:pStyle w:val="Default"/>
        <w:ind w:firstLine="709"/>
        <w:jc w:val="both"/>
        <w:rPr>
          <w:sz w:val="28"/>
          <w:szCs w:val="28"/>
        </w:rPr>
      </w:pPr>
      <w:r w:rsidRPr="00AA58C2">
        <w:rPr>
          <w:sz w:val="28"/>
          <w:szCs w:val="28"/>
        </w:rPr>
        <w:t>Победитель в эстафете  определяется по лучшему результату. Победитель в общекомандном зачете определяется по наибольшей сумме очков, набранных спортивной  се</w:t>
      </w:r>
      <w:r w:rsidR="000D2741">
        <w:rPr>
          <w:sz w:val="28"/>
          <w:szCs w:val="28"/>
        </w:rPr>
        <w:t xml:space="preserve">мьей во всех видах программы. </w:t>
      </w:r>
      <w:r w:rsidRPr="00AA58C2">
        <w:rPr>
          <w:sz w:val="28"/>
          <w:szCs w:val="28"/>
        </w:rPr>
        <w:t>В случае  равенства очков у двух и более команд, предпочтение отдается команде имеющей лучший результат  в легкоатлетической эстафете</w:t>
      </w:r>
      <w:r w:rsidR="000D2741">
        <w:rPr>
          <w:sz w:val="28"/>
          <w:szCs w:val="28"/>
        </w:rPr>
        <w:t>.</w:t>
      </w:r>
    </w:p>
    <w:p w:rsidR="00E873B6" w:rsidRDefault="00E873B6" w:rsidP="00E873B6">
      <w:pPr>
        <w:shd w:val="clear" w:color="auto" w:fill="FFFFFF"/>
        <w:rPr>
          <w:sz w:val="28"/>
          <w:szCs w:val="28"/>
        </w:rPr>
      </w:pPr>
    </w:p>
    <w:p w:rsidR="000D2741" w:rsidRPr="00AA58C2" w:rsidRDefault="000D2741" w:rsidP="00E873B6">
      <w:pPr>
        <w:shd w:val="clear" w:color="auto" w:fill="FFFFFF"/>
        <w:rPr>
          <w:sz w:val="28"/>
          <w:szCs w:val="28"/>
        </w:rPr>
      </w:pPr>
    </w:p>
    <w:p w:rsidR="00E873B6" w:rsidRDefault="000D2741" w:rsidP="00E873B6">
      <w:pPr>
        <w:shd w:val="clear" w:color="auto" w:fill="FFFFFF"/>
        <w:jc w:val="center"/>
        <w:rPr>
          <w:color w:val="000000"/>
          <w:sz w:val="28"/>
          <w:szCs w:val="28"/>
        </w:rPr>
      </w:pPr>
      <w:r>
        <w:rPr>
          <w:color w:val="000000"/>
          <w:sz w:val="28"/>
          <w:szCs w:val="28"/>
        </w:rPr>
        <w:t>Силовое троеборье</w:t>
      </w:r>
    </w:p>
    <w:p w:rsidR="000D2741" w:rsidRDefault="000D2741" w:rsidP="00E873B6">
      <w:pPr>
        <w:shd w:val="clear" w:color="auto" w:fill="FFFFFF"/>
        <w:jc w:val="center"/>
        <w:rPr>
          <w:color w:val="000000"/>
          <w:sz w:val="28"/>
          <w:szCs w:val="28"/>
        </w:rPr>
      </w:pPr>
    </w:p>
    <w:p w:rsidR="000D2741" w:rsidRPr="00AA58C2" w:rsidRDefault="000D2741" w:rsidP="00E873B6">
      <w:pPr>
        <w:shd w:val="clear" w:color="auto" w:fill="FFFFFF"/>
        <w:jc w:val="center"/>
        <w:rPr>
          <w:color w:val="000000"/>
          <w:sz w:val="28"/>
          <w:szCs w:val="28"/>
        </w:rPr>
      </w:pP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82. Состав команды – 1 человек. Соревнования проводятся по программе троеборья   в абсолютной весовой категории. Командное первенство определяется по наибольшей сумме очков, набранных в троеборье. (приложение 2 к настоящему Положению раздел - индивидуальные  виды)</w:t>
      </w:r>
      <w:r w:rsidR="000D2741">
        <w:rPr>
          <w:color w:val="000000"/>
          <w:sz w:val="28"/>
          <w:szCs w:val="28"/>
        </w:rPr>
        <w:t>.</w:t>
      </w:r>
    </w:p>
    <w:p w:rsidR="00E873B6" w:rsidRPr="00AA58C2" w:rsidRDefault="000D2741" w:rsidP="000D2741">
      <w:pPr>
        <w:shd w:val="clear" w:color="auto" w:fill="FFFFFF"/>
        <w:ind w:firstLine="709"/>
        <w:jc w:val="both"/>
        <w:rPr>
          <w:color w:val="000000"/>
          <w:sz w:val="28"/>
          <w:szCs w:val="28"/>
        </w:rPr>
      </w:pPr>
      <w:r>
        <w:rPr>
          <w:color w:val="000000"/>
          <w:sz w:val="28"/>
          <w:szCs w:val="28"/>
        </w:rPr>
        <w:t>83. Программа соревнований:</w:t>
      </w: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1) бросание гири на дальность из исходного положе</w:t>
      </w:r>
      <w:r w:rsidR="000D2741">
        <w:rPr>
          <w:color w:val="000000"/>
          <w:sz w:val="28"/>
          <w:szCs w:val="28"/>
        </w:rPr>
        <w:t>ния стоя лицом в сторону броска;</w:t>
      </w: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2)  приседание с мешком, наполненным песком весом 4 пуда (64</w:t>
      </w:r>
      <w:r w:rsidR="000D2741">
        <w:rPr>
          <w:color w:val="000000"/>
          <w:sz w:val="28"/>
          <w:szCs w:val="28"/>
        </w:rPr>
        <w:t xml:space="preserve"> </w:t>
      </w:r>
      <w:r w:rsidRPr="00AA58C2">
        <w:rPr>
          <w:color w:val="000000"/>
          <w:sz w:val="28"/>
          <w:szCs w:val="28"/>
        </w:rPr>
        <w:t>кг.);</w:t>
      </w: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3) перемещение груженой телеги на время на расстояние</w:t>
      </w:r>
      <w:r w:rsidR="000D2741">
        <w:rPr>
          <w:color w:val="000000"/>
          <w:sz w:val="28"/>
          <w:szCs w:val="28"/>
        </w:rPr>
        <w:t xml:space="preserve"> - 15 метров </w:t>
      </w:r>
      <w:r w:rsidRPr="00AA58C2">
        <w:rPr>
          <w:color w:val="000000"/>
          <w:sz w:val="28"/>
          <w:szCs w:val="28"/>
        </w:rPr>
        <w:t>(вес 500 кг)</w:t>
      </w:r>
      <w:r w:rsidR="000D2741">
        <w:rPr>
          <w:color w:val="000000"/>
          <w:sz w:val="28"/>
          <w:szCs w:val="28"/>
        </w:rPr>
        <w:t>;</w:t>
      </w: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4) соревнование по перебрасыванию гири через голову на дальность:</w:t>
      </w: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Упражнение выполняется гирей 16 кг. На выполнение упражнения дается 3 попытки. Участник располагается лицом в сторону броска на линии старта. Упражнение выполняется двумя руками по команде судьи. Участник, бросивший гирю без команды, снимается с соревнований. Победитель определяется по наилучшему броску на дальность. При равном результате у нескольких участников места распределяются по лучшей попытке. При равенстве и этого показателя участники повторяют выполнение упражнения из трех попыток. Участник, выполнивший упражнение, возвращает гирю в исходное положение. Порядок выполнения упражн</w:t>
      </w:r>
      <w:r w:rsidR="000D2741">
        <w:rPr>
          <w:color w:val="000000"/>
          <w:sz w:val="28"/>
          <w:szCs w:val="28"/>
        </w:rPr>
        <w:t>ения определяется по жеребьевке;</w:t>
      </w:r>
    </w:p>
    <w:p w:rsidR="00E873B6" w:rsidRPr="00AA58C2" w:rsidRDefault="000D2741" w:rsidP="000D2741">
      <w:pPr>
        <w:shd w:val="clear" w:color="auto" w:fill="FFFFFF"/>
        <w:ind w:firstLine="709"/>
        <w:jc w:val="both"/>
        <w:rPr>
          <w:color w:val="000000"/>
          <w:sz w:val="28"/>
          <w:szCs w:val="28"/>
        </w:rPr>
      </w:pPr>
      <w:r>
        <w:rPr>
          <w:color w:val="000000"/>
          <w:sz w:val="28"/>
          <w:szCs w:val="28"/>
        </w:rPr>
        <w:t>5) п</w:t>
      </w:r>
      <w:r w:rsidR="00E873B6" w:rsidRPr="00AA58C2">
        <w:rPr>
          <w:color w:val="000000"/>
          <w:sz w:val="28"/>
          <w:szCs w:val="28"/>
        </w:rPr>
        <w:t>риседание с мешком, наполненным песком:</w:t>
      </w:r>
    </w:p>
    <w:p w:rsidR="000D2741" w:rsidRDefault="00E873B6" w:rsidP="000D2741">
      <w:pPr>
        <w:shd w:val="clear" w:color="auto" w:fill="FFFFFF"/>
        <w:ind w:firstLine="709"/>
        <w:jc w:val="both"/>
        <w:rPr>
          <w:color w:val="000000"/>
          <w:sz w:val="28"/>
          <w:szCs w:val="28"/>
        </w:rPr>
      </w:pPr>
      <w:r w:rsidRPr="00AA58C2">
        <w:rPr>
          <w:color w:val="000000"/>
          <w:sz w:val="28"/>
          <w:szCs w:val="28"/>
        </w:rPr>
        <w:t xml:space="preserve">Приседание с мешком, наполненным песком весом 4 пуда (64 кг.), выполняется в течении 2 минут. Победитель определяется по наибольшему количеству приседаний с мешком. По команде судьи «НА СТАРТ!» участник должен взяться за мешок, по команде «ВНИМАНИЕ!»  поднять </w:t>
      </w:r>
      <w:r w:rsidR="000D2741">
        <w:rPr>
          <w:color w:val="000000"/>
          <w:sz w:val="28"/>
          <w:szCs w:val="28"/>
        </w:rPr>
        <w:t xml:space="preserve">                               </w:t>
      </w:r>
      <w:r w:rsidRPr="00AA58C2">
        <w:rPr>
          <w:color w:val="000000"/>
          <w:sz w:val="28"/>
          <w:szCs w:val="28"/>
        </w:rPr>
        <w:t>64 килограммовый мешок с песком на плечи, по команде «МАРШ!»  начать приседание с мешком. Бедра в приседе должны быть параллельны земле или ниже. Из приседа участника, ноги должны быть выпрямлены в колене до команды судьи «СТОП» Если участник до сигнала судьи не успел полностью подняться, приседание не засчитывается. При равном количестве приседаний преимущество получает участник, имеющий меньший собственный вес до выступления, выполняющий подъ</w:t>
      </w:r>
      <w:r w:rsidR="0029334B">
        <w:rPr>
          <w:color w:val="000000"/>
          <w:sz w:val="28"/>
          <w:szCs w:val="28"/>
        </w:rPr>
        <w:t>ем первым по списку в протоколе;</w:t>
      </w:r>
    </w:p>
    <w:p w:rsidR="000D2741" w:rsidRDefault="000D2741" w:rsidP="000D2741">
      <w:pPr>
        <w:shd w:val="clear" w:color="auto" w:fill="FFFFFF"/>
        <w:ind w:firstLine="709"/>
        <w:jc w:val="both"/>
        <w:rPr>
          <w:color w:val="000000"/>
          <w:sz w:val="28"/>
          <w:szCs w:val="28"/>
        </w:rPr>
      </w:pPr>
      <w:r>
        <w:rPr>
          <w:color w:val="000000"/>
          <w:sz w:val="28"/>
          <w:szCs w:val="28"/>
        </w:rPr>
        <w:t>6) п</w:t>
      </w:r>
      <w:r w:rsidR="00E873B6" w:rsidRPr="00AA58C2">
        <w:rPr>
          <w:color w:val="000000"/>
          <w:sz w:val="28"/>
          <w:szCs w:val="28"/>
        </w:rPr>
        <w:t>еремещение груженой телеги с грузом:</w:t>
      </w:r>
    </w:p>
    <w:p w:rsidR="00E873B6" w:rsidRPr="00AA58C2" w:rsidRDefault="00E873B6" w:rsidP="000D2741">
      <w:pPr>
        <w:shd w:val="clear" w:color="auto" w:fill="FFFFFF"/>
        <w:ind w:firstLine="709"/>
        <w:jc w:val="both"/>
        <w:rPr>
          <w:color w:val="000000"/>
          <w:sz w:val="28"/>
          <w:szCs w:val="28"/>
        </w:rPr>
      </w:pPr>
      <w:r w:rsidRPr="00AA58C2">
        <w:rPr>
          <w:color w:val="000000"/>
          <w:sz w:val="28"/>
          <w:szCs w:val="28"/>
        </w:rPr>
        <w:t>Телега стоит передними колесами на линии старта. Участник по команде судьи «НА СТАРТ!» должен взяться за оглобли, перекинуть лямку через плечо. По команде судьи «МАРШ!» участник перемещает телегу весом 500 кг.</w:t>
      </w:r>
      <w:r w:rsidR="000D2741">
        <w:rPr>
          <w:color w:val="000000"/>
          <w:sz w:val="28"/>
          <w:szCs w:val="28"/>
        </w:rPr>
        <w:t xml:space="preserve"> </w:t>
      </w:r>
      <w:r w:rsidRPr="00AA58C2">
        <w:rPr>
          <w:color w:val="000000"/>
          <w:sz w:val="28"/>
          <w:szCs w:val="28"/>
        </w:rPr>
        <w:t>на расстояние 15 метров.  Упражнение считается выполненным при пересечении линии ФИНИША передними колесами телеги. Победитель определяется по лучшему времени, затраченному на перемещение телеги с линии старта до линии финиша. При одинаковом времени, показанном двумя и более участниками им начисляется одинаковое количество очков.</w:t>
      </w:r>
    </w:p>
    <w:p w:rsidR="00E873B6" w:rsidRDefault="00E873B6" w:rsidP="00E873B6">
      <w:pPr>
        <w:jc w:val="both"/>
        <w:rPr>
          <w:color w:val="000000"/>
          <w:sz w:val="28"/>
          <w:szCs w:val="28"/>
        </w:rPr>
      </w:pPr>
    </w:p>
    <w:p w:rsidR="000D2741" w:rsidRPr="00AA58C2" w:rsidRDefault="000D2741" w:rsidP="00E873B6">
      <w:pPr>
        <w:jc w:val="both"/>
        <w:rPr>
          <w:color w:val="000000"/>
          <w:sz w:val="28"/>
          <w:szCs w:val="28"/>
        </w:rPr>
      </w:pPr>
    </w:p>
    <w:p w:rsidR="00E873B6" w:rsidRDefault="00E873B6" w:rsidP="00E873B6">
      <w:pPr>
        <w:jc w:val="center"/>
        <w:rPr>
          <w:sz w:val="28"/>
          <w:szCs w:val="28"/>
        </w:rPr>
      </w:pPr>
      <w:r w:rsidRPr="00AA58C2">
        <w:rPr>
          <w:sz w:val="28"/>
          <w:szCs w:val="28"/>
        </w:rPr>
        <w:t>Армрестлинг</w:t>
      </w:r>
    </w:p>
    <w:p w:rsidR="000D2741" w:rsidRDefault="000D2741" w:rsidP="00E873B6">
      <w:pPr>
        <w:jc w:val="center"/>
        <w:rPr>
          <w:sz w:val="28"/>
          <w:szCs w:val="28"/>
        </w:rPr>
      </w:pPr>
    </w:p>
    <w:p w:rsidR="000D2741" w:rsidRPr="00AA58C2" w:rsidRDefault="000D2741" w:rsidP="00E873B6">
      <w:pPr>
        <w:jc w:val="center"/>
        <w:rPr>
          <w:sz w:val="28"/>
          <w:szCs w:val="28"/>
        </w:rPr>
      </w:pPr>
    </w:p>
    <w:p w:rsidR="00E873B6" w:rsidRPr="00AA58C2" w:rsidRDefault="00E873B6" w:rsidP="000D2741">
      <w:pPr>
        <w:pStyle w:val="ae"/>
        <w:ind w:firstLine="709"/>
        <w:jc w:val="both"/>
        <w:rPr>
          <w:sz w:val="28"/>
          <w:szCs w:val="28"/>
        </w:rPr>
      </w:pPr>
      <w:r w:rsidRPr="00AA58C2">
        <w:rPr>
          <w:sz w:val="28"/>
          <w:szCs w:val="28"/>
        </w:rPr>
        <w:t>84. Соревнования командные.</w:t>
      </w:r>
    </w:p>
    <w:p w:rsidR="000D2741" w:rsidRDefault="00E873B6" w:rsidP="000D2741">
      <w:pPr>
        <w:pStyle w:val="ae"/>
        <w:ind w:firstLine="709"/>
        <w:jc w:val="both"/>
        <w:rPr>
          <w:sz w:val="28"/>
          <w:szCs w:val="28"/>
        </w:rPr>
      </w:pPr>
      <w:r w:rsidRPr="00AA58C2">
        <w:rPr>
          <w:sz w:val="28"/>
          <w:szCs w:val="28"/>
        </w:rPr>
        <w:t>Состав команды 5 человек,</w:t>
      </w:r>
      <w:r w:rsidR="000D2741">
        <w:rPr>
          <w:sz w:val="28"/>
          <w:szCs w:val="28"/>
        </w:rPr>
        <w:t xml:space="preserve"> в том числе мужчины 3 человека </w:t>
      </w:r>
      <w:r w:rsidRPr="00AA58C2">
        <w:rPr>
          <w:sz w:val="28"/>
          <w:szCs w:val="28"/>
        </w:rPr>
        <w:t>( весовые категории до 70 кг, до 90 кг, свыше 90 кг. Женщины 2 человека</w:t>
      </w:r>
      <w:r w:rsidR="000D2741">
        <w:rPr>
          <w:sz w:val="28"/>
          <w:szCs w:val="28"/>
        </w:rPr>
        <w:t xml:space="preserve"> </w:t>
      </w:r>
      <w:r w:rsidRPr="00AA58C2">
        <w:rPr>
          <w:sz w:val="28"/>
          <w:szCs w:val="28"/>
        </w:rPr>
        <w:t>(весовые категории до 70 кг, свыше 70 кг.)</w:t>
      </w:r>
      <w:r w:rsidR="000D2741">
        <w:rPr>
          <w:sz w:val="28"/>
          <w:szCs w:val="28"/>
        </w:rPr>
        <w:t xml:space="preserve"> </w:t>
      </w:r>
    </w:p>
    <w:p w:rsidR="00E873B6" w:rsidRPr="00AA58C2" w:rsidRDefault="00E873B6" w:rsidP="000D2741">
      <w:pPr>
        <w:pStyle w:val="ae"/>
        <w:ind w:firstLine="709"/>
        <w:jc w:val="both"/>
        <w:rPr>
          <w:sz w:val="28"/>
          <w:szCs w:val="28"/>
        </w:rPr>
      </w:pPr>
      <w:r w:rsidRPr="00AA58C2">
        <w:rPr>
          <w:sz w:val="28"/>
          <w:szCs w:val="28"/>
        </w:rPr>
        <w:t xml:space="preserve">85. </w:t>
      </w:r>
      <w:r w:rsidR="000D2741">
        <w:rPr>
          <w:sz w:val="28"/>
          <w:szCs w:val="28"/>
        </w:rPr>
        <w:t>З</w:t>
      </w:r>
      <w:r w:rsidRPr="00AA58C2">
        <w:rPr>
          <w:sz w:val="28"/>
          <w:szCs w:val="28"/>
        </w:rPr>
        <w:t>ачет</w:t>
      </w:r>
      <w:r w:rsidR="000D2741">
        <w:rPr>
          <w:sz w:val="28"/>
          <w:szCs w:val="28"/>
        </w:rPr>
        <w:t xml:space="preserve"> </w:t>
      </w:r>
      <w:r w:rsidRPr="00AA58C2">
        <w:rPr>
          <w:sz w:val="28"/>
          <w:szCs w:val="28"/>
        </w:rPr>
        <w:t>идут 3 лучших резу</w:t>
      </w:r>
      <w:r w:rsidR="000D2741">
        <w:rPr>
          <w:sz w:val="28"/>
          <w:szCs w:val="28"/>
        </w:rPr>
        <w:t>льтата (2 мужской  и 1 женский).</w:t>
      </w:r>
    </w:p>
    <w:p w:rsidR="00E873B6" w:rsidRPr="00AA58C2" w:rsidRDefault="00E873B6" w:rsidP="000D2741">
      <w:pPr>
        <w:pStyle w:val="ae"/>
        <w:ind w:firstLine="709"/>
        <w:jc w:val="both"/>
        <w:rPr>
          <w:sz w:val="28"/>
          <w:szCs w:val="28"/>
        </w:rPr>
      </w:pPr>
      <w:r w:rsidRPr="00AA58C2">
        <w:rPr>
          <w:sz w:val="28"/>
          <w:szCs w:val="28"/>
        </w:rPr>
        <w:t>86. Соревнования проводятся согласно</w:t>
      </w:r>
      <w:r w:rsidR="000D2741">
        <w:rPr>
          <w:sz w:val="28"/>
          <w:szCs w:val="28"/>
        </w:rPr>
        <w:t xml:space="preserve"> </w:t>
      </w:r>
      <w:r w:rsidRPr="00AA58C2">
        <w:rPr>
          <w:sz w:val="28"/>
          <w:szCs w:val="28"/>
        </w:rPr>
        <w:t xml:space="preserve">действующим официальным  правилам  соревнований по армреслингу. Соревнования проводятся по системе с выбыванием после двух поражений в весовых категориях. </w:t>
      </w:r>
    </w:p>
    <w:p w:rsidR="00E873B6" w:rsidRPr="00AA58C2" w:rsidRDefault="00E873B6" w:rsidP="000D2741">
      <w:pPr>
        <w:pStyle w:val="ae"/>
        <w:ind w:firstLine="709"/>
        <w:jc w:val="both"/>
        <w:rPr>
          <w:sz w:val="28"/>
          <w:szCs w:val="28"/>
        </w:rPr>
      </w:pPr>
      <w:r w:rsidRPr="00AA58C2">
        <w:rPr>
          <w:sz w:val="28"/>
          <w:szCs w:val="28"/>
        </w:rPr>
        <w:t>87. В каждой весовой категории по одному участнику. Борьба только правой рукой. Начисление очков по таблице оценки результатов соревнований Спартакиады (приложение 2 к настоящему Положению).</w:t>
      </w:r>
    </w:p>
    <w:p w:rsidR="00E873B6" w:rsidRDefault="00E873B6" w:rsidP="00E873B6">
      <w:pPr>
        <w:jc w:val="both"/>
        <w:rPr>
          <w:sz w:val="28"/>
          <w:szCs w:val="28"/>
        </w:rPr>
      </w:pPr>
    </w:p>
    <w:p w:rsidR="000D2741" w:rsidRPr="00AA58C2" w:rsidRDefault="000D2741" w:rsidP="00E873B6">
      <w:pPr>
        <w:jc w:val="both"/>
        <w:rPr>
          <w:sz w:val="28"/>
          <w:szCs w:val="28"/>
        </w:rPr>
      </w:pPr>
    </w:p>
    <w:p w:rsidR="00E873B6" w:rsidRDefault="00E873B6" w:rsidP="00E873B6">
      <w:pPr>
        <w:jc w:val="center"/>
        <w:rPr>
          <w:sz w:val="28"/>
          <w:szCs w:val="28"/>
        </w:rPr>
      </w:pPr>
      <w:r w:rsidRPr="00AA58C2">
        <w:rPr>
          <w:sz w:val="28"/>
          <w:szCs w:val="28"/>
        </w:rPr>
        <w:t>Стрельба</w:t>
      </w:r>
    </w:p>
    <w:p w:rsidR="000D2741" w:rsidRDefault="000D2741" w:rsidP="00E873B6">
      <w:pPr>
        <w:jc w:val="center"/>
        <w:rPr>
          <w:sz w:val="28"/>
          <w:szCs w:val="28"/>
        </w:rPr>
      </w:pPr>
    </w:p>
    <w:p w:rsidR="000D2741" w:rsidRPr="00AA58C2" w:rsidRDefault="000D2741" w:rsidP="00E873B6">
      <w:pPr>
        <w:jc w:val="center"/>
        <w:rPr>
          <w:sz w:val="28"/>
          <w:szCs w:val="28"/>
        </w:rPr>
      </w:pPr>
    </w:p>
    <w:p w:rsidR="00E873B6" w:rsidRPr="00AA58C2" w:rsidRDefault="00E873B6" w:rsidP="000D2741">
      <w:pPr>
        <w:pStyle w:val="ae"/>
        <w:ind w:firstLine="709"/>
        <w:jc w:val="both"/>
        <w:rPr>
          <w:sz w:val="28"/>
          <w:szCs w:val="28"/>
        </w:rPr>
      </w:pPr>
      <w:r w:rsidRPr="00AA58C2">
        <w:rPr>
          <w:sz w:val="28"/>
          <w:szCs w:val="28"/>
        </w:rPr>
        <w:t>88. Соревнования  командные. Иметь свое оружие с открытым прицелом, пульки</w:t>
      </w:r>
      <w:r w:rsidR="000D2741">
        <w:rPr>
          <w:sz w:val="28"/>
          <w:szCs w:val="28"/>
        </w:rPr>
        <w:t>.</w:t>
      </w:r>
    </w:p>
    <w:p w:rsidR="00E873B6" w:rsidRPr="00AA58C2" w:rsidRDefault="00E873B6" w:rsidP="000D2741">
      <w:pPr>
        <w:pStyle w:val="ae"/>
        <w:ind w:firstLine="709"/>
        <w:jc w:val="both"/>
        <w:rPr>
          <w:sz w:val="28"/>
          <w:szCs w:val="28"/>
        </w:rPr>
      </w:pPr>
      <w:r w:rsidRPr="00AA58C2">
        <w:rPr>
          <w:sz w:val="28"/>
          <w:szCs w:val="28"/>
        </w:rPr>
        <w:t>89. Состав команды: 2 человека  (1 человек глава поселения, 1 чело</w:t>
      </w:r>
      <w:r w:rsidR="000D2741">
        <w:rPr>
          <w:sz w:val="28"/>
          <w:szCs w:val="28"/>
        </w:rPr>
        <w:t>век женщина любой член команды).</w:t>
      </w:r>
    </w:p>
    <w:p w:rsidR="00E873B6" w:rsidRPr="00AA58C2" w:rsidRDefault="00E873B6" w:rsidP="000D2741">
      <w:pPr>
        <w:pStyle w:val="ae"/>
        <w:ind w:firstLine="709"/>
        <w:jc w:val="both"/>
        <w:rPr>
          <w:sz w:val="28"/>
          <w:szCs w:val="28"/>
        </w:rPr>
      </w:pPr>
      <w:r w:rsidRPr="00AA58C2">
        <w:rPr>
          <w:sz w:val="28"/>
          <w:szCs w:val="28"/>
        </w:rPr>
        <w:t>90.Стрельба из пневматической винтовки, расстояние до мишени</w:t>
      </w:r>
      <w:r w:rsidR="000D2741">
        <w:rPr>
          <w:sz w:val="28"/>
          <w:szCs w:val="28"/>
        </w:rPr>
        <w:t xml:space="preserve"> </w:t>
      </w:r>
      <w:r w:rsidRPr="00AA58C2">
        <w:rPr>
          <w:sz w:val="28"/>
          <w:szCs w:val="28"/>
        </w:rPr>
        <w:t xml:space="preserve">–  </w:t>
      </w:r>
      <w:r w:rsidR="000D2741">
        <w:rPr>
          <w:sz w:val="28"/>
          <w:szCs w:val="28"/>
        </w:rPr>
        <w:t xml:space="preserve">              </w:t>
      </w:r>
      <w:smartTag w:uri="urn:schemas-microsoft-com:office:smarttags" w:element="metricconverter">
        <w:smartTagPr>
          <w:attr w:name="ProductID" w:val="10 м"/>
        </w:smartTagPr>
        <w:r w:rsidRPr="00AA58C2">
          <w:rPr>
            <w:sz w:val="28"/>
            <w:szCs w:val="28"/>
          </w:rPr>
          <w:t>10 м</w:t>
        </w:r>
      </w:smartTag>
      <w:r w:rsidRPr="00AA58C2">
        <w:rPr>
          <w:sz w:val="28"/>
          <w:szCs w:val="28"/>
        </w:rPr>
        <w:t>. Кол-во выстрелов</w:t>
      </w:r>
      <w:r w:rsidR="000D2741">
        <w:rPr>
          <w:sz w:val="28"/>
          <w:szCs w:val="28"/>
        </w:rPr>
        <w:t xml:space="preserve"> </w:t>
      </w:r>
      <w:r w:rsidRPr="00AA58C2">
        <w:rPr>
          <w:sz w:val="28"/>
          <w:szCs w:val="28"/>
        </w:rPr>
        <w:t>- 8 (три пробных  и пять зачетных). Мишень</w:t>
      </w:r>
      <w:r w:rsidR="000D2741">
        <w:rPr>
          <w:sz w:val="28"/>
          <w:szCs w:val="28"/>
        </w:rPr>
        <w:t xml:space="preserve"> </w:t>
      </w:r>
      <w:r w:rsidRPr="00AA58C2">
        <w:rPr>
          <w:sz w:val="28"/>
          <w:szCs w:val="28"/>
        </w:rPr>
        <w:t xml:space="preserve">- </w:t>
      </w:r>
      <w:r w:rsidR="000D2741">
        <w:rPr>
          <w:sz w:val="28"/>
          <w:szCs w:val="28"/>
        </w:rPr>
        <w:t>№ 7.</w:t>
      </w:r>
      <w:r w:rsidRPr="00AA58C2">
        <w:rPr>
          <w:sz w:val="28"/>
          <w:szCs w:val="28"/>
        </w:rPr>
        <w:t xml:space="preserve"> Упражнение выполняется стоя без упора. Время выполнения</w:t>
      </w:r>
      <w:r w:rsidR="000D2741">
        <w:rPr>
          <w:sz w:val="28"/>
          <w:szCs w:val="28"/>
        </w:rPr>
        <w:t xml:space="preserve"> </w:t>
      </w:r>
      <w:r w:rsidRPr="00AA58C2">
        <w:rPr>
          <w:sz w:val="28"/>
          <w:szCs w:val="28"/>
        </w:rPr>
        <w:t>- 5 минут.</w:t>
      </w:r>
    </w:p>
    <w:p w:rsidR="0029334B" w:rsidRDefault="00E873B6" w:rsidP="0029334B">
      <w:pPr>
        <w:pStyle w:val="ae"/>
        <w:ind w:firstLine="709"/>
        <w:jc w:val="both"/>
        <w:rPr>
          <w:sz w:val="28"/>
          <w:szCs w:val="28"/>
        </w:rPr>
      </w:pPr>
      <w:r w:rsidRPr="00AA58C2">
        <w:rPr>
          <w:sz w:val="28"/>
          <w:szCs w:val="28"/>
        </w:rPr>
        <w:t xml:space="preserve">91.  Командное первенство определяется по наибольшей сумме очков, набранных 2 участниками соревнования. При равенстве очков у двух и более  команд преимущество получает команда, которая стреляла первой согласно жребия. </w:t>
      </w:r>
    </w:p>
    <w:p w:rsidR="0029334B" w:rsidRDefault="0029334B" w:rsidP="0029334B">
      <w:pPr>
        <w:pStyle w:val="ae"/>
        <w:ind w:firstLine="709"/>
        <w:jc w:val="both"/>
        <w:rPr>
          <w:sz w:val="28"/>
          <w:szCs w:val="28"/>
        </w:rPr>
      </w:pPr>
    </w:p>
    <w:p w:rsidR="0029334B" w:rsidRPr="0029334B" w:rsidRDefault="0029334B" w:rsidP="0029334B">
      <w:pPr>
        <w:pStyle w:val="ae"/>
        <w:ind w:firstLine="709"/>
        <w:jc w:val="both"/>
        <w:rPr>
          <w:sz w:val="28"/>
          <w:szCs w:val="28"/>
        </w:rPr>
      </w:pPr>
    </w:p>
    <w:p w:rsidR="00E873B6" w:rsidRDefault="00E873B6" w:rsidP="00E873B6">
      <w:pPr>
        <w:jc w:val="center"/>
        <w:rPr>
          <w:bCs/>
          <w:sz w:val="28"/>
          <w:szCs w:val="28"/>
        </w:rPr>
      </w:pPr>
      <w:r w:rsidRPr="00AA58C2">
        <w:rPr>
          <w:bCs/>
          <w:sz w:val="28"/>
          <w:szCs w:val="28"/>
        </w:rPr>
        <w:t>Перетягивание каната</w:t>
      </w:r>
    </w:p>
    <w:p w:rsidR="000D2741" w:rsidRDefault="000D2741" w:rsidP="00E873B6">
      <w:pPr>
        <w:jc w:val="center"/>
        <w:rPr>
          <w:bCs/>
          <w:sz w:val="28"/>
          <w:szCs w:val="28"/>
        </w:rPr>
      </w:pPr>
    </w:p>
    <w:p w:rsidR="000D2741" w:rsidRPr="00AA58C2" w:rsidRDefault="000D2741" w:rsidP="00E873B6">
      <w:pPr>
        <w:jc w:val="center"/>
        <w:rPr>
          <w:bCs/>
          <w:sz w:val="28"/>
          <w:szCs w:val="28"/>
        </w:rPr>
      </w:pPr>
    </w:p>
    <w:p w:rsidR="00E873B6" w:rsidRPr="00AA58C2" w:rsidRDefault="00E873B6" w:rsidP="000D2741">
      <w:pPr>
        <w:pStyle w:val="ae"/>
        <w:ind w:firstLine="709"/>
        <w:jc w:val="both"/>
        <w:rPr>
          <w:sz w:val="28"/>
          <w:szCs w:val="28"/>
        </w:rPr>
      </w:pPr>
      <w:r w:rsidRPr="00AA58C2">
        <w:rPr>
          <w:sz w:val="28"/>
          <w:szCs w:val="28"/>
        </w:rPr>
        <w:t>92. Соревнования командные. Состав команды 6 человек (сборная команда сельского поселения, суммарный вес</w:t>
      </w:r>
      <w:r w:rsidR="000D2741">
        <w:rPr>
          <w:sz w:val="28"/>
          <w:szCs w:val="28"/>
        </w:rPr>
        <w:t xml:space="preserve"> </w:t>
      </w:r>
      <w:r w:rsidRPr="00AA58C2">
        <w:rPr>
          <w:sz w:val="28"/>
          <w:szCs w:val="28"/>
        </w:rPr>
        <w:t>команды не должен превышать 540 кг.)</w:t>
      </w:r>
      <w:r w:rsidR="009C09FA">
        <w:rPr>
          <w:sz w:val="28"/>
          <w:szCs w:val="28"/>
        </w:rPr>
        <w:t>.</w:t>
      </w:r>
    </w:p>
    <w:p w:rsidR="00E873B6" w:rsidRPr="00AA58C2" w:rsidRDefault="00E873B6" w:rsidP="000D2741">
      <w:pPr>
        <w:pStyle w:val="ae"/>
        <w:ind w:firstLine="709"/>
        <w:jc w:val="both"/>
        <w:rPr>
          <w:sz w:val="28"/>
          <w:szCs w:val="28"/>
        </w:rPr>
      </w:pPr>
      <w:r w:rsidRPr="00AA58C2">
        <w:rPr>
          <w:sz w:val="28"/>
          <w:szCs w:val="28"/>
        </w:rPr>
        <w:t>93. Соревнования проводятся согласно</w:t>
      </w:r>
      <w:r w:rsidR="000D2741">
        <w:rPr>
          <w:sz w:val="28"/>
          <w:szCs w:val="28"/>
        </w:rPr>
        <w:t xml:space="preserve"> </w:t>
      </w:r>
      <w:r w:rsidRPr="00AA58C2">
        <w:rPr>
          <w:sz w:val="28"/>
          <w:szCs w:val="28"/>
        </w:rPr>
        <w:t>действующим официальным  правилам  соревн</w:t>
      </w:r>
      <w:r w:rsidR="000D2741">
        <w:rPr>
          <w:sz w:val="28"/>
          <w:szCs w:val="28"/>
        </w:rPr>
        <w:t>ований по перетягиванию каната.</w:t>
      </w:r>
    </w:p>
    <w:p w:rsidR="00E873B6" w:rsidRPr="00AA58C2" w:rsidRDefault="000D2741" w:rsidP="000D2741">
      <w:pPr>
        <w:pStyle w:val="ae"/>
        <w:ind w:firstLine="709"/>
        <w:jc w:val="both"/>
        <w:rPr>
          <w:sz w:val="28"/>
          <w:szCs w:val="28"/>
        </w:rPr>
      </w:pPr>
      <w:r>
        <w:rPr>
          <w:sz w:val="28"/>
          <w:szCs w:val="28"/>
        </w:rPr>
        <w:t>9</w:t>
      </w:r>
      <w:r w:rsidR="00E873B6" w:rsidRPr="00AA58C2">
        <w:rPr>
          <w:sz w:val="28"/>
          <w:szCs w:val="28"/>
        </w:rPr>
        <w:t xml:space="preserve">4. Система проведения соревнования определяется на заседании судейской коллегии совместно с представителями команд. Встреча между командами состоит из одной попытки. </w:t>
      </w:r>
    </w:p>
    <w:p w:rsidR="00E873B6" w:rsidRPr="00AA58C2" w:rsidRDefault="000D2741" w:rsidP="000D2741">
      <w:pPr>
        <w:pStyle w:val="ae"/>
        <w:ind w:firstLine="709"/>
        <w:jc w:val="both"/>
        <w:rPr>
          <w:b/>
          <w:bCs/>
          <w:sz w:val="28"/>
          <w:szCs w:val="28"/>
        </w:rPr>
      </w:pPr>
      <w:r>
        <w:rPr>
          <w:sz w:val="28"/>
          <w:szCs w:val="28"/>
        </w:rPr>
        <w:t>9</w:t>
      </w:r>
      <w:r w:rsidR="00E873B6" w:rsidRPr="00AA58C2">
        <w:rPr>
          <w:sz w:val="28"/>
          <w:szCs w:val="28"/>
        </w:rPr>
        <w:t xml:space="preserve">5. Форма одежды -произвольная, </w:t>
      </w:r>
      <w:r w:rsidR="00E873B6" w:rsidRPr="00AA58C2">
        <w:rPr>
          <w:bCs/>
          <w:sz w:val="28"/>
          <w:szCs w:val="28"/>
        </w:rPr>
        <w:t>обувь с шипами запрещена.</w:t>
      </w:r>
    </w:p>
    <w:p w:rsidR="00E873B6" w:rsidRDefault="00E873B6" w:rsidP="000D2741">
      <w:pPr>
        <w:pStyle w:val="ae"/>
        <w:ind w:firstLine="709"/>
        <w:jc w:val="both"/>
        <w:rPr>
          <w:b/>
          <w:bCs/>
          <w:sz w:val="28"/>
          <w:szCs w:val="28"/>
        </w:rPr>
      </w:pPr>
    </w:p>
    <w:p w:rsidR="000D2741" w:rsidRDefault="000D2741" w:rsidP="000D2741">
      <w:pPr>
        <w:pStyle w:val="ae"/>
        <w:ind w:firstLine="709"/>
        <w:jc w:val="both"/>
        <w:rPr>
          <w:b/>
          <w:bCs/>
          <w:sz w:val="28"/>
          <w:szCs w:val="28"/>
        </w:rPr>
      </w:pPr>
    </w:p>
    <w:p w:rsidR="0029334B" w:rsidRDefault="0029334B" w:rsidP="000D2741">
      <w:pPr>
        <w:pStyle w:val="ae"/>
        <w:ind w:firstLine="709"/>
        <w:jc w:val="both"/>
        <w:rPr>
          <w:b/>
          <w:bCs/>
          <w:sz w:val="28"/>
          <w:szCs w:val="28"/>
        </w:rPr>
      </w:pPr>
    </w:p>
    <w:p w:rsidR="0029334B" w:rsidRDefault="0029334B" w:rsidP="000D2741">
      <w:pPr>
        <w:pStyle w:val="ae"/>
        <w:ind w:firstLine="709"/>
        <w:jc w:val="both"/>
        <w:rPr>
          <w:b/>
          <w:bCs/>
          <w:sz w:val="28"/>
          <w:szCs w:val="28"/>
        </w:rPr>
      </w:pPr>
    </w:p>
    <w:p w:rsidR="0029334B" w:rsidRPr="00AA58C2" w:rsidRDefault="0029334B" w:rsidP="000D2741">
      <w:pPr>
        <w:pStyle w:val="ae"/>
        <w:ind w:firstLine="709"/>
        <w:jc w:val="both"/>
        <w:rPr>
          <w:b/>
          <w:bCs/>
          <w:sz w:val="28"/>
          <w:szCs w:val="28"/>
        </w:rPr>
      </w:pPr>
    </w:p>
    <w:p w:rsidR="000D2741" w:rsidRDefault="00E873B6" w:rsidP="000D2741">
      <w:pPr>
        <w:jc w:val="center"/>
        <w:rPr>
          <w:sz w:val="28"/>
          <w:szCs w:val="28"/>
        </w:rPr>
      </w:pPr>
      <w:r w:rsidRPr="00AA58C2">
        <w:rPr>
          <w:sz w:val="28"/>
          <w:szCs w:val="28"/>
          <w:lang w:val="en-US"/>
        </w:rPr>
        <w:t>IX</w:t>
      </w:r>
      <w:r w:rsidRPr="00AA58C2">
        <w:rPr>
          <w:sz w:val="28"/>
          <w:szCs w:val="28"/>
        </w:rPr>
        <w:t xml:space="preserve">. </w:t>
      </w:r>
      <w:r w:rsidR="000D2741" w:rsidRPr="00AA58C2">
        <w:rPr>
          <w:sz w:val="28"/>
          <w:szCs w:val="28"/>
        </w:rPr>
        <w:t>Обеспечение безопасности участников</w:t>
      </w:r>
      <w:r w:rsidR="000D2741">
        <w:rPr>
          <w:sz w:val="28"/>
          <w:szCs w:val="28"/>
        </w:rPr>
        <w:t xml:space="preserve"> и </w:t>
      </w:r>
      <w:r w:rsidR="000D2741" w:rsidRPr="00AA58C2">
        <w:rPr>
          <w:sz w:val="28"/>
          <w:szCs w:val="28"/>
        </w:rPr>
        <w:t xml:space="preserve">зрителей, </w:t>
      </w:r>
    </w:p>
    <w:p w:rsidR="00E873B6" w:rsidRPr="00AA58C2" w:rsidRDefault="000D2741" w:rsidP="000D2741">
      <w:pPr>
        <w:jc w:val="center"/>
        <w:rPr>
          <w:sz w:val="28"/>
          <w:szCs w:val="28"/>
        </w:rPr>
      </w:pPr>
      <w:r w:rsidRPr="00AA58C2">
        <w:rPr>
          <w:sz w:val="28"/>
          <w:szCs w:val="28"/>
        </w:rPr>
        <w:t>поведение участников спартакиады</w:t>
      </w:r>
    </w:p>
    <w:p w:rsidR="00E873B6" w:rsidRDefault="00E873B6" w:rsidP="00E873B6">
      <w:pPr>
        <w:ind w:left="357"/>
        <w:jc w:val="center"/>
        <w:rPr>
          <w:sz w:val="28"/>
          <w:szCs w:val="28"/>
        </w:rPr>
      </w:pPr>
    </w:p>
    <w:p w:rsidR="000D2741" w:rsidRPr="00AA58C2" w:rsidRDefault="000D2741" w:rsidP="00E873B6">
      <w:pPr>
        <w:ind w:left="357"/>
        <w:jc w:val="center"/>
        <w:rPr>
          <w:sz w:val="28"/>
          <w:szCs w:val="28"/>
        </w:rPr>
      </w:pPr>
    </w:p>
    <w:p w:rsidR="00E873B6" w:rsidRPr="00AA58C2" w:rsidRDefault="000D2741" w:rsidP="000D2741">
      <w:pPr>
        <w:pStyle w:val="ae"/>
        <w:ind w:firstLine="709"/>
        <w:jc w:val="both"/>
        <w:rPr>
          <w:sz w:val="28"/>
          <w:szCs w:val="28"/>
        </w:rPr>
      </w:pPr>
      <w:r>
        <w:rPr>
          <w:sz w:val="28"/>
          <w:szCs w:val="28"/>
        </w:rPr>
        <w:t>9</w:t>
      </w:r>
      <w:r w:rsidR="00E873B6" w:rsidRPr="00AA58C2">
        <w:rPr>
          <w:sz w:val="28"/>
          <w:szCs w:val="28"/>
        </w:rPr>
        <w:t xml:space="preserve">6.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w:t>
      </w:r>
      <w:r w:rsidR="0029334B">
        <w:rPr>
          <w:sz w:val="28"/>
          <w:szCs w:val="28"/>
        </w:rPr>
        <w:t>П</w:t>
      </w:r>
      <w:r w:rsidR="00E873B6" w:rsidRPr="00AA58C2">
        <w:rPr>
          <w:sz w:val="28"/>
          <w:szCs w:val="28"/>
        </w:rPr>
        <w:t>остановлением Правительст</w:t>
      </w:r>
      <w:r>
        <w:rPr>
          <w:sz w:val="28"/>
          <w:szCs w:val="28"/>
        </w:rPr>
        <w:t>вом Российской Федерации от 18.04.</w:t>
      </w:r>
      <w:r w:rsidR="00E873B6" w:rsidRPr="00AA58C2">
        <w:rPr>
          <w:sz w:val="28"/>
          <w:szCs w:val="28"/>
        </w:rPr>
        <w:t>2014</w:t>
      </w:r>
      <w:r>
        <w:rPr>
          <w:sz w:val="28"/>
          <w:szCs w:val="28"/>
        </w:rPr>
        <w:t xml:space="preserve"> года</w:t>
      </w:r>
      <w:r w:rsidR="00E873B6" w:rsidRPr="00AA58C2">
        <w:rPr>
          <w:sz w:val="28"/>
          <w:szCs w:val="28"/>
        </w:rPr>
        <w:t xml:space="preserve"> № 353.  </w:t>
      </w:r>
    </w:p>
    <w:p w:rsidR="000D2741" w:rsidRDefault="000D2741" w:rsidP="000D2741">
      <w:pPr>
        <w:pStyle w:val="ae"/>
        <w:ind w:firstLine="709"/>
        <w:jc w:val="both"/>
        <w:rPr>
          <w:sz w:val="28"/>
          <w:szCs w:val="28"/>
        </w:rPr>
      </w:pPr>
      <w:r>
        <w:rPr>
          <w:sz w:val="28"/>
          <w:szCs w:val="28"/>
        </w:rPr>
        <w:t>9</w:t>
      </w:r>
      <w:r w:rsidR="00E873B6" w:rsidRPr="00AA58C2">
        <w:rPr>
          <w:sz w:val="28"/>
          <w:szCs w:val="28"/>
        </w:rPr>
        <w:t xml:space="preserve">7. Медицинское обслуживание соревнований обеспечивается в соответствии с Приказом Министерства здравоохранения Российской Федерации от 23.10.2020 </w:t>
      </w:r>
      <w:r>
        <w:rPr>
          <w:sz w:val="28"/>
          <w:szCs w:val="28"/>
        </w:rPr>
        <w:t xml:space="preserve">года </w:t>
      </w:r>
      <w:r w:rsidR="00E873B6" w:rsidRPr="00AA58C2">
        <w:rPr>
          <w:sz w:val="28"/>
          <w:szCs w:val="28"/>
        </w:rPr>
        <w:t>№ 1144</w:t>
      </w:r>
      <w:r>
        <w:rPr>
          <w:sz w:val="28"/>
          <w:szCs w:val="28"/>
        </w:rPr>
        <w:t>-н «</w:t>
      </w:r>
      <w:r w:rsidR="00E873B6" w:rsidRPr="00AA58C2">
        <w:rPr>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w:t>
      </w:r>
      <w:r>
        <w:rPr>
          <w:sz w:val="28"/>
          <w:szCs w:val="28"/>
        </w:rPr>
        <w:t xml:space="preserve">пытаний (тестов) Всероссийского </w:t>
      </w:r>
      <w:r w:rsidR="00E873B6" w:rsidRPr="00AA58C2">
        <w:rPr>
          <w:sz w:val="28"/>
          <w:szCs w:val="28"/>
        </w:rPr>
        <w:t>спортивного комплекса «Готов к труду и обороне»</w:t>
      </w:r>
      <w:r w:rsidR="0029334B">
        <w:rPr>
          <w:sz w:val="28"/>
          <w:szCs w:val="28"/>
        </w:rPr>
        <w:t>»</w:t>
      </w:r>
      <w:r w:rsidR="00E873B6" w:rsidRPr="00AA58C2">
        <w:rPr>
          <w:sz w:val="28"/>
          <w:szCs w:val="28"/>
        </w:rPr>
        <w:t xml:space="preserve">. </w:t>
      </w:r>
    </w:p>
    <w:p w:rsidR="00E873B6" w:rsidRPr="00AA58C2" w:rsidRDefault="00E873B6" w:rsidP="000D2741">
      <w:pPr>
        <w:pStyle w:val="ae"/>
        <w:ind w:firstLine="709"/>
        <w:jc w:val="both"/>
        <w:rPr>
          <w:sz w:val="28"/>
          <w:szCs w:val="28"/>
        </w:rPr>
      </w:pPr>
      <w:r w:rsidRPr="00AA58C2">
        <w:rPr>
          <w:sz w:val="28"/>
          <w:szCs w:val="28"/>
        </w:rPr>
        <w:t xml:space="preserve">За обеспечение безопасности участников соревнований, поведение своих болельщиков, ответственность несут представители команд.  </w:t>
      </w:r>
    </w:p>
    <w:p w:rsidR="00E873B6" w:rsidRPr="00AA58C2" w:rsidRDefault="000D2741" w:rsidP="000D2741">
      <w:pPr>
        <w:pStyle w:val="ae"/>
        <w:ind w:firstLine="709"/>
        <w:jc w:val="both"/>
        <w:rPr>
          <w:sz w:val="28"/>
          <w:szCs w:val="28"/>
        </w:rPr>
      </w:pPr>
      <w:r>
        <w:rPr>
          <w:sz w:val="28"/>
          <w:szCs w:val="28"/>
        </w:rPr>
        <w:t>98</w:t>
      </w:r>
      <w:r w:rsidR="00E873B6" w:rsidRPr="00AA58C2">
        <w:rPr>
          <w:sz w:val="28"/>
          <w:szCs w:val="28"/>
        </w:rPr>
        <w:t>. Организация Спартакиады на территории Челябинской области осуществляется в соответствии с методическими рекомендациями Роспотребнадзора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E873B6" w:rsidRPr="00AA58C2" w:rsidRDefault="000D2741" w:rsidP="000D2741">
      <w:pPr>
        <w:pStyle w:val="ae"/>
        <w:ind w:firstLine="709"/>
        <w:jc w:val="both"/>
        <w:rPr>
          <w:sz w:val="28"/>
          <w:szCs w:val="28"/>
        </w:rPr>
      </w:pPr>
      <w:r>
        <w:rPr>
          <w:sz w:val="28"/>
          <w:szCs w:val="28"/>
        </w:rPr>
        <w:t>99</w:t>
      </w:r>
      <w:r w:rsidR="00E873B6" w:rsidRPr="00AA58C2">
        <w:rPr>
          <w:sz w:val="28"/>
          <w:szCs w:val="28"/>
        </w:rPr>
        <w:t>. Поведение участников Спартакиады регламентируются действующими официальными правилами соревнований. За некорректное, неправильное поведение (ГРУБОЕ ПОВЕДЕНИЕ, ОСКОРБИТЕЛЬНОЕ ПОВЕДЕНИЕ, АГРЕССИВНОЕ ПОВЕДЕНИЕ) участники и команды  снимаются с соревнований по решению г</w:t>
      </w:r>
      <w:r w:rsidR="00FB4003">
        <w:rPr>
          <w:sz w:val="28"/>
          <w:szCs w:val="28"/>
        </w:rPr>
        <w:t>лавного судьи или организатора С</w:t>
      </w:r>
      <w:r w:rsidR="00E873B6" w:rsidRPr="00AA58C2">
        <w:rPr>
          <w:sz w:val="28"/>
          <w:szCs w:val="28"/>
        </w:rPr>
        <w:t>партакиады.</w:t>
      </w:r>
    </w:p>
    <w:p w:rsidR="00E873B6" w:rsidRDefault="00E873B6" w:rsidP="00E873B6">
      <w:pPr>
        <w:jc w:val="right"/>
        <w:rPr>
          <w:b/>
        </w:rPr>
      </w:pPr>
    </w:p>
    <w:p w:rsidR="00E873B6" w:rsidRDefault="00E873B6" w:rsidP="00E873B6">
      <w:pPr>
        <w:jc w:val="right"/>
        <w:rPr>
          <w:b/>
        </w:rPr>
      </w:pPr>
    </w:p>
    <w:p w:rsidR="00E873B6" w:rsidRDefault="00E873B6" w:rsidP="00E873B6">
      <w:pPr>
        <w:jc w:val="right"/>
        <w:rPr>
          <w:b/>
        </w:rPr>
      </w:pPr>
    </w:p>
    <w:p w:rsidR="00E873B6" w:rsidRDefault="00E873B6" w:rsidP="00E873B6">
      <w:pPr>
        <w:jc w:val="right"/>
        <w:rPr>
          <w:b/>
        </w:rPr>
      </w:pPr>
    </w:p>
    <w:p w:rsidR="00E873B6" w:rsidRDefault="00E873B6" w:rsidP="00E873B6">
      <w:pPr>
        <w:jc w:val="right"/>
        <w:rPr>
          <w:b/>
        </w:rPr>
      </w:pPr>
    </w:p>
    <w:p w:rsidR="00E873B6" w:rsidRDefault="00E873B6" w:rsidP="00E873B6">
      <w:pPr>
        <w:jc w:val="right"/>
        <w:rPr>
          <w:b/>
        </w:rPr>
      </w:pPr>
    </w:p>
    <w:p w:rsidR="00356C8B" w:rsidRDefault="00356C8B" w:rsidP="00E873B6">
      <w:pPr>
        <w:jc w:val="right"/>
        <w:rPr>
          <w:b/>
        </w:rPr>
      </w:pPr>
    </w:p>
    <w:p w:rsidR="00356C8B" w:rsidRDefault="00356C8B" w:rsidP="00E873B6">
      <w:pPr>
        <w:jc w:val="right"/>
        <w:rPr>
          <w:b/>
        </w:rPr>
      </w:pPr>
    </w:p>
    <w:p w:rsidR="00356C8B" w:rsidRDefault="00356C8B" w:rsidP="00E873B6">
      <w:pPr>
        <w:jc w:val="right"/>
        <w:rPr>
          <w:b/>
        </w:rPr>
      </w:pPr>
    </w:p>
    <w:p w:rsidR="00356C8B" w:rsidRDefault="00356C8B" w:rsidP="00E873B6">
      <w:pPr>
        <w:jc w:val="right"/>
        <w:rPr>
          <w:b/>
        </w:rPr>
      </w:pPr>
    </w:p>
    <w:p w:rsidR="00356C8B" w:rsidRDefault="00356C8B" w:rsidP="00E873B6">
      <w:pPr>
        <w:jc w:val="right"/>
        <w:rPr>
          <w:b/>
        </w:rPr>
      </w:pPr>
    </w:p>
    <w:p w:rsidR="00356C8B" w:rsidRDefault="00356C8B" w:rsidP="00E873B6">
      <w:pPr>
        <w:jc w:val="right"/>
        <w:rPr>
          <w:b/>
        </w:rPr>
      </w:pPr>
    </w:p>
    <w:p w:rsidR="00356C8B" w:rsidRDefault="00356C8B" w:rsidP="00E873B6">
      <w:pPr>
        <w:jc w:val="right"/>
        <w:rPr>
          <w:b/>
        </w:rPr>
      </w:pPr>
    </w:p>
    <w:p w:rsidR="00356C8B" w:rsidRDefault="00356C8B" w:rsidP="00E873B6">
      <w:pPr>
        <w:jc w:val="right"/>
        <w:rPr>
          <w:b/>
        </w:rPr>
      </w:pPr>
    </w:p>
    <w:p w:rsidR="00961760" w:rsidRDefault="00961760" w:rsidP="00E873B6">
      <w:pPr>
        <w:ind w:left="4537" w:firstLine="708"/>
        <w:jc w:val="both"/>
        <w:rPr>
          <w:b/>
        </w:rPr>
      </w:pPr>
    </w:p>
    <w:p w:rsidR="00E873B6" w:rsidRPr="00961760" w:rsidRDefault="00E873B6" w:rsidP="00961760">
      <w:pPr>
        <w:ind w:left="4536"/>
        <w:jc w:val="center"/>
        <w:rPr>
          <w:sz w:val="28"/>
          <w:szCs w:val="28"/>
        </w:rPr>
      </w:pPr>
      <w:r w:rsidRPr="00961760">
        <w:rPr>
          <w:sz w:val="28"/>
          <w:szCs w:val="28"/>
        </w:rPr>
        <w:t>ПРИЛОЖЕНИЕ  1</w:t>
      </w:r>
    </w:p>
    <w:p w:rsidR="00E873B6" w:rsidRPr="00961760" w:rsidRDefault="00E873B6" w:rsidP="00961760">
      <w:pPr>
        <w:pStyle w:val="ae"/>
        <w:ind w:left="4536"/>
        <w:jc w:val="center"/>
        <w:rPr>
          <w:sz w:val="28"/>
          <w:szCs w:val="28"/>
        </w:rPr>
      </w:pPr>
      <w:r w:rsidRPr="00961760">
        <w:rPr>
          <w:sz w:val="28"/>
          <w:szCs w:val="28"/>
        </w:rPr>
        <w:t xml:space="preserve">к Положению о проведении </w:t>
      </w:r>
      <w:r w:rsidRPr="00961760">
        <w:rPr>
          <w:sz w:val="28"/>
          <w:szCs w:val="28"/>
          <w:lang w:val="en-US"/>
        </w:rPr>
        <w:t>XV</w:t>
      </w:r>
    </w:p>
    <w:p w:rsidR="00E873B6" w:rsidRPr="00961760" w:rsidRDefault="00E873B6" w:rsidP="00961760">
      <w:pPr>
        <w:pStyle w:val="ae"/>
        <w:ind w:left="4536"/>
        <w:jc w:val="center"/>
        <w:rPr>
          <w:sz w:val="28"/>
          <w:szCs w:val="28"/>
        </w:rPr>
      </w:pPr>
      <w:r w:rsidRPr="00961760">
        <w:rPr>
          <w:sz w:val="28"/>
          <w:szCs w:val="28"/>
        </w:rPr>
        <w:t>Спартакиады Карталинского</w:t>
      </w:r>
    </w:p>
    <w:p w:rsidR="00E873B6" w:rsidRPr="00961760" w:rsidRDefault="00E873B6" w:rsidP="00961760">
      <w:pPr>
        <w:pStyle w:val="ae"/>
        <w:ind w:left="4536"/>
        <w:jc w:val="center"/>
        <w:rPr>
          <w:sz w:val="28"/>
          <w:szCs w:val="28"/>
        </w:rPr>
      </w:pPr>
      <w:r w:rsidRPr="00961760">
        <w:rPr>
          <w:sz w:val="28"/>
          <w:szCs w:val="28"/>
        </w:rPr>
        <w:t>муниципального района среди</w:t>
      </w:r>
    </w:p>
    <w:p w:rsidR="00E873B6" w:rsidRDefault="00E873B6" w:rsidP="00961760">
      <w:pPr>
        <w:pStyle w:val="ae"/>
        <w:ind w:left="4536"/>
        <w:jc w:val="center"/>
        <w:rPr>
          <w:sz w:val="28"/>
          <w:szCs w:val="28"/>
        </w:rPr>
      </w:pPr>
      <w:r w:rsidRPr="00961760">
        <w:rPr>
          <w:sz w:val="28"/>
          <w:szCs w:val="28"/>
        </w:rPr>
        <w:t>сельских поселений</w:t>
      </w:r>
    </w:p>
    <w:p w:rsidR="00961760" w:rsidRDefault="00961760" w:rsidP="00961760">
      <w:pPr>
        <w:pStyle w:val="ae"/>
        <w:ind w:left="4536"/>
        <w:jc w:val="center"/>
        <w:rPr>
          <w:sz w:val="28"/>
          <w:szCs w:val="28"/>
        </w:rPr>
      </w:pPr>
    </w:p>
    <w:p w:rsidR="00961760" w:rsidRDefault="00961760" w:rsidP="00961760">
      <w:pPr>
        <w:pStyle w:val="ae"/>
        <w:ind w:left="4536"/>
        <w:jc w:val="center"/>
        <w:rPr>
          <w:sz w:val="28"/>
          <w:szCs w:val="28"/>
        </w:rPr>
      </w:pPr>
    </w:p>
    <w:p w:rsidR="00961760" w:rsidRPr="00961760" w:rsidRDefault="00961760" w:rsidP="00961760">
      <w:pPr>
        <w:pStyle w:val="ae"/>
        <w:ind w:left="4536"/>
        <w:jc w:val="center"/>
        <w:rPr>
          <w:sz w:val="28"/>
          <w:szCs w:val="28"/>
        </w:rPr>
      </w:pPr>
    </w:p>
    <w:p w:rsidR="00E873B6" w:rsidRPr="00961760" w:rsidRDefault="00E873B6" w:rsidP="00E873B6">
      <w:pPr>
        <w:jc w:val="center"/>
        <w:rPr>
          <w:sz w:val="28"/>
          <w:szCs w:val="28"/>
        </w:rPr>
      </w:pPr>
      <w:r w:rsidRPr="00961760">
        <w:rPr>
          <w:sz w:val="28"/>
          <w:szCs w:val="28"/>
        </w:rPr>
        <w:t>Заявка</w:t>
      </w:r>
    </w:p>
    <w:p w:rsidR="00E873B6" w:rsidRDefault="00E873B6" w:rsidP="00E873B6">
      <w:pPr>
        <w:jc w:val="center"/>
        <w:rPr>
          <w:b/>
          <w:bCs/>
        </w:rPr>
      </w:pPr>
      <w:r>
        <w:rPr>
          <w:b/>
          <w:bCs/>
        </w:rPr>
        <w:t>(</w:t>
      </w:r>
      <w:r>
        <w:rPr>
          <w:bCs/>
        </w:rPr>
        <w:t>на каждый вид спорта</w:t>
      </w:r>
      <w:r>
        <w:rPr>
          <w:b/>
          <w:bCs/>
        </w:rPr>
        <w:t>)</w:t>
      </w:r>
    </w:p>
    <w:p w:rsidR="00961760" w:rsidRDefault="00961760" w:rsidP="00E873B6">
      <w:pPr>
        <w:jc w:val="center"/>
        <w:rPr>
          <w:b/>
          <w:bCs/>
        </w:rPr>
      </w:pPr>
    </w:p>
    <w:p w:rsidR="00961760" w:rsidRDefault="00961760" w:rsidP="00E873B6">
      <w:pPr>
        <w:jc w:val="center"/>
        <w:rPr>
          <w:b/>
          <w:bCs/>
        </w:rPr>
      </w:pPr>
    </w:p>
    <w:p w:rsidR="00961760" w:rsidRDefault="00E873B6" w:rsidP="00E873B6">
      <w:pPr>
        <w:jc w:val="both"/>
      </w:pPr>
      <w:r w:rsidRPr="00961760">
        <w:rPr>
          <w:sz w:val="28"/>
          <w:szCs w:val="28"/>
        </w:rPr>
        <w:t xml:space="preserve">на участие в </w:t>
      </w:r>
      <w:r w:rsidRPr="00961760">
        <w:rPr>
          <w:sz w:val="28"/>
          <w:szCs w:val="28"/>
          <w:lang w:val="en-US"/>
        </w:rPr>
        <w:t>XV</w:t>
      </w:r>
      <w:r w:rsidRPr="00961760">
        <w:rPr>
          <w:sz w:val="28"/>
          <w:szCs w:val="28"/>
        </w:rPr>
        <w:t xml:space="preserve"> спартакиаде Карталинского муниципального района от                                       команды</w:t>
      </w:r>
      <w:r>
        <w:t>________________________________________________</w:t>
      </w:r>
      <w:r w:rsidR="00961760">
        <w:t>_____________________</w:t>
      </w:r>
    </w:p>
    <w:p w:rsidR="00961760" w:rsidRDefault="00961760" w:rsidP="00961760">
      <w:pPr>
        <w:jc w:val="center"/>
      </w:pPr>
      <w:r>
        <w:t xml:space="preserve">(наименование </w:t>
      </w:r>
      <w:r w:rsidR="00E873B6">
        <w:t>поселения</w:t>
      </w:r>
      <w:r>
        <w:t xml:space="preserve">)                             </w:t>
      </w:r>
    </w:p>
    <w:p w:rsidR="00E873B6" w:rsidRPr="00961760" w:rsidRDefault="00E873B6" w:rsidP="00961760">
      <w:pPr>
        <w:jc w:val="both"/>
        <w:rPr>
          <w:sz w:val="28"/>
          <w:szCs w:val="28"/>
        </w:rPr>
      </w:pPr>
      <w:r w:rsidRPr="00961760">
        <w:rPr>
          <w:sz w:val="28"/>
          <w:szCs w:val="28"/>
        </w:rPr>
        <w:t>Дата______________________</w:t>
      </w:r>
      <w:r w:rsidR="00961760" w:rsidRPr="00961760">
        <w:rPr>
          <w:sz w:val="28"/>
          <w:szCs w:val="28"/>
        </w:rPr>
        <w:t xml:space="preserve"> </w:t>
      </w:r>
      <w:r w:rsidRPr="00961760">
        <w:rPr>
          <w:sz w:val="28"/>
          <w:szCs w:val="28"/>
        </w:rPr>
        <w:t>по_________________</w:t>
      </w:r>
      <w:r w:rsidR="00961760" w:rsidRPr="00961760">
        <w:rPr>
          <w:sz w:val="28"/>
          <w:szCs w:val="28"/>
        </w:rPr>
        <w:t>__________</w:t>
      </w:r>
      <w:r w:rsidRPr="00961760">
        <w:rPr>
          <w:sz w:val="28"/>
          <w:szCs w:val="28"/>
        </w:rPr>
        <w:t>____________________</w:t>
      </w:r>
    </w:p>
    <w:p w:rsidR="00961760" w:rsidRDefault="00961760" w:rsidP="00E873B6">
      <w:pPr>
        <w:jc w:val="both"/>
      </w:pPr>
    </w:p>
    <w:tbl>
      <w:tblPr>
        <w:tblStyle w:val="a7"/>
        <w:tblW w:w="0" w:type="auto"/>
        <w:tblInd w:w="108" w:type="dxa"/>
        <w:tblLook w:val="04A0"/>
      </w:tblPr>
      <w:tblGrid>
        <w:gridCol w:w="567"/>
        <w:gridCol w:w="5103"/>
        <w:gridCol w:w="1985"/>
        <w:gridCol w:w="1701"/>
      </w:tblGrid>
      <w:tr w:rsidR="00E873B6" w:rsidTr="00961760">
        <w:tc>
          <w:tcPr>
            <w:tcW w:w="567" w:type="dxa"/>
            <w:tcBorders>
              <w:top w:val="single" w:sz="4" w:space="0" w:color="auto"/>
              <w:left w:val="single" w:sz="4" w:space="0" w:color="auto"/>
              <w:bottom w:val="single" w:sz="4" w:space="0" w:color="auto"/>
              <w:right w:val="single" w:sz="4" w:space="0" w:color="auto"/>
            </w:tcBorders>
            <w:hideMark/>
          </w:tcPr>
          <w:p w:rsidR="00E873B6" w:rsidRDefault="00E873B6" w:rsidP="00961760">
            <w:pPr>
              <w:jc w:val="center"/>
              <w:rPr>
                <w:sz w:val="24"/>
                <w:szCs w:val="24"/>
              </w:rPr>
            </w:pPr>
            <w:r>
              <w:rPr>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E873B6" w:rsidRDefault="00E873B6" w:rsidP="00961760">
            <w:pPr>
              <w:jc w:val="center"/>
              <w:rPr>
                <w:sz w:val="24"/>
                <w:szCs w:val="24"/>
              </w:rPr>
            </w:pPr>
            <w:r>
              <w:rPr>
                <w:sz w:val="24"/>
                <w:szCs w:val="24"/>
              </w:rPr>
              <w:t>ФИО</w:t>
            </w:r>
          </w:p>
        </w:tc>
        <w:tc>
          <w:tcPr>
            <w:tcW w:w="1985" w:type="dxa"/>
            <w:tcBorders>
              <w:top w:val="single" w:sz="4" w:space="0" w:color="auto"/>
              <w:left w:val="single" w:sz="4" w:space="0" w:color="auto"/>
              <w:bottom w:val="single" w:sz="4" w:space="0" w:color="auto"/>
              <w:right w:val="single" w:sz="4" w:space="0" w:color="auto"/>
            </w:tcBorders>
            <w:hideMark/>
          </w:tcPr>
          <w:p w:rsidR="00E873B6" w:rsidRDefault="00E873B6" w:rsidP="00961760">
            <w:pPr>
              <w:jc w:val="center"/>
              <w:rPr>
                <w:sz w:val="24"/>
                <w:szCs w:val="24"/>
              </w:rPr>
            </w:pPr>
            <w:r>
              <w:rPr>
                <w:sz w:val="24"/>
                <w:szCs w:val="24"/>
              </w:rPr>
              <w:t>Год рождения</w:t>
            </w:r>
          </w:p>
        </w:tc>
        <w:tc>
          <w:tcPr>
            <w:tcW w:w="1701" w:type="dxa"/>
            <w:tcBorders>
              <w:top w:val="single" w:sz="4" w:space="0" w:color="auto"/>
              <w:left w:val="single" w:sz="4" w:space="0" w:color="auto"/>
              <w:bottom w:val="single" w:sz="4" w:space="0" w:color="auto"/>
              <w:right w:val="single" w:sz="4" w:space="0" w:color="auto"/>
            </w:tcBorders>
          </w:tcPr>
          <w:p w:rsidR="00E873B6" w:rsidRDefault="00E873B6" w:rsidP="00961760">
            <w:pPr>
              <w:jc w:val="center"/>
              <w:rPr>
                <w:sz w:val="24"/>
                <w:szCs w:val="24"/>
              </w:rPr>
            </w:pPr>
            <w:r>
              <w:rPr>
                <w:sz w:val="24"/>
                <w:szCs w:val="24"/>
              </w:rPr>
              <w:t>Виза врача</w:t>
            </w:r>
          </w:p>
          <w:p w:rsidR="00E873B6" w:rsidRDefault="00E873B6" w:rsidP="00961760">
            <w:pPr>
              <w:jc w:val="center"/>
              <w:rPr>
                <w:sz w:val="24"/>
                <w:szCs w:val="24"/>
              </w:rPr>
            </w:pPr>
          </w:p>
          <w:p w:rsidR="00E873B6" w:rsidRDefault="00E873B6" w:rsidP="00961760">
            <w:pPr>
              <w:jc w:val="center"/>
              <w:rPr>
                <w:sz w:val="24"/>
                <w:szCs w:val="24"/>
              </w:rPr>
            </w:pPr>
          </w:p>
        </w:tc>
      </w:tr>
      <w:tr w:rsidR="00E873B6" w:rsidTr="00961760">
        <w:tc>
          <w:tcPr>
            <w:tcW w:w="567" w:type="dxa"/>
            <w:tcBorders>
              <w:top w:val="single" w:sz="4" w:space="0" w:color="auto"/>
              <w:left w:val="single" w:sz="4" w:space="0" w:color="auto"/>
              <w:bottom w:val="single" w:sz="4" w:space="0" w:color="auto"/>
              <w:right w:val="single" w:sz="4" w:space="0" w:color="auto"/>
            </w:tcBorders>
          </w:tcPr>
          <w:p w:rsidR="00E873B6" w:rsidRDefault="00E873B6" w:rsidP="00961760">
            <w:pPr>
              <w:jc w:val="center"/>
              <w:rPr>
                <w:sz w:val="24"/>
                <w:szCs w:val="24"/>
              </w:rPr>
            </w:pPr>
            <w:r>
              <w:rPr>
                <w:sz w:val="24"/>
                <w:szCs w:val="24"/>
              </w:rPr>
              <w:t>1</w:t>
            </w:r>
            <w:r w:rsidR="00961760">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E873B6" w:rsidRDefault="00E873B6">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3B6" w:rsidRDefault="00E873B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73B6" w:rsidRDefault="00E873B6">
            <w:pPr>
              <w:rPr>
                <w:sz w:val="24"/>
                <w:szCs w:val="24"/>
              </w:rPr>
            </w:pPr>
          </w:p>
        </w:tc>
      </w:tr>
      <w:tr w:rsidR="00E873B6" w:rsidTr="00961760">
        <w:tc>
          <w:tcPr>
            <w:tcW w:w="567" w:type="dxa"/>
            <w:tcBorders>
              <w:top w:val="single" w:sz="4" w:space="0" w:color="auto"/>
              <w:left w:val="single" w:sz="4" w:space="0" w:color="auto"/>
              <w:bottom w:val="single" w:sz="4" w:space="0" w:color="auto"/>
              <w:right w:val="single" w:sz="4" w:space="0" w:color="auto"/>
            </w:tcBorders>
          </w:tcPr>
          <w:p w:rsidR="00E873B6" w:rsidRDefault="00E873B6" w:rsidP="00961760">
            <w:pPr>
              <w:jc w:val="center"/>
              <w:rPr>
                <w:sz w:val="24"/>
                <w:szCs w:val="24"/>
              </w:rPr>
            </w:pPr>
            <w:r>
              <w:rPr>
                <w:sz w:val="24"/>
                <w:szCs w:val="24"/>
              </w:rPr>
              <w:t>2</w:t>
            </w:r>
            <w:r w:rsidR="00961760">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E873B6" w:rsidRDefault="00E873B6">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3B6" w:rsidRDefault="00E873B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73B6" w:rsidRDefault="00E873B6">
            <w:pPr>
              <w:rPr>
                <w:sz w:val="24"/>
                <w:szCs w:val="24"/>
              </w:rPr>
            </w:pPr>
          </w:p>
        </w:tc>
      </w:tr>
      <w:tr w:rsidR="00E873B6" w:rsidTr="00961760">
        <w:tc>
          <w:tcPr>
            <w:tcW w:w="567" w:type="dxa"/>
            <w:tcBorders>
              <w:top w:val="single" w:sz="4" w:space="0" w:color="auto"/>
              <w:left w:val="single" w:sz="4" w:space="0" w:color="auto"/>
              <w:bottom w:val="single" w:sz="4" w:space="0" w:color="auto"/>
              <w:right w:val="single" w:sz="4" w:space="0" w:color="auto"/>
            </w:tcBorders>
          </w:tcPr>
          <w:p w:rsidR="00E873B6" w:rsidRDefault="00E873B6" w:rsidP="00961760">
            <w:pPr>
              <w:jc w:val="center"/>
              <w:rPr>
                <w:sz w:val="24"/>
                <w:szCs w:val="24"/>
              </w:rPr>
            </w:pPr>
            <w:r>
              <w:rPr>
                <w:sz w:val="24"/>
                <w:szCs w:val="24"/>
              </w:rPr>
              <w:t>3</w:t>
            </w:r>
            <w:r w:rsidR="00961760">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E873B6" w:rsidRDefault="00E873B6">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873B6" w:rsidRDefault="00E873B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73B6" w:rsidRDefault="00E873B6">
            <w:pPr>
              <w:rPr>
                <w:sz w:val="24"/>
                <w:szCs w:val="24"/>
              </w:rPr>
            </w:pPr>
          </w:p>
        </w:tc>
      </w:tr>
    </w:tbl>
    <w:p w:rsidR="00E873B6" w:rsidRDefault="00E873B6" w:rsidP="00E873B6"/>
    <w:p w:rsidR="00E873B6" w:rsidRDefault="00E873B6" w:rsidP="00E873B6"/>
    <w:p w:rsidR="00E873B6" w:rsidRPr="00961760" w:rsidRDefault="00E873B6" w:rsidP="00E873B6">
      <w:pPr>
        <w:rPr>
          <w:sz w:val="28"/>
          <w:szCs w:val="28"/>
        </w:rPr>
      </w:pPr>
      <w:r w:rsidRPr="00961760">
        <w:rPr>
          <w:sz w:val="28"/>
          <w:szCs w:val="28"/>
        </w:rPr>
        <w:t>Допущено_____________ чел.</w:t>
      </w:r>
    </w:p>
    <w:p w:rsidR="00E873B6" w:rsidRPr="00961760" w:rsidRDefault="00E873B6" w:rsidP="00E873B6">
      <w:pPr>
        <w:pStyle w:val="ae"/>
        <w:rPr>
          <w:sz w:val="28"/>
          <w:szCs w:val="28"/>
        </w:rPr>
      </w:pPr>
    </w:p>
    <w:p w:rsidR="00E873B6" w:rsidRPr="00961760" w:rsidRDefault="00E873B6" w:rsidP="00E873B6">
      <w:pPr>
        <w:pStyle w:val="ae"/>
        <w:rPr>
          <w:sz w:val="28"/>
          <w:szCs w:val="28"/>
        </w:rPr>
      </w:pPr>
      <w:r w:rsidRPr="00961760">
        <w:rPr>
          <w:sz w:val="28"/>
          <w:szCs w:val="28"/>
        </w:rPr>
        <w:t>Врач__________________</w:t>
      </w:r>
    </w:p>
    <w:p w:rsidR="00E873B6" w:rsidRPr="00961760" w:rsidRDefault="00E873B6" w:rsidP="00E873B6">
      <w:pPr>
        <w:pStyle w:val="ae"/>
        <w:rPr>
          <w:sz w:val="28"/>
          <w:szCs w:val="28"/>
        </w:rPr>
      </w:pPr>
    </w:p>
    <w:p w:rsidR="00E873B6" w:rsidRPr="00961760" w:rsidRDefault="00E873B6" w:rsidP="00E873B6">
      <w:pPr>
        <w:pStyle w:val="ae"/>
        <w:rPr>
          <w:sz w:val="28"/>
          <w:szCs w:val="28"/>
        </w:rPr>
      </w:pPr>
      <w:r w:rsidRPr="00961760">
        <w:rPr>
          <w:sz w:val="28"/>
          <w:szCs w:val="28"/>
        </w:rPr>
        <w:t>Наименование медицинского учреждения ____________________</w:t>
      </w:r>
    </w:p>
    <w:p w:rsidR="00E873B6" w:rsidRPr="00961760" w:rsidRDefault="00E873B6" w:rsidP="00E873B6">
      <w:pPr>
        <w:pStyle w:val="ae"/>
        <w:rPr>
          <w:sz w:val="28"/>
          <w:szCs w:val="28"/>
        </w:rPr>
      </w:pPr>
    </w:p>
    <w:p w:rsidR="00E873B6" w:rsidRPr="00961760" w:rsidRDefault="00E873B6" w:rsidP="00E873B6">
      <w:pPr>
        <w:rPr>
          <w:sz w:val="28"/>
          <w:szCs w:val="28"/>
        </w:rPr>
      </w:pPr>
      <w:r w:rsidRPr="00961760">
        <w:rPr>
          <w:sz w:val="28"/>
          <w:szCs w:val="28"/>
        </w:rPr>
        <w:t xml:space="preserve">Глава </w:t>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r>
      <w:r w:rsidRPr="00961760">
        <w:rPr>
          <w:sz w:val="28"/>
          <w:szCs w:val="28"/>
        </w:rPr>
        <w:softHyphen/>
        <w:t xml:space="preserve"> сельского поселения__________________________</w:t>
      </w:r>
    </w:p>
    <w:p w:rsidR="00E873B6" w:rsidRPr="00961760" w:rsidRDefault="00E873B6" w:rsidP="00E873B6">
      <w:pPr>
        <w:rPr>
          <w:sz w:val="28"/>
          <w:szCs w:val="28"/>
        </w:rPr>
      </w:pPr>
      <w:r w:rsidRPr="00961760">
        <w:rPr>
          <w:sz w:val="28"/>
          <w:szCs w:val="28"/>
        </w:rPr>
        <w:t>Печать</w:t>
      </w:r>
    </w:p>
    <w:p w:rsidR="00E873B6" w:rsidRPr="00961760" w:rsidRDefault="00E873B6" w:rsidP="00E873B6">
      <w:pPr>
        <w:rPr>
          <w:sz w:val="28"/>
          <w:szCs w:val="28"/>
        </w:rPr>
      </w:pPr>
    </w:p>
    <w:p w:rsidR="00E873B6" w:rsidRDefault="00E873B6" w:rsidP="00E873B6"/>
    <w:p w:rsidR="00E873B6" w:rsidRDefault="00E873B6" w:rsidP="00E873B6"/>
    <w:p w:rsidR="00E873B6" w:rsidRDefault="00E873B6" w:rsidP="00E873B6"/>
    <w:p w:rsidR="00E873B6" w:rsidRDefault="00E873B6" w:rsidP="00E873B6"/>
    <w:p w:rsidR="00E873B6" w:rsidRDefault="00E873B6" w:rsidP="00E873B6">
      <w:pPr>
        <w:pStyle w:val="ae"/>
        <w:jc w:val="center"/>
        <w:rPr>
          <w:sz w:val="28"/>
        </w:rPr>
      </w:pPr>
    </w:p>
    <w:p w:rsidR="00E873B6" w:rsidRDefault="00E873B6" w:rsidP="00E873B6">
      <w:pPr>
        <w:pStyle w:val="ae"/>
        <w:jc w:val="center"/>
      </w:pPr>
    </w:p>
    <w:p w:rsidR="00E873B6" w:rsidRDefault="00E873B6" w:rsidP="00E873B6">
      <w:pPr>
        <w:pStyle w:val="ae"/>
        <w:jc w:val="center"/>
      </w:pPr>
    </w:p>
    <w:p w:rsidR="00961760" w:rsidRDefault="00961760" w:rsidP="00E873B6">
      <w:pPr>
        <w:pStyle w:val="ae"/>
        <w:jc w:val="center"/>
      </w:pPr>
    </w:p>
    <w:p w:rsidR="00961760" w:rsidRDefault="00961760" w:rsidP="00E873B6">
      <w:pPr>
        <w:pStyle w:val="ae"/>
        <w:jc w:val="center"/>
      </w:pPr>
    </w:p>
    <w:p w:rsidR="00961760" w:rsidRDefault="00961760" w:rsidP="00E873B6">
      <w:pPr>
        <w:pStyle w:val="ae"/>
        <w:jc w:val="center"/>
      </w:pPr>
    </w:p>
    <w:p w:rsidR="00961760" w:rsidRDefault="00961760" w:rsidP="00E873B6">
      <w:pPr>
        <w:pStyle w:val="ae"/>
        <w:jc w:val="center"/>
      </w:pPr>
    </w:p>
    <w:p w:rsidR="009C09FA" w:rsidRDefault="009C09FA" w:rsidP="00E873B6">
      <w:pPr>
        <w:pStyle w:val="ae"/>
        <w:jc w:val="center"/>
      </w:pPr>
    </w:p>
    <w:p w:rsidR="002F5EAF" w:rsidRDefault="002F5EAF" w:rsidP="00E873B6">
      <w:pPr>
        <w:pStyle w:val="ae"/>
        <w:jc w:val="center"/>
      </w:pPr>
    </w:p>
    <w:p w:rsidR="00E873B6" w:rsidRPr="00F86938" w:rsidRDefault="00E873B6" w:rsidP="00F86938">
      <w:pPr>
        <w:pStyle w:val="ae"/>
        <w:ind w:left="4536"/>
        <w:jc w:val="center"/>
        <w:rPr>
          <w:sz w:val="28"/>
          <w:szCs w:val="28"/>
        </w:rPr>
      </w:pPr>
      <w:r w:rsidRPr="00F86938">
        <w:rPr>
          <w:sz w:val="28"/>
          <w:szCs w:val="28"/>
        </w:rPr>
        <w:t>ПРИЛОЖЕНИЕ 2</w:t>
      </w:r>
    </w:p>
    <w:p w:rsidR="00E873B6" w:rsidRPr="00F86938" w:rsidRDefault="00E873B6" w:rsidP="00F86938">
      <w:pPr>
        <w:pStyle w:val="ae"/>
        <w:ind w:left="4536"/>
        <w:jc w:val="center"/>
        <w:rPr>
          <w:sz w:val="28"/>
          <w:szCs w:val="28"/>
        </w:rPr>
      </w:pPr>
      <w:r w:rsidRPr="00F86938">
        <w:rPr>
          <w:sz w:val="28"/>
          <w:szCs w:val="28"/>
        </w:rPr>
        <w:t xml:space="preserve">к Положению о проведении </w:t>
      </w:r>
      <w:r w:rsidRPr="00F86938">
        <w:rPr>
          <w:sz w:val="28"/>
          <w:szCs w:val="28"/>
          <w:lang w:val="en-US"/>
        </w:rPr>
        <w:t>XV</w:t>
      </w:r>
    </w:p>
    <w:p w:rsidR="00E873B6" w:rsidRPr="00F86938" w:rsidRDefault="00E873B6" w:rsidP="00F86938">
      <w:pPr>
        <w:pStyle w:val="ae"/>
        <w:ind w:left="4536"/>
        <w:jc w:val="center"/>
        <w:rPr>
          <w:sz w:val="28"/>
          <w:szCs w:val="28"/>
        </w:rPr>
      </w:pPr>
      <w:r w:rsidRPr="00F86938">
        <w:rPr>
          <w:sz w:val="28"/>
          <w:szCs w:val="28"/>
        </w:rPr>
        <w:t>Спартакиады Карталинского</w:t>
      </w:r>
    </w:p>
    <w:p w:rsidR="00E873B6" w:rsidRPr="00F86938" w:rsidRDefault="00E873B6" w:rsidP="00F86938">
      <w:pPr>
        <w:pStyle w:val="ae"/>
        <w:ind w:left="4536"/>
        <w:jc w:val="center"/>
        <w:rPr>
          <w:sz w:val="28"/>
          <w:szCs w:val="28"/>
        </w:rPr>
      </w:pPr>
      <w:r w:rsidRPr="00F86938">
        <w:rPr>
          <w:sz w:val="28"/>
          <w:szCs w:val="28"/>
        </w:rPr>
        <w:t>муниципального района среди</w:t>
      </w:r>
    </w:p>
    <w:p w:rsidR="00E873B6" w:rsidRPr="00F86938" w:rsidRDefault="00E873B6" w:rsidP="00F86938">
      <w:pPr>
        <w:pStyle w:val="ae"/>
        <w:ind w:left="4536"/>
        <w:jc w:val="center"/>
        <w:rPr>
          <w:sz w:val="28"/>
          <w:szCs w:val="28"/>
        </w:rPr>
      </w:pPr>
      <w:r w:rsidRPr="00F86938">
        <w:rPr>
          <w:sz w:val="28"/>
          <w:szCs w:val="28"/>
        </w:rPr>
        <w:t>сельских поселений</w:t>
      </w:r>
    </w:p>
    <w:p w:rsidR="00F86938" w:rsidRDefault="00F86938" w:rsidP="00E873B6">
      <w:pPr>
        <w:jc w:val="center"/>
      </w:pPr>
    </w:p>
    <w:p w:rsidR="00F86938" w:rsidRDefault="00F86938" w:rsidP="00E873B6">
      <w:pPr>
        <w:jc w:val="center"/>
      </w:pPr>
    </w:p>
    <w:p w:rsidR="00F86938" w:rsidRDefault="00F86938" w:rsidP="00E873B6">
      <w:pPr>
        <w:jc w:val="center"/>
      </w:pPr>
    </w:p>
    <w:p w:rsidR="00F86938" w:rsidRDefault="00F86938" w:rsidP="00E873B6">
      <w:pPr>
        <w:jc w:val="center"/>
        <w:rPr>
          <w:sz w:val="28"/>
          <w:szCs w:val="28"/>
        </w:rPr>
      </w:pPr>
      <w:r w:rsidRPr="00F86938">
        <w:rPr>
          <w:sz w:val="28"/>
          <w:szCs w:val="28"/>
        </w:rPr>
        <w:t>Таблица</w:t>
      </w:r>
      <w:r>
        <w:rPr>
          <w:sz w:val="28"/>
          <w:szCs w:val="28"/>
        </w:rPr>
        <w:t xml:space="preserve"> о</w:t>
      </w:r>
      <w:r w:rsidRPr="00F86938">
        <w:rPr>
          <w:sz w:val="28"/>
          <w:szCs w:val="28"/>
        </w:rPr>
        <w:t xml:space="preserve">ценок результатов </w:t>
      </w:r>
      <w:r w:rsidRPr="00F86938">
        <w:rPr>
          <w:sz w:val="28"/>
          <w:szCs w:val="28"/>
          <w:lang w:val="en-US"/>
        </w:rPr>
        <w:t>XV</w:t>
      </w:r>
      <w:r w:rsidRPr="00F86938">
        <w:rPr>
          <w:sz w:val="28"/>
          <w:szCs w:val="28"/>
        </w:rPr>
        <w:t xml:space="preserve"> </w:t>
      </w:r>
      <w:r>
        <w:rPr>
          <w:sz w:val="28"/>
          <w:szCs w:val="28"/>
        </w:rPr>
        <w:t xml:space="preserve">Спартакиады </w:t>
      </w:r>
    </w:p>
    <w:p w:rsidR="00F86938" w:rsidRDefault="00F86938" w:rsidP="00E873B6">
      <w:pPr>
        <w:jc w:val="center"/>
        <w:rPr>
          <w:sz w:val="28"/>
          <w:szCs w:val="28"/>
        </w:rPr>
      </w:pPr>
      <w:r>
        <w:rPr>
          <w:sz w:val="28"/>
          <w:szCs w:val="28"/>
        </w:rPr>
        <w:t>К</w:t>
      </w:r>
      <w:r w:rsidRPr="00F86938">
        <w:rPr>
          <w:sz w:val="28"/>
          <w:szCs w:val="28"/>
        </w:rPr>
        <w:t xml:space="preserve">арталинского муниципального района среди </w:t>
      </w:r>
    </w:p>
    <w:p w:rsidR="00E873B6" w:rsidRPr="00F86938" w:rsidRDefault="00F86938" w:rsidP="00E873B6">
      <w:pPr>
        <w:jc w:val="center"/>
        <w:rPr>
          <w:sz w:val="28"/>
          <w:szCs w:val="28"/>
        </w:rPr>
      </w:pPr>
      <w:r w:rsidRPr="00F86938">
        <w:rPr>
          <w:sz w:val="28"/>
          <w:szCs w:val="28"/>
        </w:rPr>
        <w:t>команд сельских поселений</w:t>
      </w:r>
    </w:p>
    <w:p w:rsidR="00F86938" w:rsidRDefault="00F86938" w:rsidP="00E873B6">
      <w:pPr>
        <w:jc w:val="center"/>
      </w:pPr>
    </w:p>
    <w:p w:rsidR="00F86938" w:rsidRDefault="00F86938" w:rsidP="00E873B6">
      <w:pPr>
        <w:jc w:val="center"/>
      </w:pPr>
    </w:p>
    <w:tbl>
      <w:tblPr>
        <w:tblStyle w:val="a7"/>
        <w:tblW w:w="10915" w:type="dxa"/>
        <w:tblInd w:w="-1026" w:type="dxa"/>
        <w:tblLayout w:type="fixed"/>
        <w:tblLook w:val="04A0"/>
      </w:tblPr>
      <w:tblGrid>
        <w:gridCol w:w="850"/>
        <w:gridCol w:w="5671"/>
        <w:gridCol w:w="2268"/>
        <w:gridCol w:w="2126"/>
      </w:tblGrid>
      <w:tr w:rsidR="00E873B6" w:rsidRPr="009C09FA" w:rsidTr="00805099">
        <w:trPr>
          <w:trHeight w:val="302"/>
        </w:trPr>
        <w:tc>
          <w:tcPr>
            <w:tcW w:w="850" w:type="dxa"/>
            <w:vMerge w:val="restart"/>
            <w:tcBorders>
              <w:top w:val="single" w:sz="4" w:space="0" w:color="auto"/>
              <w:left w:val="single" w:sz="4" w:space="0" w:color="auto"/>
              <w:bottom w:val="single" w:sz="4" w:space="0" w:color="auto"/>
              <w:right w:val="single" w:sz="4" w:space="0" w:color="auto"/>
            </w:tcBorders>
          </w:tcPr>
          <w:p w:rsidR="00E873B6" w:rsidRPr="009C09FA" w:rsidRDefault="00F86938" w:rsidP="009C09FA">
            <w:pPr>
              <w:ind w:left="-108" w:right="-108"/>
              <w:jc w:val="center"/>
              <w:rPr>
                <w:sz w:val="28"/>
                <w:szCs w:val="28"/>
              </w:rPr>
            </w:pPr>
            <w:r w:rsidRPr="009C09FA">
              <w:rPr>
                <w:sz w:val="28"/>
                <w:szCs w:val="28"/>
              </w:rPr>
              <w:t>Место</w:t>
            </w:r>
          </w:p>
        </w:tc>
        <w:tc>
          <w:tcPr>
            <w:tcW w:w="10065" w:type="dxa"/>
            <w:gridSpan w:val="3"/>
            <w:tcBorders>
              <w:top w:val="single" w:sz="4" w:space="0" w:color="auto"/>
              <w:left w:val="single" w:sz="4" w:space="0" w:color="auto"/>
              <w:bottom w:val="single" w:sz="4" w:space="0" w:color="auto"/>
              <w:right w:val="single" w:sz="4" w:space="0" w:color="auto"/>
            </w:tcBorders>
          </w:tcPr>
          <w:p w:rsidR="00E873B6" w:rsidRPr="009C09FA" w:rsidRDefault="00F86938">
            <w:pPr>
              <w:jc w:val="center"/>
              <w:rPr>
                <w:sz w:val="28"/>
                <w:szCs w:val="28"/>
              </w:rPr>
            </w:pPr>
            <w:r w:rsidRPr="009C09FA">
              <w:rPr>
                <w:sz w:val="28"/>
                <w:szCs w:val="28"/>
              </w:rPr>
              <w:t>Очки</w:t>
            </w:r>
          </w:p>
        </w:tc>
      </w:tr>
      <w:tr w:rsidR="00E873B6" w:rsidRPr="009C09FA" w:rsidTr="00805099">
        <w:trPr>
          <w:trHeight w:val="1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873B6" w:rsidRPr="009C09FA" w:rsidRDefault="00E873B6">
            <w:pPr>
              <w:rPr>
                <w:sz w:val="28"/>
                <w:szCs w:val="28"/>
              </w:rPr>
            </w:pP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ind w:left="-108" w:right="-139"/>
              <w:jc w:val="center"/>
              <w:rPr>
                <w:sz w:val="28"/>
                <w:szCs w:val="28"/>
              </w:rPr>
            </w:pPr>
            <w:r w:rsidRPr="009C09FA">
              <w:rPr>
                <w:sz w:val="28"/>
                <w:szCs w:val="28"/>
              </w:rPr>
              <w:t>Волейбол (муж), Волейбол (жен),</w:t>
            </w:r>
          </w:p>
          <w:p w:rsidR="00E873B6" w:rsidRPr="009C09FA" w:rsidRDefault="00E873B6" w:rsidP="009C09FA">
            <w:pPr>
              <w:ind w:left="-108" w:right="-139"/>
              <w:jc w:val="center"/>
              <w:rPr>
                <w:sz w:val="28"/>
                <w:szCs w:val="28"/>
              </w:rPr>
            </w:pPr>
            <w:r w:rsidRPr="009C09FA">
              <w:rPr>
                <w:sz w:val="28"/>
                <w:szCs w:val="28"/>
              </w:rPr>
              <w:t>Мини-футбол (муж),Мини-футбол (жен),</w:t>
            </w:r>
          </w:p>
          <w:p w:rsidR="00E873B6" w:rsidRPr="009C09FA" w:rsidRDefault="00E873B6" w:rsidP="009C09FA">
            <w:pPr>
              <w:ind w:left="-108" w:right="-139"/>
              <w:jc w:val="center"/>
              <w:rPr>
                <w:sz w:val="28"/>
                <w:szCs w:val="28"/>
              </w:rPr>
            </w:pPr>
            <w:r w:rsidRPr="009C09FA">
              <w:rPr>
                <w:sz w:val="28"/>
                <w:szCs w:val="28"/>
              </w:rPr>
              <w:t>Гиревой спорт, Армрестлинг,</w:t>
            </w:r>
            <w:r w:rsidR="009C09FA">
              <w:rPr>
                <w:sz w:val="28"/>
                <w:szCs w:val="28"/>
              </w:rPr>
              <w:t xml:space="preserve"> </w:t>
            </w:r>
            <w:r w:rsidRPr="009C09FA">
              <w:rPr>
                <w:sz w:val="28"/>
                <w:szCs w:val="28"/>
              </w:rPr>
              <w:t>Спортивная семья,</w:t>
            </w:r>
            <w:r w:rsidR="00F86938" w:rsidRPr="009C09FA">
              <w:rPr>
                <w:sz w:val="28"/>
                <w:szCs w:val="28"/>
              </w:rPr>
              <w:t xml:space="preserve"> </w:t>
            </w:r>
            <w:r w:rsidRPr="009C09FA">
              <w:rPr>
                <w:sz w:val="28"/>
                <w:szCs w:val="28"/>
              </w:rPr>
              <w:t>Лыжная эстафета,</w:t>
            </w:r>
            <w:r w:rsidR="009C09FA">
              <w:rPr>
                <w:sz w:val="28"/>
                <w:szCs w:val="28"/>
              </w:rPr>
              <w:t xml:space="preserve"> </w:t>
            </w:r>
            <w:r w:rsidR="00F86938" w:rsidRPr="009C09FA">
              <w:rPr>
                <w:sz w:val="28"/>
                <w:szCs w:val="28"/>
              </w:rPr>
              <w:t xml:space="preserve">Легкоатлетическая эстафета, </w:t>
            </w:r>
            <w:r w:rsidR="009C09FA">
              <w:rPr>
                <w:sz w:val="28"/>
                <w:szCs w:val="28"/>
              </w:rPr>
              <w:t xml:space="preserve">Силовое </w:t>
            </w:r>
            <w:r w:rsidR="00F86938" w:rsidRPr="009C09FA">
              <w:rPr>
                <w:sz w:val="28"/>
                <w:szCs w:val="28"/>
              </w:rPr>
              <w:t>троеборье,</w:t>
            </w:r>
            <w:r w:rsidR="009C09FA">
              <w:rPr>
                <w:sz w:val="28"/>
                <w:szCs w:val="28"/>
              </w:rPr>
              <w:t xml:space="preserve"> Баскетбол </w:t>
            </w:r>
            <w:r w:rsidRPr="009C09FA">
              <w:rPr>
                <w:sz w:val="28"/>
                <w:szCs w:val="28"/>
              </w:rPr>
              <w:t>(муж</w:t>
            </w:r>
            <w:r w:rsidR="009C09FA">
              <w:rPr>
                <w:sz w:val="28"/>
                <w:szCs w:val="28"/>
              </w:rPr>
              <w:t>.</w:t>
            </w:r>
            <w:r w:rsidRPr="009C09FA">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ind w:left="-77" w:right="-108"/>
              <w:jc w:val="center"/>
              <w:rPr>
                <w:sz w:val="28"/>
                <w:szCs w:val="28"/>
              </w:rPr>
            </w:pPr>
            <w:r w:rsidRPr="009C09FA">
              <w:rPr>
                <w:sz w:val="28"/>
                <w:szCs w:val="28"/>
              </w:rPr>
              <w:t>Настольный</w:t>
            </w:r>
          </w:p>
          <w:p w:rsidR="00E873B6" w:rsidRPr="009C09FA" w:rsidRDefault="00E873B6" w:rsidP="009C09FA">
            <w:pPr>
              <w:ind w:left="-77" w:right="-108"/>
              <w:jc w:val="center"/>
              <w:rPr>
                <w:sz w:val="28"/>
                <w:szCs w:val="28"/>
              </w:rPr>
            </w:pPr>
            <w:r w:rsidRPr="009C09FA">
              <w:rPr>
                <w:sz w:val="28"/>
                <w:szCs w:val="28"/>
              </w:rPr>
              <w:t>теннис,</w:t>
            </w:r>
            <w:r w:rsidR="009C09FA">
              <w:rPr>
                <w:sz w:val="28"/>
                <w:szCs w:val="28"/>
              </w:rPr>
              <w:t xml:space="preserve"> </w:t>
            </w:r>
            <w:r w:rsidRPr="009C09FA">
              <w:rPr>
                <w:sz w:val="28"/>
                <w:szCs w:val="28"/>
              </w:rPr>
              <w:t>Шахматы,</w:t>
            </w:r>
          </w:p>
          <w:p w:rsidR="00E873B6" w:rsidRPr="009C09FA" w:rsidRDefault="00E873B6" w:rsidP="009C09FA">
            <w:pPr>
              <w:ind w:left="-77" w:right="-108"/>
              <w:jc w:val="center"/>
              <w:rPr>
                <w:sz w:val="28"/>
                <w:szCs w:val="28"/>
              </w:rPr>
            </w:pPr>
            <w:r w:rsidRPr="009C09FA">
              <w:rPr>
                <w:sz w:val="28"/>
                <w:szCs w:val="28"/>
              </w:rPr>
              <w:t>Шашки,</w:t>
            </w:r>
            <w:r w:rsidR="009C09FA">
              <w:rPr>
                <w:sz w:val="28"/>
                <w:szCs w:val="28"/>
              </w:rPr>
              <w:t xml:space="preserve"> </w:t>
            </w:r>
            <w:r w:rsidRPr="009C09FA">
              <w:rPr>
                <w:sz w:val="28"/>
                <w:szCs w:val="28"/>
              </w:rPr>
              <w:t>Стрельба,</w:t>
            </w:r>
          </w:p>
          <w:p w:rsidR="00E873B6" w:rsidRPr="009C09FA" w:rsidRDefault="00E873B6" w:rsidP="009C09FA">
            <w:pPr>
              <w:ind w:left="-77" w:right="-108"/>
              <w:jc w:val="center"/>
              <w:rPr>
                <w:sz w:val="28"/>
                <w:szCs w:val="28"/>
              </w:rPr>
            </w:pPr>
            <w:r w:rsidRPr="009C09FA">
              <w:rPr>
                <w:sz w:val="28"/>
                <w:szCs w:val="28"/>
              </w:rPr>
              <w:t>Перетягивание</w:t>
            </w:r>
          </w:p>
          <w:p w:rsidR="00E873B6" w:rsidRPr="009C09FA" w:rsidRDefault="002F5EAF" w:rsidP="009C09FA">
            <w:pPr>
              <w:ind w:left="-77" w:right="-108"/>
              <w:jc w:val="center"/>
              <w:rPr>
                <w:sz w:val="28"/>
                <w:szCs w:val="28"/>
              </w:rPr>
            </w:pPr>
            <w:r>
              <w:rPr>
                <w:sz w:val="28"/>
                <w:szCs w:val="28"/>
              </w:rPr>
              <w:t>к</w:t>
            </w:r>
            <w:r w:rsidR="00F86938" w:rsidRPr="009C09FA">
              <w:rPr>
                <w:sz w:val="28"/>
                <w:szCs w:val="28"/>
              </w:rPr>
              <w:t>аната</w:t>
            </w:r>
          </w:p>
        </w:tc>
        <w:tc>
          <w:tcPr>
            <w:tcW w:w="2126" w:type="dxa"/>
            <w:tcBorders>
              <w:top w:val="single" w:sz="4" w:space="0" w:color="auto"/>
              <w:left w:val="single" w:sz="4" w:space="0" w:color="auto"/>
              <w:bottom w:val="single" w:sz="4" w:space="0" w:color="auto"/>
              <w:right w:val="single" w:sz="4" w:space="0" w:color="auto"/>
            </w:tcBorders>
          </w:tcPr>
          <w:p w:rsidR="00E873B6" w:rsidRPr="009C09FA" w:rsidRDefault="00F86938" w:rsidP="009C09FA">
            <w:pPr>
              <w:ind w:left="-108" w:right="-108"/>
              <w:jc w:val="center"/>
              <w:rPr>
                <w:sz w:val="28"/>
                <w:szCs w:val="28"/>
              </w:rPr>
            </w:pPr>
            <w:r w:rsidRPr="009C09FA">
              <w:rPr>
                <w:sz w:val="28"/>
                <w:szCs w:val="28"/>
              </w:rPr>
              <w:t>Индивидуальные</w:t>
            </w:r>
          </w:p>
          <w:p w:rsidR="00E873B6" w:rsidRPr="009C09FA" w:rsidRDefault="002F5EAF">
            <w:pPr>
              <w:jc w:val="center"/>
              <w:rPr>
                <w:sz w:val="28"/>
                <w:szCs w:val="28"/>
              </w:rPr>
            </w:pPr>
            <w:r>
              <w:rPr>
                <w:sz w:val="28"/>
                <w:szCs w:val="28"/>
              </w:rPr>
              <w:t>в</w:t>
            </w:r>
            <w:r w:rsidR="00F86938" w:rsidRPr="009C09FA">
              <w:rPr>
                <w:sz w:val="28"/>
                <w:szCs w:val="28"/>
              </w:rPr>
              <w:t>иды</w:t>
            </w:r>
          </w:p>
        </w:tc>
      </w:tr>
      <w:tr w:rsidR="00E873B6" w:rsidRPr="009C09FA" w:rsidTr="00805099">
        <w:trPr>
          <w:trHeight w:val="145"/>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70</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60</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30</w:t>
            </w:r>
          </w:p>
        </w:tc>
      </w:tr>
      <w:tr w:rsidR="00E873B6" w:rsidRPr="009C09FA" w:rsidTr="00805099">
        <w:trPr>
          <w:trHeight w:val="253"/>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66</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57</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27</w:t>
            </w:r>
          </w:p>
        </w:tc>
      </w:tr>
      <w:tr w:rsidR="00E873B6" w:rsidRPr="009C09FA" w:rsidTr="00805099">
        <w:trPr>
          <w:trHeight w:val="202"/>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63</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55</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25</w:t>
            </w:r>
          </w:p>
        </w:tc>
      </w:tr>
      <w:tr w:rsidR="00E873B6" w:rsidRPr="009C09FA" w:rsidTr="00805099">
        <w:trPr>
          <w:trHeight w:val="305"/>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4</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60</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53</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23</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5</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58</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51</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22</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6</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56</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49</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21</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7</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54</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47</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20</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8</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52</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45</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19</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9</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50</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43</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18</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10</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41</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17</w:t>
            </w:r>
          </w:p>
        </w:tc>
      </w:tr>
      <w:tr w:rsidR="00E873B6" w:rsidRPr="009C09FA" w:rsidTr="00805099">
        <w:trPr>
          <w:trHeight w:val="240"/>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11</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46</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39</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16</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12</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44</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37</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15</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13</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41</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505D1">
            <w:pPr>
              <w:jc w:val="center"/>
              <w:rPr>
                <w:sz w:val="28"/>
                <w:szCs w:val="28"/>
              </w:rPr>
            </w:pPr>
            <w:r w:rsidRPr="009C09FA">
              <w:rPr>
                <w:sz w:val="28"/>
                <w:szCs w:val="28"/>
              </w:rPr>
              <w:t>34</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14</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14</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38</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31</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13</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15</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35</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28</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12</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16</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32</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25</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11</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17</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29</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22</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10</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18</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26</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19</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9</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19</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23</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16</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8</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20</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7</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21</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17</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6</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22</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5</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23</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4</w:t>
            </w:r>
          </w:p>
        </w:tc>
      </w:tr>
      <w:tr w:rsidR="00E873B6" w:rsidRPr="009C09FA" w:rsidTr="00805099">
        <w:trPr>
          <w:trHeight w:val="174"/>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24</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3</w:t>
            </w:r>
          </w:p>
        </w:tc>
      </w:tr>
      <w:tr w:rsidR="00E873B6" w:rsidRPr="009C09FA" w:rsidTr="00805099">
        <w:trPr>
          <w:trHeight w:val="278"/>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25</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w:t>
            </w:r>
          </w:p>
        </w:tc>
      </w:tr>
      <w:tr w:rsidR="00E873B6" w:rsidRPr="009C09FA" w:rsidTr="00805099">
        <w:trPr>
          <w:trHeight w:val="225"/>
        </w:trPr>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26</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873B6" w:rsidRPr="009C09FA" w:rsidRDefault="00F86938" w:rsidP="009C09FA">
            <w:pPr>
              <w:jc w:val="center"/>
              <w:rPr>
                <w:sz w:val="28"/>
                <w:szCs w:val="28"/>
              </w:rPr>
            </w:pPr>
            <w:r w:rsidRPr="009C09FA">
              <w:rPr>
                <w:sz w:val="28"/>
                <w:szCs w:val="28"/>
              </w:rPr>
              <w:t>С 26 по 100 место -</w:t>
            </w:r>
            <w:r w:rsidR="009C09FA">
              <w:rPr>
                <w:sz w:val="28"/>
                <w:szCs w:val="28"/>
              </w:rPr>
              <w:t xml:space="preserve"> </w:t>
            </w:r>
            <w:r w:rsidRPr="009C09FA">
              <w:rPr>
                <w:sz w:val="28"/>
                <w:szCs w:val="28"/>
              </w:rPr>
              <w:t>1 очко</w:t>
            </w:r>
          </w:p>
        </w:tc>
      </w:tr>
      <w:tr w:rsidR="00E873B6" w:rsidRPr="009C09FA" w:rsidTr="00805099">
        <w:tc>
          <w:tcPr>
            <w:tcW w:w="850"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27</w:t>
            </w:r>
          </w:p>
        </w:tc>
        <w:tc>
          <w:tcPr>
            <w:tcW w:w="5671"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E873B6" w:rsidRPr="009C09FA" w:rsidRDefault="00E873B6" w:rsidP="009C09FA">
            <w:pPr>
              <w:jc w:val="center"/>
              <w:rPr>
                <w:sz w:val="28"/>
                <w:szCs w:val="28"/>
              </w:rPr>
            </w:pPr>
            <w:r w:rsidRPr="009C09FA">
              <w:rPr>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73B6" w:rsidRPr="009C09FA" w:rsidRDefault="00E873B6" w:rsidP="009C09FA">
            <w:pPr>
              <w:rPr>
                <w:sz w:val="28"/>
                <w:szCs w:val="28"/>
              </w:rPr>
            </w:pPr>
          </w:p>
        </w:tc>
      </w:tr>
    </w:tbl>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9505D1" w:rsidRDefault="009505D1" w:rsidP="00C92E7E">
      <w:pPr>
        <w:ind w:left="4536"/>
        <w:jc w:val="center"/>
        <w:rPr>
          <w:sz w:val="28"/>
          <w:szCs w:val="28"/>
        </w:rPr>
      </w:pPr>
    </w:p>
    <w:p w:rsidR="00E873B6" w:rsidRPr="00C92E7E" w:rsidRDefault="00E873B6" w:rsidP="00C92E7E">
      <w:pPr>
        <w:ind w:left="4536"/>
        <w:jc w:val="center"/>
        <w:rPr>
          <w:sz w:val="28"/>
          <w:szCs w:val="28"/>
        </w:rPr>
      </w:pPr>
      <w:r w:rsidRPr="00C92E7E">
        <w:rPr>
          <w:sz w:val="28"/>
          <w:szCs w:val="28"/>
        </w:rPr>
        <w:t>ПРИЛОЖЕНИЕ 3</w:t>
      </w:r>
    </w:p>
    <w:p w:rsidR="00E873B6" w:rsidRPr="00C92E7E" w:rsidRDefault="00E873B6" w:rsidP="00C92E7E">
      <w:pPr>
        <w:pStyle w:val="ae"/>
        <w:ind w:left="4536"/>
        <w:jc w:val="center"/>
        <w:rPr>
          <w:sz w:val="28"/>
          <w:szCs w:val="28"/>
        </w:rPr>
      </w:pPr>
      <w:r w:rsidRPr="00C92E7E">
        <w:rPr>
          <w:sz w:val="28"/>
          <w:szCs w:val="28"/>
        </w:rPr>
        <w:t xml:space="preserve">к Положению о проведении </w:t>
      </w:r>
      <w:r w:rsidRPr="00C92E7E">
        <w:rPr>
          <w:sz w:val="28"/>
          <w:szCs w:val="28"/>
          <w:lang w:val="en-US"/>
        </w:rPr>
        <w:t>XV</w:t>
      </w:r>
    </w:p>
    <w:p w:rsidR="00E873B6" w:rsidRPr="00C92E7E" w:rsidRDefault="00E873B6" w:rsidP="00C92E7E">
      <w:pPr>
        <w:pStyle w:val="ae"/>
        <w:ind w:left="4536"/>
        <w:jc w:val="center"/>
        <w:rPr>
          <w:sz w:val="28"/>
          <w:szCs w:val="28"/>
        </w:rPr>
      </w:pPr>
      <w:r w:rsidRPr="00C92E7E">
        <w:rPr>
          <w:sz w:val="28"/>
          <w:szCs w:val="28"/>
        </w:rPr>
        <w:t>Спартакиады Карталинского</w:t>
      </w:r>
    </w:p>
    <w:p w:rsidR="00E873B6" w:rsidRPr="00C92E7E" w:rsidRDefault="00E873B6" w:rsidP="00C92E7E">
      <w:pPr>
        <w:pStyle w:val="ae"/>
        <w:ind w:left="4536"/>
        <w:jc w:val="center"/>
        <w:rPr>
          <w:sz w:val="28"/>
          <w:szCs w:val="28"/>
        </w:rPr>
      </w:pPr>
      <w:r w:rsidRPr="00C92E7E">
        <w:rPr>
          <w:sz w:val="28"/>
          <w:szCs w:val="28"/>
        </w:rPr>
        <w:t>муниципального района среди</w:t>
      </w:r>
    </w:p>
    <w:p w:rsidR="00E873B6" w:rsidRDefault="00E873B6" w:rsidP="00C92E7E">
      <w:pPr>
        <w:pStyle w:val="ae"/>
        <w:tabs>
          <w:tab w:val="center" w:pos="4674"/>
          <w:tab w:val="left" w:pos="6420"/>
        </w:tabs>
        <w:ind w:left="4536"/>
        <w:jc w:val="center"/>
        <w:rPr>
          <w:sz w:val="28"/>
          <w:szCs w:val="28"/>
        </w:rPr>
      </w:pPr>
      <w:r w:rsidRPr="00C92E7E">
        <w:rPr>
          <w:sz w:val="28"/>
          <w:szCs w:val="28"/>
        </w:rPr>
        <w:t>сельских поселений</w:t>
      </w:r>
    </w:p>
    <w:p w:rsidR="00C92E7E" w:rsidRDefault="00C92E7E" w:rsidP="00C92E7E">
      <w:pPr>
        <w:pStyle w:val="ae"/>
        <w:tabs>
          <w:tab w:val="center" w:pos="4674"/>
          <w:tab w:val="left" w:pos="6420"/>
        </w:tabs>
        <w:ind w:left="4536"/>
        <w:jc w:val="center"/>
        <w:rPr>
          <w:sz w:val="28"/>
          <w:szCs w:val="28"/>
        </w:rPr>
      </w:pPr>
    </w:p>
    <w:p w:rsidR="00C92E7E" w:rsidRDefault="00C92E7E" w:rsidP="00C92E7E">
      <w:pPr>
        <w:pStyle w:val="ae"/>
        <w:tabs>
          <w:tab w:val="center" w:pos="4674"/>
          <w:tab w:val="left" w:pos="6420"/>
        </w:tabs>
        <w:ind w:left="4536"/>
        <w:jc w:val="center"/>
        <w:rPr>
          <w:sz w:val="28"/>
          <w:szCs w:val="28"/>
        </w:rPr>
      </w:pPr>
    </w:p>
    <w:p w:rsidR="00C92E7E" w:rsidRPr="00C92E7E" w:rsidRDefault="00C92E7E" w:rsidP="00C92E7E">
      <w:pPr>
        <w:pStyle w:val="ae"/>
        <w:tabs>
          <w:tab w:val="center" w:pos="4674"/>
          <w:tab w:val="left" w:pos="6420"/>
        </w:tabs>
        <w:ind w:left="4536"/>
        <w:jc w:val="center"/>
        <w:rPr>
          <w:sz w:val="28"/>
          <w:szCs w:val="28"/>
        </w:rPr>
      </w:pPr>
    </w:p>
    <w:p w:rsidR="003A244D" w:rsidRDefault="00C92E7E" w:rsidP="00E873B6">
      <w:pPr>
        <w:jc w:val="center"/>
        <w:rPr>
          <w:sz w:val="28"/>
          <w:szCs w:val="28"/>
        </w:rPr>
      </w:pPr>
      <w:r w:rsidRPr="00C92E7E">
        <w:rPr>
          <w:sz w:val="28"/>
          <w:szCs w:val="28"/>
        </w:rPr>
        <w:t xml:space="preserve">Таблица оценок результатов  </w:t>
      </w:r>
      <w:r w:rsidRPr="00C92E7E">
        <w:rPr>
          <w:sz w:val="28"/>
          <w:szCs w:val="28"/>
          <w:lang w:val="en-US"/>
        </w:rPr>
        <w:t>XV</w:t>
      </w:r>
      <w:r w:rsidRPr="00C92E7E">
        <w:rPr>
          <w:sz w:val="28"/>
          <w:szCs w:val="28"/>
        </w:rPr>
        <w:t xml:space="preserve"> </w:t>
      </w:r>
      <w:r>
        <w:rPr>
          <w:sz w:val="28"/>
          <w:szCs w:val="28"/>
        </w:rPr>
        <w:t xml:space="preserve">Спартакиады </w:t>
      </w:r>
    </w:p>
    <w:p w:rsidR="003A244D" w:rsidRDefault="00C92E7E" w:rsidP="00E873B6">
      <w:pPr>
        <w:jc w:val="center"/>
        <w:rPr>
          <w:sz w:val="28"/>
          <w:szCs w:val="28"/>
        </w:rPr>
      </w:pPr>
      <w:r>
        <w:rPr>
          <w:sz w:val="28"/>
          <w:szCs w:val="28"/>
        </w:rPr>
        <w:t>К</w:t>
      </w:r>
      <w:r w:rsidRPr="00C92E7E">
        <w:rPr>
          <w:sz w:val="28"/>
          <w:szCs w:val="28"/>
        </w:rPr>
        <w:t>арта</w:t>
      </w:r>
      <w:r w:rsidR="003A244D">
        <w:rPr>
          <w:sz w:val="28"/>
          <w:szCs w:val="28"/>
        </w:rPr>
        <w:t>линского муниципального района</w:t>
      </w:r>
      <w:r w:rsidRPr="00C92E7E">
        <w:rPr>
          <w:sz w:val="28"/>
          <w:szCs w:val="28"/>
        </w:rPr>
        <w:t xml:space="preserve">  в игровых </w:t>
      </w:r>
    </w:p>
    <w:p w:rsidR="003A244D" w:rsidRDefault="00C92E7E" w:rsidP="00E873B6">
      <w:pPr>
        <w:jc w:val="center"/>
        <w:rPr>
          <w:sz w:val="28"/>
          <w:szCs w:val="28"/>
        </w:rPr>
      </w:pPr>
      <w:r w:rsidRPr="00C92E7E">
        <w:rPr>
          <w:sz w:val="28"/>
          <w:szCs w:val="28"/>
        </w:rPr>
        <w:t>видах спорта для команд,  принимающих уча</w:t>
      </w:r>
      <w:r w:rsidR="003A244D">
        <w:rPr>
          <w:sz w:val="28"/>
          <w:szCs w:val="28"/>
        </w:rPr>
        <w:t xml:space="preserve">стие </w:t>
      </w:r>
    </w:p>
    <w:p w:rsidR="003A244D" w:rsidRDefault="003A244D" w:rsidP="00E873B6">
      <w:pPr>
        <w:jc w:val="center"/>
        <w:rPr>
          <w:sz w:val="28"/>
          <w:szCs w:val="28"/>
        </w:rPr>
      </w:pPr>
      <w:r>
        <w:rPr>
          <w:sz w:val="28"/>
          <w:szCs w:val="28"/>
        </w:rPr>
        <w:t xml:space="preserve">в зональных соревнованиях Спартакиады </w:t>
      </w:r>
    </w:p>
    <w:p w:rsidR="003A244D" w:rsidRDefault="003A244D" w:rsidP="00E873B6">
      <w:pPr>
        <w:jc w:val="center"/>
        <w:rPr>
          <w:sz w:val="28"/>
          <w:szCs w:val="28"/>
        </w:rPr>
      </w:pPr>
      <w:r>
        <w:rPr>
          <w:sz w:val="28"/>
          <w:szCs w:val="28"/>
        </w:rPr>
        <w:t>К</w:t>
      </w:r>
      <w:r w:rsidR="00C92E7E" w:rsidRPr="00C92E7E">
        <w:rPr>
          <w:sz w:val="28"/>
          <w:szCs w:val="28"/>
        </w:rPr>
        <w:t>арта</w:t>
      </w:r>
      <w:r>
        <w:rPr>
          <w:sz w:val="28"/>
          <w:szCs w:val="28"/>
        </w:rPr>
        <w:t>линского муниципального района</w:t>
      </w:r>
    </w:p>
    <w:p w:rsidR="00E873B6" w:rsidRPr="00C92E7E" w:rsidRDefault="00C92E7E" w:rsidP="00E873B6">
      <w:pPr>
        <w:jc w:val="center"/>
        <w:rPr>
          <w:sz w:val="28"/>
          <w:szCs w:val="28"/>
        </w:rPr>
      </w:pPr>
      <w:r w:rsidRPr="00C92E7E">
        <w:rPr>
          <w:sz w:val="28"/>
          <w:szCs w:val="28"/>
        </w:rPr>
        <w:t>( волейбол, мини – футбол, хоккей</w:t>
      </w:r>
      <w:r w:rsidR="00E873B6" w:rsidRPr="00C92E7E">
        <w:rPr>
          <w:sz w:val="28"/>
          <w:szCs w:val="28"/>
        </w:rPr>
        <w:t>)</w:t>
      </w:r>
    </w:p>
    <w:p w:rsidR="00E873B6" w:rsidRDefault="00E873B6" w:rsidP="00E873B6">
      <w:pPr>
        <w:jc w:val="center"/>
      </w:pPr>
    </w:p>
    <w:p w:rsidR="00E873B6" w:rsidRDefault="00E873B6" w:rsidP="00E873B6">
      <w:pPr>
        <w:jc w:val="center"/>
      </w:pPr>
    </w:p>
    <w:tbl>
      <w:tblPr>
        <w:tblStyle w:val="a7"/>
        <w:tblW w:w="9606" w:type="dxa"/>
        <w:tblLayout w:type="fixed"/>
        <w:tblLook w:val="04A0"/>
      </w:tblPr>
      <w:tblGrid>
        <w:gridCol w:w="5201"/>
        <w:gridCol w:w="1853"/>
        <w:gridCol w:w="2552"/>
      </w:tblGrid>
      <w:tr w:rsidR="00E873B6" w:rsidRPr="003A244D" w:rsidTr="009505D1">
        <w:trPr>
          <w:trHeight w:val="435"/>
        </w:trPr>
        <w:tc>
          <w:tcPr>
            <w:tcW w:w="5201" w:type="dxa"/>
            <w:tcBorders>
              <w:top w:val="single" w:sz="4" w:space="0" w:color="auto"/>
              <w:left w:val="single" w:sz="4" w:space="0" w:color="auto"/>
              <w:bottom w:val="single" w:sz="4" w:space="0" w:color="auto"/>
              <w:right w:val="single" w:sz="4" w:space="0" w:color="auto"/>
            </w:tcBorders>
          </w:tcPr>
          <w:p w:rsidR="00E873B6" w:rsidRPr="003A244D" w:rsidRDefault="003A244D">
            <w:pPr>
              <w:jc w:val="center"/>
              <w:rPr>
                <w:sz w:val="28"/>
                <w:szCs w:val="28"/>
              </w:rPr>
            </w:pPr>
            <w:r w:rsidRPr="003A244D">
              <w:rPr>
                <w:sz w:val="28"/>
                <w:szCs w:val="28"/>
              </w:rPr>
              <w:t xml:space="preserve"> Место команды в зональных соревнованиях</w:t>
            </w:r>
          </w:p>
          <w:p w:rsidR="00E873B6" w:rsidRPr="003A244D" w:rsidRDefault="00E873B6">
            <w:pPr>
              <w:jc w:val="center"/>
              <w:rPr>
                <w:sz w:val="28"/>
                <w:szCs w:val="28"/>
              </w:rPr>
            </w:pPr>
          </w:p>
        </w:tc>
        <w:tc>
          <w:tcPr>
            <w:tcW w:w="1853" w:type="dxa"/>
            <w:tcBorders>
              <w:top w:val="single" w:sz="4" w:space="0" w:color="auto"/>
              <w:left w:val="single" w:sz="4" w:space="0" w:color="auto"/>
              <w:bottom w:val="single" w:sz="4" w:space="0" w:color="auto"/>
              <w:right w:val="single" w:sz="4" w:space="0" w:color="auto"/>
            </w:tcBorders>
            <w:hideMark/>
          </w:tcPr>
          <w:p w:rsidR="00E873B6" w:rsidRPr="003A244D" w:rsidRDefault="003A244D">
            <w:pPr>
              <w:jc w:val="center"/>
              <w:rPr>
                <w:sz w:val="28"/>
                <w:szCs w:val="28"/>
              </w:rPr>
            </w:pPr>
            <w:r w:rsidRPr="003A244D">
              <w:rPr>
                <w:sz w:val="28"/>
                <w:szCs w:val="28"/>
              </w:rPr>
              <w:t xml:space="preserve">Очки, полученные </w:t>
            </w:r>
          </w:p>
          <w:p w:rsidR="00E873B6" w:rsidRPr="003A244D" w:rsidRDefault="003A244D" w:rsidP="009505D1">
            <w:pPr>
              <w:ind w:left="-98" w:right="-108"/>
              <w:jc w:val="center"/>
              <w:rPr>
                <w:sz w:val="28"/>
                <w:szCs w:val="28"/>
              </w:rPr>
            </w:pPr>
            <w:r w:rsidRPr="003A244D">
              <w:rPr>
                <w:sz w:val="28"/>
                <w:szCs w:val="28"/>
              </w:rPr>
              <w:t>Командой в</w:t>
            </w:r>
            <w:r w:rsidRPr="003A244D">
              <w:rPr>
                <w:sz w:val="28"/>
                <w:szCs w:val="28"/>
              </w:rPr>
              <w:br/>
              <w:t>зо</w:t>
            </w:r>
            <w:r>
              <w:rPr>
                <w:sz w:val="28"/>
                <w:szCs w:val="28"/>
              </w:rPr>
              <w:t>н</w:t>
            </w:r>
            <w:r w:rsidRPr="003A244D">
              <w:rPr>
                <w:sz w:val="28"/>
                <w:szCs w:val="28"/>
              </w:rPr>
              <w:t>альных соревнованиях</w:t>
            </w:r>
          </w:p>
        </w:tc>
        <w:tc>
          <w:tcPr>
            <w:tcW w:w="2552" w:type="dxa"/>
            <w:tcBorders>
              <w:top w:val="single" w:sz="4" w:space="0" w:color="auto"/>
              <w:left w:val="single" w:sz="4" w:space="0" w:color="auto"/>
              <w:bottom w:val="single" w:sz="4" w:space="0" w:color="auto"/>
              <w:right w:val="single" w:sz="4" w:space="0" w:color="auto"/>
            </w:tcBorders>
          </w:tcPr>
          <w:p w:rsidR="00E873B6" w:rsidRPr="003A244D" w:rsidRDefault="003A244D">
            <w:pPr>
              <w:jc w:val="center"/>
              <w:rPr>
                <w:sz w:val="28"/>
                <w:szCs w:val="28"/>
              </w:rPr>
            </w:pPr>
            <w:r w:rsidRPr="003A244D">
              <w:rPr>
                <w:sz w:val="28"/>
                <w:szCs w:val="28"/>
              </w:rPr>
              <w:t>Формула</w:t>
            </w:r>
          </w:p>
          <w:p w:rsidR="00E873B6" w:rsidRPr="003A244D" w:rsidRDefault="003A244D">
            <w:pPr>
              <w:jc w:val="center"/>
              <w:rPr>
                <w:sz w:val="28"/>
                <w:szCs w:val="28"/>
              </w:rPr>
            </w:pPr>
            <w:r w:rsidRPr="003A244D">
              <w:rPr>
                <w:sz w:val="28"/>
                <w:szCs w:val="28"/>
              </w:rPr>
              <w:t>Подсчета</w:t>
            </w:r>
          </w:p>
          <w:p w:rsidR="00E873B6" w:rsidRPr="003A244D" w:rsidRDefault="003A244D">
            <w:pPr>
              <w:jc w:val="center"/>
              <w:rPr>
                <w:sz w:val="28"/>
                <w:szCs w:val="28"/>
              </w:rPr>
            </w:pPr>
            <w:r w:rsidRPr="003A244D">
              <w:rPr>
                <w:sz w:val="28"/>
                <w:szCs w:val="28"/>
              </w:rPr>
              <w:t>Очков</w:t>
            </w:r>
          </w:p>
        </w:tc>
      </w:tr>
      <w:tr w:rsidR="00E873B6" w:rsidRPr="003A244D" w:rsidTr="009505D1">
        <w:trPr>
          <w:trHeight w:val="1485"/>
        </w:trPr>
        <w:tc>
          <w:tcPr>
            <w:tcW w:w="5201" w:type="dxa"/>
            <w:tcBorders>
              <w:top w:val="single" w:sz="4" w:space="0" w:color="auto"/>
              <w:left w:val="single" w:sz="4" w:space="0" w:color="auto"/>
              <w:bottom w:val="single" w:sz="4" w:space="0" w:color="auto"/>
              <w:right w:val="single" w:sz="4" w:space="0" w:color="auto"/>
            </w:tcBorders>
          </w:tcPr>
          <w:p w:rsidR="00E873B6" w:rsidRPr="003A244D" w:rsidRDefault="003A244D">
            <w:pPr>
              <w:jc w:val="center"/>
              <w:rPr>
                <w:sz w:val="28"/>
                <w:szCs w:val="28"/>
              </w:rPr>
            </w:pPr>
            <w:r w:rsidRPr="003A244D">
              <w:rPr>
                <w:sz w:val="28"/>
                <w:szCs w:val="28"/>
              </w:rPr>
              <w:t>2 место</w:t>
            </w:r>
          </w:p>
          <w:p w:rsidR="00E873B6" w:rsidRPr="003A244D" w:rsidRDefault="00E873B6">
            <w:pPr>
              <w:jc w:val="center"/>
              <w:rPr>
                <w:sz w:val="28"/>
                <w:szCs w:val="28"/>
              </w:rPr>
            </w:pPr>
            <w:r w:rsidRPr="003A244D">
              <w:rPr>
                <w:sz w:val="28"/>
                <w:szCs w:val="28"/>
              </w:rPr>
              <w:t>В итогов</w:t>
            </w:r>
            <w:r w:rsidR="003A244D">
              <w:rPr>
                <w:sz w:val="28"/>
                <w:szCs w:val="28"/>
              </w:rPr>
              <w:t>ую таблицу заносится  5-7 место</w:t>
            </w:r>
          </w:p>
        </w:tc>
        <w:tc>
          <w:tcPr>
            <w:tcW w:w="1853" w:type="dxa"/>
            <w:tcBorders>
              <w:top w:val="single" w:sz="4" w:space="0" w:color="auto"/>
              <w:left w:val="single" w:sz="4" w:space="0" w:color="auto"/>
              <w:bottom w:val="single" w:sz="4" w:space="0" w:color="auto"/>
              <w:right w:val="single" w:sz="4" w:space="0" w:color="auto"/>
            </w:tcBorders>
          </w:tcPr>
          <w:p w:rsidR="00E873B6" w:rsidRPr="003A244D" w:rsidRDefault="00E873B6">
            <w:pPr>
              <w:jc w:val="center"/>
              <w:rPr>
                <w:sz w:val="28"/>
                <w:szCs w:val="28"/>
              </w:rPr>
            </w:pPr>
            <w:r w:rsidRPr="003A244D">
              <w:rPr>
                <w:sz w:val="28"/>
                <w:szCs w:val="28"/>
              </w:rPr>
              <w:t>56 очков</w:t>
            </w:r>
          </w:p>
        </w:tc>
        <w:tc>
          <w:tcPr>
            <w:tcW w:w="2552" w:type="dxa"/>
            <w:tcBorders>
              <w:top w:val="single" w:sz="4" w:space="0" w:color="auto"/>
              <w:left w:val="single" w:sz="4" w:space="0" w:color="auto"/>
              <w:bottom w:val="single" w:sz="4" w:space="0" w:color="auto"/>
              <w:right w:val="single" w:sz="4" w:space="0" w:color="auto"/>
            </w:tcBorders>
            <w:hideMark/>
          </w:tcPr>
          <w:p w:rsidR="00E873B6" w:rsidRPr="003A244D" w:rsidRDefault="00E873B6" w:rsidP="003A244D">
            <w:pPr>
              <w:ind w:left="-105" w:right="-149"/>
              <w:jc w:val="center"/>
              <w:rPr>
                <w:sz w:val="28"/>
                <w:szCs w:val="28"/>
              </w:rPr>
            </w:pPr>
            <w:r w:rsidRPr="003A244D">
              <w:rPr>
                <w:sz w:val="28"/>
                <w:szCs w:val="28"/>
              </w:rPr>
              <w:t>5 место</w:t>
            </w:r>
            <w:r w:rsidR="003A244D">
              <w:rPr>
                <w:sz w:val="28"/>
                <w:szCs w:val="28"/>
              </w:rPr>
              <w:t xml:space="preserve"> </w:t>
            </w:r>
            <w:r w:rsidRPr="003A244D">
              <w:rPr>
                <w:sz w:val="28"/>
                <w:szCs w:val="28"/>
              </w:rPr>
              <w:t>- 58 очков</w:t>
            </w:r>
          </w:p>
          <w:p w:rsidR="00E873B6" w:rsidRPr="003A244D" w:rsidRDefault="00E873B6" w:rsidP="003A244D">
            <w:pPr>
              <w:ind w:left="-105" w:right="-149"/>
              <w:jc w:val="center"/>
              <w:rPr>
                <w:sz w:val="28"/>
                <w:szCs w:val="28"/>
              </w:rPr>
            </w:pPr>
            <w:r w:rsidRPr="003A244D">
              <w:rPr>
                <w:sz w:val="28"/>
                <w:szCs w:val="28"/>
              </w:rPr>
              <w:t>6 место</w:t>
            </w:r>
            <w:r w:rsidR="003A244D">
              <w:rPr>
                <w:sz w:val="28"/>
                <w:szCs w:val="28"/>
              </w:rPr>
              <w:t xml:space="preserve"> </w:t>
            </w:r>
            <w:r w:rsidRPr="003A244D">
              <w:rPr>
                <w:sz w:val="28"/>
                <w:szCs w:val="28"/>
              </w:rPr>
              <w:t>- 56 очков</w:t>
            </w:r>
          </w:p>
          <w:p w:rsidR="00E873B6" w:rsidRPr="003A244D" w:rsidRDefault="00E873B6" w:rsidP="003A244D">
            <w:pPr>
              <w:ind w:left="-105" w:right="-149"/>
              <w:jc w:val="center"/>
              <w:rPr>
                <w:sz w:val="28"/>
                <w:szCs w:val="28"/>
              </w:rPr>
            </w:pPr>
            <w:r w:rsidRPr="003A244D">
              <w:rPr>
                <w:sz w:val="28"/>
                <w:szCs w:val="28"/>
              </w:rPr>
              <w:t>7 место</w:t>
            </w:r>
            <w:r w:rsidR="003A244D">
              <w:rPr>
                <w:sz w:val="28"/>
                <w:szCs w:val="28"/>
              </w:rPr>
              <w:t xml:space="preserve"> </w:t>
            </w:r>
            <w:r w:rsidRPr="003A244D">
              <w:rPr>
                <w:sz w:val="28"/>
                <w:szCs w:val="28"/>
              </w:rPr>
              <w:t>- 54 очка</w:t>
            </w:r>
          </w:p>
          <w:p w:rsidR="00E873B6" w:rsidRPr="003A244D" w:rsidRDefault="00E873B6" w:rsidP="003A244D">
            <w:pPr>
              <w:ind w:left="-105" w:right="-149"/>
              <w:jc w:val="center"/>
              <w:rPr>
                <w:sz w:val="28"/>
                <w:szCs w:val="28"/>
              </w:rPr>
            </w:pPr>
            <w:r w:rsidRPr="003A244D">
              <w:rPr>
                <w:sz w:val="28"/>
                <w:szCs w:val="28"/>
              </w:rPr>
              <w:t>Сумма очков</w:t>
            </w:r>
            <w:r w:rsidR="003A244D">
              <w:rPr>
                <w:sz w:val="28"/>
                <w:szCs w:val="28"/>
              </w:rPr>
              <w:t xml:space="preserve"> </w:t>
            </w:r>
            <w:r w:rsidRPr="003A244D">
              <w:rPr>
                <w:sz w:val="28"/>
                <w:szCs w:val="28"/>
              </w:rPr>
              <w:t>-168</w:t>
            </w:r>
          </w:p>
          <w:p w:rsidR="00E873B6" w:rsidRPr="003A244D" w:rsidRDefault="00E873B6" w:rsidP="003A244D">
            <w:pPr>
              <w:ind w:left="-105" w:right="-149"/>
              <w:jc w:val="center"/>
              <w:rPr>
                <w:sz w:val="28"/>
                <w:szCs w:val="28"/>
              </w:rPr>
            </w:pPr>
            <w:r w:rsidRPr="003A244D">
              <w:rPr>
                <w:sz w:val="28"/>
                <w:szCs w:val="28"/>
              </w:rPr>
              <w:t>168: 3</w:t>
            </w:r>
            <w:r w:rsidR="00786A8E">
              <w:rPr>
                <w:sz w:val="28"/>
                <w:szCs w:val="28"/>
              </w:rPr>
              <w:t xml:space="preserve"> </w:t>
            </w:r>
            <w:r w:rsidRPr="003A244D">
              <w:rPr>
                <w:sz w:val="28"/>
                <w:szCs w:val="28"/>
              </w:rPr>
              <w:t>= 56 очков</w:t>
            </w:r>
          </w:p>
        </w:tc>
      </w:tr>
      <w:tr w:rsidR="00E873B6" w:rsidRPr="003A244D" w:rsidTr="009505D1">
        <w:tc>
          <w:tcPr>
            <w:tcW w:w="5201" w:type="dxa"/>
            <w:tcBorders>
              <w:top w:val="single" w:sz="4" w:space="0" w:color="auto"/>
              <w:left w:val="single" w:sz="4" w:space="0" w:color="auto"/>
              <w:bottom w:val="single" w:sz="4" w:space="0" w:color="auto"/>
              <w:right w:val="single" w:sz="4" w:space="0" w:color="auto"/>
            </w:tcBorders>
          </w:tcPr>
          <w:p w:rsidR="00E873B6" w:rsidRPr="003A244D" w:rsidRDefault="003A244D">
            <w:pPr>
              <w:jc w:val="center"/>
              <w:rPr>
                <w:sz w:val="28"/>
                <w:szCs w:val="28"/>
              </w:rPr>
            </w:pPr>
            <w:r w:rsidRPr="003A244D">
              <w:rPr>
                <w:sz w:val="28"/>
                <w:szCs w:val="28"/>
              </w:rPr>
              <w:t>3 место</w:t>
            </w:r>
          </w:p>
          <w:p w:rsidR="00E873B6" w:rsidRPr="003A244D" w:rsidRDefault="00E873B6" w:rsidP="003A244D">
            <w:pPr>
              <w:ind w:left="-142" w:right="-118"/>
              <w:jc w:val="center"/>
              <w:rPr>
                <w:sz w:val="28"/>
                <w:szCs w:val="28"/>
              </w:rPr>
            </w:pPr>
            <w:r w:rsidRPr="003A244D">
              <w:rPr>
                <w:sz w:val="28"/>
                <w:szCs w:val="28"/>
              </w:rPr>
              <w:t>В итогов</w:t>
            </w:r>
            <w:r w:rsidR="003A244D">
              <w:rPr>
                <w:sz w:val="28"/>
                <w:szCs w:val="28"/>
              </w:rPr>
              <w:t>ую таблицу заносится 8-10 место</w:t>
            </w:r>
          </w:p>
        </w:tc>
        <w:tc>
          <w:tcPr>
            <w:tcW w:w="1853" w:type="dxa"/>
            <w:tcBorders>
              <w:top w:val="single" w:sz="4" w:space="0" w:color="auto"/>
              <w:left w:val="single" w:sz="4" w:space="0" w:color="auto"/>
              <w:bottom w:val="single" w:sz="4" w:space="0" w:color="auto"/>
              <w:right w:val="single" w:sz="4" w:space="0" w:color="auto"/>
            </w:tcBorders>
            <w:hideMark/>
          </w:tcPr>
          <w:p w:rsidR="00E873B6" w:rsidRPr="003A244D" w:rsidRDefault="00E873B6">
            <w:pPr>
              <w:jc w:val="center"/>
              <w:rPr>
                <w:sz w:val="28"/>
                <w:szCs w:val="28"/>
              </w:rPr>
            </w:pPr>
            <w:r w:rsidRPr="003A244D">
              <w:rPr>
                <w:sz w:val="28"/>
                <w:szCs w:val="28"/>
              </w:rPr>
              <w:t>50 очков</w:t>
            </w:r>
          </w:p>
        </w:tc>
        <w:tc>
          <w:tcPr>
            <w:tcW w:w="2552" w:type="dxa"/>
            <w:tcBorders>
              <w:top w:val="single" w:sz="4" w:space="0" w:color="auto"/>
              <w:left w:val="single" w:sz="4" w:space="0" w:color="auto"/>
              <w:bottom w:val="single" w:sz="4" w:space="0" w:color="auto"/>
              <w:right w:val="single" w:sz="4" w:space="0" w:color="auto"/>
            </w:tcBorders>
          </w:tcPr>
          <w:p w:rsidR="00E873B6" w:rsidRPr="003A244D" w:rsidRDefault="00E873B6" w:rsidP="003A244D">
            <w:pPr>
              <w:ind w:left="-105" w:right="-149"/>
              <w:jc w:val="center"/>
              <w:rPr>
                <w:sz w:val="28"/>
                <w:szCs w:val="28"/>
              </w:rPr>
            </w:pPr>
            <w:r w:rsidRPr="003A244D">
              <w:rPr>
                <w:sz w:val="28"/>
                <w:szCs w:val="28"/>
              </w:rPr>
              <w:t>8 место</w:t>
            </w:r>
            <w:r w:rsidR="003A244D">
              <w:rPr>
                <w:sz w:val="28"/>
                <w:szCs w:val="28"/>
              </w:rPr>
              <w:t xml:space="preserve"> </w:t>
            </w:r>
            <w:r w:rsidRPr="003A244D">
              <w:rPr>
                <w:sz w:val="28"/>
                <w:szCs w:val="28"/>
              </w:rPr>
              <w:t>- 52 очка</w:t>
            </w:r>
          </w:p>
          <w:p w:rsidR="00E873B6" w:rsidRPr="003A244D" w:rsidRDefault="00E873B6" w:rsidP="003A244D">
            <w:pPr>
              <w:ind w:left="-105" w:right="-149"/>
              <w:jc w:val="center"/>
              <w:rPr>
                <w:sz w:val="28"/>
                <w:szCs w:val="28"/>
              </w:rPr>
            </w:pPr>
            <w:r w:rsidRPr="003A244D">
              <w:rPr>
                <w:sz w:val="28"/>
                <w:szCs w:val="28"/>
              </w:rPr>
              <w:t>9 место</w:t>
            </w:r>
            <w:r w:rsidR="003A244D">
              <w:rPr>
                <w:sz w:val="28"/>
                <w:szCs w:val="28"/>
              </w:rPr>
              <w:t xml:space="preserve"> </w:t>
            </w:r>
            <w:r w:rsidRPr="003A244D">
              <w:rPr>
                <w:sz w:val="28"/>
                <w:szCs w:val="28"/>
              </w:rPr>
              <w:t>- 50 очков</w:t>
            </w:r>
          </w:p>
          <w:p w:rsidR="00E873B6" w:rsidRPr="003A244D" w:rsidRDefault="003A244D" w:rsidP="009505D1">
            <w:pPr>
              <w:ind w:left="-105" w:right="-149"/>
              <w:jc w:val="center"/>
              <w:rPr>
                <w:sz w:val="28"/>
                <w:szCs w:val="28"/>
              </w:rPr>
            </w:pPr>
            <w:r>
              <w:rPr>
                <w:sz w:val="28"/>
                <w:szCs w:val="28"/>
              </w:rPr>
              <w:t xml:space="preserve">10 место </w:t>
            </w:r>
            <w:r w:rsidR="009505D1">
              <w:rPr>
                <w:sz w:val="28"/>
                <w:szCs w:val="28"/>
              </w:rPr>
              <w:t>-</w:t>
            </w:r>
            <w:r w:rsidR="00786A8E">
              <w:rPr>
                <w:sz w:val="28"/>
                <w:szCs w:val="28"/>
              </w:rPr>
              <w:t xml:space="preserve"> </w:t>
            </w:r>
            <w:r w:rsidR="009505D1">
              <w:rPr>
                <w:sz w:val="28"/>
                <w:szCs w:val="28"/>
              </w:rPr>
              <w:t xml:space="preserve">48 </w:t>
            </w:r>
            <w:r>
              <w:rPr>
                <w:sz w:val="28"/>
                <w:szCs w:val="28"/>
              </w:rPr>
              <w:t>очков</w:t>
            </w:r>
          </w:p>
          <w:p w:rsidR="00E873B6" w:rsidRPr="003A244D" w:rsidRDefault="00E873B6" w:rsidP="003A244D">
            <w:pPr>
              <w:ind w:left="-105" w:right="-149"/>
              <w:jc w:val="center"/>
              <w:rPr>
                <w:sz w:val="28"/>
                <w:szCs w:val="28"/>
              </w:rPr>
            </w:pPr>
            <w:r w:rsidRPr="003A244D">
              <w:rPr>
                <w:sz w:val="28"/>
                <w:szCs w:val="28"/>
              </w:rPr>
              <w:t>Сумма очков</w:t>
            </w:r>
            <w:r w:rsidR="003A244D">
              <w:rPr>
                <w:sz w:val="28"/>
                <w:szCs w:val="28"/>
              </w:rPr>
              <w:t xml:space="preserve"> </w:t>
            </w:r>
            <w:r w:rsidRPr="003A244D">
              <w:rPr>
                <w:sz w:val="28"/>
                <w:szCs w:val="28"/>
              </w:rPr>
              <w:t>- 150</w:t>
            </w:r>
          </w:p>
          <w:p w:rsidR="00E873B6" w:rsidRPr="003A244D" w:rsidRDefault="00E873B6" w:rsidP="003A244D">
            <w:pPr>
              <w:ind w:left="-105" w:right="-149"/>
              <w:jc w:val="center"/>
              <w:rPr>
                <w:sz w:val="28"/>
                <w:szCs w:val="28"/>
              </w:rPr>
            </w:pPr>
            <w:r w:rsidRPr="003A244D">
              <w:rPr>
                <w:sz w:val="28"/>
                <w:szCs w:val="28"/>
              </w:rPr>
              <w:t>150:3 = 50 очков</w:t>
            </w:r>
          </w:p>
        </w:tc>
      </w:tr>
    </w:tbl>
    <w:p w:rsidR="00E873B6" w:rsidRDefault="00E873B6" w:rsidP="00E873B6">
      <w:pPr>
        <w:rPr>
          <w:rFonts w:asciiTheme="minorHAnsi" w:hAnsiTheme="minorHAnsi" w:cstheme="minorBidi"/>
          <w:sz w:val="22"/>
          <w:szCs w:val="22"/>
        </w:rPr>
      </w:pPr>
    </w:p>
    <w:p w:rsidR="00E873B6" w:rsidRDefault="00E873B6" w:rsidP="00E873B6">
      <w:pPr>
        <w:pStyle w:val="ae"/>
        <w:jc w:val="center"/>
      </w:pPr>
    </w:p>
    <w:p w:rsidR="00E873B6" w:rsidRDefault="00E873B6" w:rsidP="00E873B6">
      <w:pPr>
        <w:pStyle w:val="ae"/>
        <w:jc w:val="center"/>
      </w:pPr>
    </w:p>
    <w:p w:rsidR="00E873B6" w:rsidRDefault="00E873B6" w:rsidP="00E873B6">
      <w:pPr>
        <w:pStyle w:val="ae"/>
        <w:jc w:val="center"/>
      </w:pPr>
    </w:p>
    <w:p w:rsidR="00E873B6" w:rsidRDefault="00E873B6" w:rsidP="00E873B6">
      <w:pPr>
        <w:pStyle w:val="ae"/>
        <w:jc w:val="center"/>
      </w:pPr>
    </w:p>
    <w:p w:rsidR="00E873B6" w:rsidRDefault="00E873B6" w:rsidP="00E873B6">
      <w:pPr>
        <w:pStyle w:val="ae"/>
        <w:jc w:val="center"/>
      </w:pPr>
    </w:p>
    <w:p w:rsidR="00E873B6" w:rsidRDefault="00E873B6" w:rsidP="00E873B6">
      <w:pPr>
        <w:pStyle w:val="ae"/>
      </w:pPr>
    </w:p>
    <w:p w:rsidR="00E873B6" w:rsidRDefault="00E873B6" w:rsidP="00E873B6"/>
    <w:p w:rsidR="001D4D22" w:rsidRDefault="001D4D22"/>
    <w:p w:rsidR="001D4D22" w:rsidRDefault="001D4D22"/>
    <w:sectPr w:rsidR="001D4D22" w:rsidSect="00552E6A">
      <w:headerReference w:type="default" r:id="rId8"/>
      <w:pgSz w:w="11900" w:h="16840"/>
      <w:pgMar w:top="1134"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94" w:rsidRDefault="005C7A94" w:rsidP="00997407">
      <w:r>
        <w:separator/>
      </w:r>
    </w:p>
  </w:endnote>
  <w:endnote w:type="continuationSeparator" w:id="1">
    <w:p w:rsidR="005C7A94" w:rsidRDefault="005C7A94"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94" w:rsidRDefault="005C7A94" w:rsidP="00997407">
      <w:r>
        <w:separator/>
      </w:r>
    </w:p>
  </w:footnote>
  <w:footnote w:type="continuationSeparator" w:id="1">
    <w:p w:rsidR="005C7A94" w:rsidRDefault="005C7A94"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805099" w:rsidRDefault="003A7DAC">
        <w:pPr>
          <w:pStyle w:val="a3"/>
          <w:jc w:val="center"/>
        </w:pPr>
        <w:r w:rsidRPr="00A9588B">
          <w:rPr>
            <w:rFonts w:ascii="Times New Roman" w:hAnsi="Times New Roman" w:cs="Times New Roman"/>
            <w:sz w:val="28"/>
            <w:szCs w:val="28"/>
          </w:rPr>
          <w:fldChar w:fldCharType="begin"/>
        </w:r>
        <w:r w:rsidR="00805099"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4456FA">
          <w:rPr>
            <w:rFonts w:ascii="Times New Roman" w:hAnsi="Times New Roman" w:cs="Times New Roman"/>
            <w:noProof/>
            <w:sz w:val="28"/>
            <w:szCs w:val="28"/>
          </w:rPr>
          <w:t>20</w:t>
        </w:r>
        <w:r w:rsidRPr="00A9588B">
          <w:rPr>
            <w:rFonts w:ascii="Times New Roman" w:hAnsi="Times New Roman" w:cs="Times New Roman"/>
            <w:sz w:val="28"/>
            <w:szCs w:val="28"/>
          </w:rPr>
          <w:fldChar w:fldCharType="end"/>
        </w:r>
      </w:p>
    </w:sdtContent>
  </w:sdt>
  <w:p w:rsidR="00805099" w:rsidRDefault="008050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01058"/>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27DC"/>
    <w:rsid w:val="0003723F"/>
    <w:rsid w:val="000428F2"/>
    <w:rsid w:val="00056AF0"/>
    <w:rsid w:val="00062109"/>
    <w:rsid w:val="00072070"/>
    <w:rsid w:val="000766BF"/>
    <w:rsid w:val="00076FD3"/>
    <w:rsid w:val="00082A48"/>
    <w:rsid w:val="0009588D"/>
    <w:rsid w:val="000978E7"/>
    <w:rsid w:val="000A0429"/>
    <w:rsid w:val="000A316C"/>
    <w:rsid w:val="000B21AE"/>
    <w:rsid w:val="000B2C83"/>
    <w:rsid w:val="000B5930"/>
    <w:rsid w:val="000D2741"/>
    <w:rsid w:val="000D3C17"/>
    <w:rsid w:val="000E141A"/>
    <w:rsid w:val="000E2AC2"/>
    <w:rsid w:val="000E5052"/>
    <w:rsid w:val="000E6863"/>
    <w:rsid w:val="000E7504"/>
    <w:rsid w:val="000F2CFD"/>
    <w:rsid w:val="000F5089"/>
    <w:rsid w:val="0010110F"/>
    <w:rsid w:val="00110885"/>
    <w:rsid w:val="001137E7"/>
    <w:rsid w:val="00113E11"/>
    <w:rsid w:val="00115F0E"/>
    <w:rsid w:val="00117B22"/>
    <w:rsid w:val="00121F13"/>
    <w:rsid w:val="001336EB"/>
    <w:rsid w:val="0013406C"/>
    <w:rsid w:val="00137294"/>
    <w:rsid w:val="0013742D"/>
    <w:rsid w:val="00141632"/>
    <w:rsid w:val="00142C2A"/>
    <w:rsid w:val="0014750C"/>
    <w:rsid w:val="001577E2"/>
    <w:rsid w:val="00161C0D"/>
    <w:rsid w:val="00166A6B"/>
    <w:rsid w:val="00173E64"/>
    <w:rsid w:val="001805C8"/>
    <w:rsid w:val="00181693"/>
    <w:rsid w:val="00186A21"/>
    <w:rsid w:val="001969BD"/>
    <w:rsid w:val="001A240A"/>
    <w:rsid w:val="001A5A42"/>
    <w:rsid w:val="001B6B83"/>
    <w:rsid w:val="001C099D"/>
    <w:rsid w:val="001C71E9"/>
    <w:rsid w:val="001D4D22"/>
    <w:rsid w:val="001D6D0A"/>
    <w:rsid w:val="001F5447"/>
    <w:rsid w:val="00200906"/>
    <w:rsid w:val="00201D35"/>
    <w:rsid w:val="0020249E"/>
    <w:rsid w:val="0021167A"/>
    <w:rsid w:val="00211B6C"/>
    <w:rsid w:val="00222A02"/>
    <w:rsid w:val="00223BAD"/>
    <w:rsid w:val="00235AE3"/>
    <w:rsid w:val="0024580E"/>
    <w:rsid w:val="00254602"/>
    <w:rsid w:val="00261536"/>
    <w:rsid w:val="00261B28"/>
    <w:rsid w:val="00266AC2"/>
    <w:rsid w:val="002754B1"/>
    <w:rsid w:val="002821F7"/>
    <w:rsid w:val="002840B9"/>
    <w:rsid w:val="0028730D"/>
    <w:rsid w:val="0029154A"/>
    <w:rsid w:val="002930FC"/>
    <w:rsid w:val="0029334B"/>
    <w:rsid w:val="002955D6"/>
    <w:rsid w:val="002A1F72"/>
    <w:rsid w:val="002A6A93"/>
    <w:rsid w:val="002B163F"/>
    <w:rsid w:val="002B2311"/>
    <w:rsid w:val="002B5A6C"/>
    <w:rsid w:val="002C292A"/>
    <w:rsid w:val="002C71C3"/>
    <w:rsid w:val="002D70CC"/>
    <w:rsid w:val="002E21AC"/>
    <w:rsid w:val="002E3488"/>
    <w:rsid w:val="002E41CC"/>
    <w:rsid w:val="002E474D"/>
    <w:rsid w:val="002F4769"/>
    <w:rsid w:val="002F5EAF"/>
    <w:rsid w:val="003003E2"/>
    <w:rsid w:val="00302227"/>
    <w:rsid w:val="0030257C"/>
    <w:rsid w:val="00312BCD"/>
    <w:rsid w:val="00313E4E"/>
    <w:rsid w:val="003169B9"/>
    <w:rsid w:val="00320A2D"/>
    <w:rsid w:val="00320F5C"/>
    <w:rsid w:val="003230BF"/>
    <w:rsid w:val="00323166"/>
    <w:rsid w:val="003240CF"/>
    <w:rsid w:val="00331E61"/>
    <w:rsid w:val="00331FEA"/>
    <w:rsid w:val="00337D14"/>
    <w:rsid w:val="003417FA"/>
    <w:rsid w:val="00344416"/>
    <w:rsid w:val="00345B93"/>
    <w:rsid w:val="00351890"/>
    <w:rsid w:val="00352680"/>
    <w:rsid w:val="00356B41"/>
    <w:rsid w:val="00356C8B"/>
    <w:rsid w:val="00357CE8"/>
    <w:rsid w:val="0036052D"/>
    <w:rsid w:val="00365350"/>
    <w:rsid w:val="00367F89"/>
    <w:rsid w:val="00370F0B"/>
    <w:rsid w:val="00377D80"/>
    <w:rsid w:val="003816B6"/>
    <w:rsid w:val="003900A6"/>
    <w:rsid w:val="00390550"/>
    <w:rsid w:val="0039082E"/>
    <w:rsid w:val="00393B46"/>
    <w:rsid w:val="00396213"/>
    <w:rsid w:val="0039779B"/>
    <w:rsid w:val="003A244D"/>
    <w:rsid w:val="003A7DAC"/>
    <w:rsid w:val="003B7A25"/>
    <w:rsid w:val="003C64C6"/>
    <w:rsid w:val="003D08EE"/>
    <w:rsid w:val="003D3F54"/>
    <w:rsid w:val="003D5C8C"/>
    <w:rsid w:val="003E6847"/>
    <w:rsid w:val="003E7FE6"/>
    <w:rsid w:val="003F7EBE"/>
    <w:rsid w:val="004016EA"/>
    <w:rsid w:val="004038DF"/>
    <w:rsid w:val="0040485C"/>
    <w:rsid w:val="00407BA0"/>
    <w:rsid w:val="0041105C"/>
    <w:rsid w:val="004146DE"/>
    <w:rsid w:val="0041778E"/>
    <w:rsid w:val="00417F18"/>
    <w:rsid w:val="00423648"/>
    <w:rsid w:val="0042700E"/>
    <w:rsid w:val="00430440"/>
    <w:rsid w:val="00436BA7"/>
    <w:rsid w:val="004374E8"/>
    <w:rsid w:val="004456FA"/>
    <w:rsid w:val="00453FED"/>
    <w:rsid w:val="00456840"/>
    <w:rsid w:val="0046181B"/>
    <w:rsid w:val="004630D4"/>
    <w:rsid w:val="0047273C"/>
    <w:rsid w:val="00474191"/>
    <w:rsid w:val="00497395"/>
    <w:rsid w:val="004A585D"/>
    <w:rsid w:val="004A5CD7"/>
    <w:rsid w:val="004B6AA9"/>
    <w:rsid w:val="004B76E9"/>
    <w:rsid w:val="004C2951"/>
    <w:rsid w:val="004D573A"/>
    <w:rsid w:val="004E33F9"/>
    <w:rsid w:val="004F1784"/>
    <w:rsid w:val="004F19D4"/>
    <w:rsid w:val="00512456"/>
    <w:rsid w:val="005167FA"/>
    <w:rsid w:val="00531B14"/>
    <w:rsid w:val="00532233"/>
    <w:rsid w:val="005338F2"/>
    <w:rsid w:val="00540392"/>
    <w:rsid w:val="005440EC"/>
    <w:rsid w:val="00544A4D"/>
    <w:rsid w:val="005466E0"/>
    <w:rsid w:val="00546B50"/>
    <w:rsid w:val="00552E6A"/>
    <w:rsid w:val="00553E47"/>
    <w:rsid w:val="00554C35"/>
    <w:rsid w:val="005572F0"/>
    <w:rsid w:val="0056044C"/>
    <w:rsid w:val="00573728"/>
    <w:rsid w:val="005752E9"/>
    <w:rsid w:val="00585E8B"/>
    <w:rsid w:val="00595361"/>
    <w:rsid w:val="005A0503"/>
    <w:rsid w:val="005A0D90"/>
    <w:rsid w:val="005A449E"/>
    <w:rsid w:val="005B0954"/>
    <w:rsid w:val="005B5B73"/>
    <w:rsid w:val="005C4FBA"/>
    <w:rsid w:val="005C7A94"/>
    <w:rsid w:val="005D5E05"/>
    <w:rsid w:val="005D602C"/>
    <w:rsid w:val="005E1A11"/>
    <w:rsid w:val="005E33EC"/>
    <w:rsid w:val="005E4425"/>
    <w:rsid w:val="00600FAE"/>
    <w:rsid w:val="0060166A"/>
    <w:rsid w:val="0060545A"/>
    <w:rsid w:val="00610CB4"/>
    <w:rsid w:val="00614B0C"/>
    <w:rsid w:val="00617621"/>
    <w:rsid w:val="006208B5"/>
    <w:rsid w:val="00624560"/>
    <w:rsid w:val="00625870"/>
    <w:rsid w:val="006310E6"/>
    <w:rsid w:val="00631FC5"/>
    <w:rsid w:val="006431CA"/>
    <w:rsid w:val="00643775"/>
    <w:rsid w:val="006458EE"/>
    <w:rsid w:val="00650B47"/>
    <w:rsid w:val="00657A6D"/>
    <w:rsid w:val="00666110"/>
    <w:rsid w:val="00670ECA"/>
    <w:rsid w:val="00677839"/>
    <w:rsid w:val="006824B2"/>
    <w:rsid w:val="0068581E"/>
    <w:rsid w:val="006868CE"/>
    <w:rsid w:val="00686E15"/>
    <w:rsid w:val="006909A1"/>
    <w:rsid w:val="006921C2"/>
    <w:rsid w:val="00694522"/>
    <w:rsid w:val="00695652"/>
    <w:rsid w:val="00697072"/>
    <w:rsid w:val="006A08C7"/>
    <w:rsid w:val="006A33AB"/>
    <w:rsid w:val="006A4267"/>
    <w:rsid w:val="006C5FE5"/>
    <w:rsid w:val="006D2CC7"/>
    <w:rsid w:val="006E695A"/>
    <w:rsid w:val="006E6BFB"/>
    <w:rsid w:val="006F4F81"/>
    <w:rsid w:val="006F6ADD"/>
    <w:rsid w:val="0070072A"/>
    <w:rsid w:val="00701313"/>
    <w:rsid w:val="00707EAD"/>
    <w:rsid w:val="00714229"/>
    <w:rsid w:val="00715737"/>
    <w:rsid w:val="00717407"/>
    <w:rsid w:val="0072244F"/>
    <w:rsid w:val="00722C60"/>
    <w:rsid w:val="00726533"/>
    <w:rsid w:val="00731446"/>
    <w:rsid w:val="007325E1"/>
    <w:rsid w:val="007365AB"/>
    <w:rsid w:val="00745646"/>
    <w:rsid w:val="007479F4"/>
    <w:rsid w:val="0076103E"/>
    <w:rsid w:val="00771BE5"/>
    <w:rsid w:val="00773B39"/>
    <w:rsid w:val="00786669"/>
    <w:rsid w:val="00786A8E"/>
    <w:rsid w:val="0079115C"/>
    <w:rsid w:val="00791CDC"/>
    <w:rsid w:val="00795E7B"/>
    <w:rsid w:val="007A2F58"/>
    <w:rsid w:val="007A794F"/>
    <w:rsid w:val="007B24C0"/>
    <w:rsid w:val="007B42BA"/>
    <w:rsid w:val="007B7999"/>
    <w:rsid w:val="007C00B2"/>
    <w:rsid w:val="007C1AD7"/>
    <w:rsid w:val="007C6E76"/>
    <w:rsid w:val="007D297E"/>
    <w:rsid w:val="007D6232"/>
    <w:rsid w:val="007E1AEF"/>
    <w:rsid w:val="007E2C81"/>
    <w:rsid w:val="007E4E83"/>
    <w:rsid w:val="007E5DC2"/>
    <w:rsid w:val="007F46C2"/>
    <w:rsid w:val="00802D92"/>
    <w:rsid w:val="00804C15"/>
    <w:rsid w:val="00805099"/>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3C91"/>
    <w:rsid w:val="00845F96"/>
    <w:rsid w:val="00846BF8"/>
    <w:rsid w:val="00851B3C"/>
    <w:rsid w:val="008533C8"/>
    <w:rsid w:val="00867086"/>
    <w:rsid w:val="008727BC"/>
    <w:rsid w:val="00873A52"/>
    <w:rsid w:val="00875A62"/>
    <w:rsid w:val="00881032"/>
    <w:rsid w:val="0088297E"/>
    <w:rsid w:val="008851A3"/>
    <w:rsid w:val="00885230"/>
    <w:rsid w:val="00890D58"/>
    <w:rsid w:val="008947E6"/>
    <w:rsid w:val="00894812"/>
    <w:rsid w:val="0089482D"/>
    <w:rsid w:val="00896562"/>
    <w:rsid w:val="008A064E"/>
    <w:rsid w:val="008A244A"/>
    <w:rsid w:val="008A2CC2"/>
    <w:rsid w:val="008A55DF"/>
    <w:rsid w:val="008B2D93"/>
    <w:rsid w:val="008B4B6C"/>
    <w:rsid w:val="008B5FED"/>
    <w:rsid w:val="008B72B8"/>
    <w:rsid w:val="008C3E1A"/>
    <w:rsid w:val="008C71B6"/>
    <w:rsid w:val="008D0392"/>
    <w:rsid w:val="008D0AC1"/>
    <w:rsid w:val="008D0F86"/>
    <w:rsid w:val="008D32C0"/>
    <w:rsid w:val="008D7E95"/>
    <w:rsid w:val="008E14BB"/>
    <w:rsid w:val="008E2D74"/>
    <w:rsid w:val="008E647D"/>
    <w:rsid w:val="008F415B"/>
    <w:rsid w:val="008F5736"/>
    <w:rsid w:val="008F7DA3"/>
    <w:rsid w:val="00902486"/>
    <w:rsid w:val="0090484D"/>
    <w:rsid w:val="00904891"/>
    <w:rsid w:val="00904DE6"/>
    <w:rsid w:val="009109AA"/>
    <w:rsid w:val="009139A7"/>
    <w:rsid w:val="00914078"/>
    <w:rsid w:val="00915C57"/>
    <w:rsid w:val="009238BD"/>
    <w:rsid w:val="00926A3F"/>
    <w:rsid w:val="00934D44"/>
    <w:rsid w:val="0093697E"/>
    <w:rsid w:val="0094398A"/>
    <w:rsid w:val="00944BDD"/>
    <w:rsid w:val="00944F64"/>
    <w:rsid w:val="00946D95"/>
    <w:rsid w:val="009505D1"/>
    <w:rsid w:val="00950C4C"/>
    <w:rsid w:val="00961760"/>
    <w:rsid w:val="00961981"/>
    <w:rsid w:val="00964A23"/>
    <w:rsid w:val="00967A84"/>
    <w:rsid w:val="00986844"/>
    <w:rsid w:val="0099379C"/>
    <w:rsid w:val="00995040"/>
    <w:rsid w:val="00995992"/>
    <w:rsid w:val="00997407"/>
    <w:rsid w:val="009A5AA2"/>
    <w:rsid w:val="009B34D3"/>
    <w:rsid w:val="009B3F24"/>
    <w:rsid w:val="009C09FA"/>
    <w:rsid w:val="009C5681"/>
    <w:rsid w:val="009D115C"/>
    <w:rsid w:val="009D508A"/>
    <w:rsid w:val="009D72A7"/>
    <w:rsid w:val="009E123F"/>
    <w:rsid w:val="009E60D6"/>
    <w:rsid w:val="009E6388"/>
    <w:rsid w:val="009E7EDA"/>
    <w:rsid w:val="009F6E36"/>
    <w:rsid w:val="00A075FE"/>
    <w:rsid w:val="00A07B96"/>
    <w:rsid w:val="00A10327"/>
    <w:rsid w:val="00A104F6"/>
    <w:rsid w:val="00A13411"/>
    <w:rsid w:val="00A13C6D"/>
    <w:rsid w:val="00A24061"/>
    <w:rsid w:val="00A348B9"/>
    <w:rsid w:val="00A419EA"/>
    <w:rsid w:val="00A62537"/>
    <w:rsid w:val="00A6439B"/>
    <w:rsid w:val="00A662FE"/>
    <w:rsid w:val="00A73FF5"/>
    <w:rsid w:val="00A74D7D"/>
    <w:rsid w:val="00A77B88"/>
    <w:rsid w:val="00A8173D"/>
    <w:rsid w:val="00A84D95"/>
    <w:rsid w:val="00A85695"/>
    <w:rsid w:val="00A8571E"/>
    <w:rsid w:val="00A933A3"/>
    <w:rsid w:val="00A949B9"/>
    <w:rsid w:val="00A94B5B"/>
    <w:rsid w:val="00A9572E"/>
    <w:rsid w:val="00A9588B"/>
    <w:rsid w:val="00AA11DB"/>
    <w:rsid w:val="00AA1DB4"/>
    <w:rsid w:val="00AA26CD"/>
    <w:rsid w:val="00AA46B0"/>
    <w:rsid w:val="00AA58C2"/>
    <w:rsid w:val="00AA5DA8"/>
    <w:rsid w:val="00AB1E09"/>
    <w:rsid w:val="00AB29B2"/>
    <w:rsid w:val="00AB3FF8"/>
    <w:rsid w:val="00AB5711"/>
    <w:rsid w:val="00AC78EC"/>
    <w:rsid w:val="00AD20E1"/>
    <w:rsid w:val="00AD450A"/>
    <w:rsid w:val="00AD7073"/>
    <w:rsid w:val="00AE4D83"/>
    <w:rsid w:val="00AF4552"/>
    <w:rsid w:val="00AF6D83"/>
    <w:rsid w:val="00B167BF"/>
    <w:rsid w:val="00B2121B"/>
    <w:rsid w:val="00B22113"/>
    <w:rsid w:val="00B27246"/>
    <w:rsid w:val="00B3067C"/>
    <w:rsid w:val="00B3090D"/>
    <w:rsid w:val="00B319F0"/>
    <w:rsid w:val="00B36AC1"/>
    <w:rsid w:val="00B41062"/>
    <w:rsid w:val="00B47A78"/>
    <w:rsid w:val="00B53993"/>
    <w:rsid w:val="00B54B1C"/>
    <w:rsid w:val="00B553F8"/>
    <w:rsid w:val="00B60357"/>
    <w:rsid w:val="00B6429E"/>
    <w:rsid w:val="00B671D3"/>
    <w:rsid w:val="00B942AE"/>
    <w:rsid w:val="00B95372"/>
    <w:rsid w:val="00B9792B"/>
    <w:rsid w:val="00BA22A7"/>
    <w:rsid w:val="00BA53CB"/>
    <w:rsid w:val="00BA75E3"/>
    <w:rsid w:val="00BB4F51"/>
    <w:rsid w:val="00BB4F57"/>
    <w:rsid w:val="00BC5199"/>
    <w:rsid w:val="00BC7E52"/>
    <w:rsid w:val="00BD380A"/>
    <w:rsid w:val="00BE682D"/>
    <w:rsid w:val="00BF6EA4"/>
    <w:rsid w:val="00C07587"/>
    <w:rsid w:val="00C158BF"/>
    <w:rsid w:val="00C24947"/>
    <w:rsid w:val="00C40043"/>
    <w:rsid w:val="00C44B2D"/>
    <w:rsid w:val="00C478F9"/>
    <w:rsid w:val="00C50B41"/>
    <w:rsid w:val="00C52F82"/>
    <w:rsid w:val="00C6059A"/>
    <w:rsid w:val="00C70717"/>
    <w:rsid w:val="00C717A0"/>
    <w:rsid w:val="00C7564D"/>
    <w:rsid w:val="00C8718E"/>
    <w:rsid w:val="00C92E7E"/>
    <w:rsid w:val="00C9730C"/>
    <w:rsid w:val="00CA089C"/>
    <w:rsid w:val="00CA5F83"/>
    <w:rsid w:val="00CA7575"/>
    <w:rsid w:val="00CA7E78"/>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B20E9"/>
    <w:rsid w:val="00DB6203"/>
    <w:rsid w:val="00DC2CC4"/>
    <w:rsid w:val="00DC4220"/>
    <w:rsid w:val="00DC61BC"/>
    <w:rsid w:val="00DD09CD"/>
    <w:rsid w:val="00DD2E92"/>
    <w:rsid w:val="00DE2950"/>
    <w:rsid w:val="00DE34F5"/>
    <w:rsid w:val="00DE6343"/>
    <w:rsid w:val="00DF4321"/>
    <w:rsid w:val="00E0028D"/>
    <w:rsid w:val="00E043D6"/>
    <w:rsid w:val="00E05EDB"/>
    <w:rsid w:val="00E10BB8"/>
    <w:rsid w:val="00E13C1C"/>
    <w:rsid w:val="00E17F4D"/>
    <w:rsid w:val="00E20275"/>
    <w:rsid w:val="00E248E9"/>
    <w:rsid w:val="00E33DC7"/>
    <w:rsid w:val="00E33E77"/>
    <w:rsid w:val="00E36072"/>
    <w:rsid w:val="00E4055C"/>
    <w:rsid w:val="00E44BCE"/>
    <w:rsid w:val="00E457B5"/>
    <w:rsid w:val="00E64C3C"/>
    <w:rsid w:val="00E66724"/>
    <w:rsid w:val="00E667E9"/>
    <w:rsid w:val="00E72B42"/>
    <w:rsid w:val="00E808DF"/>
    <w:rsid w:val="00E827D1"/>
    <w:rsid w:val="00E873B6"/>
    <w:rsid w:val="00E915F2"/>
    <w:rsid w:val="00E91AE8"/>
    <w:rsid w:val="00E91B6A"/>
    <w:rsid w:val="00E94F9A"/>
    <w:rsid w:val="00E95E66"/>
    <w:rsid w:val="00E963A1"/>
    <w:rsid w:val="00EA423D"/>
    <w:rsid w:val="00EA4FC2"/>
    <w:rsid w:val="00EB0094"/>
    <w:rsid w:val="00EB1D51"/>
    <w:rsid w:val="00EB60FC"/>
    <w:rsid w:val="00EC04B0"/>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42E05"/>
    <w:rsid w:val="00F460A4"/>
    <w:rsid w:val="00F46505"/>
    <w:rsid w:val="00F623C5"/>
    <w:rsid w:val="00F62FAC"/>
    <w:rsid w:val="00F6726D"/>
    <w:rsid w:val="00F7165C"/>
    <w:rsid w:val="00F72632"/>
    <w:rsid w:val="00F77669"/>
    <w:rsid w:val="00F80ABC"/>
    <w:rsid w:val="00F82875"/>
    <w:rsid w:val="00F86938"/>
    <w:rsid w:val="00F86AC1"/>
    <w:rsid w:val="00F92E31"/>
    <w:rsid w:val="00F96E3B"/>
    <w:rsid w:val="00F975C8"/>
    <w:rsid w:val="00FA1F26"/>
    <w:rsid w:val="00FA5FD5"/>
    <w:rsid w:val="00FA7E63"/>
    <w:rsid w:val="00FB4003"/>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paragraph" w:customStyle="1" w:styleId="Default">
    <w:name w:val="Default"/>
    <w:rsid w:val="00E873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392854020">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083A-29E1-4CD2-A5D9-DECFBA55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58</cp:revision>
  <cp:lastPrinted>2021-04-09T07:01:00Z</cp:lastPrinted>
  <dcterms:created xsi:type="dcterms:W3CDTF">2021-04-06T06:09:00Z</dcterms:created>
  <dcterms:modified xsi:type="dcterms:W3CDTF">2021-04-12T11:11:00Z</dcterms:modified>
</cp:coreProperties>
</file>