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4E" w:rsidRPr="0046384E" w:rsidRDefault="0046384E" w:rsidP="0046384E">
      <w:pPr>
        <w:autoSpaceDN w:val="0"/>
        <w:jc w:val="center"/>
        <w:rPr>
          <w:sz w:val="28"/>
          <w:szCs w:val="22"/>
          <w:lang w:eastAsia="en-US"/>
        </w:rPr>
      </w:pPr>
      <w:r w:rsidRPr="0046384E">
        <w:rPr>
          <w:sz w:val="28"/>
          <w:szCs w:val="22"/>
          <w:lang w:eastAsia="en-US"/>
        </w:rPr>
        <w:t>ПОСТАНОВЛЕНИЕ</w:t>
      </w:r>
    </w:p>
    <w:p w:rsidR="0046384E" w:rsidRPr="0046384E" w:rsidRDefault="0046384E" w:rsidP="0046384E">
      <w:pPr>
        <w:autoSpaceDN w:val="0"/>
        <w:jc w:val="center"/>
        <w:rPr>
          <w:sz w:val="28"/>
          <w:szCs w:val="22"/>
          <w:lang w:eastAsia="en-US"/>
        </w:rPr>
      </w:pPr>
      <w:r w:rsidRPr="0046384E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6384E" w:rsidRPr="0046384E" w:rsidRDefault="0046384E" w:rsidP="0046384E">
      <w:pPr>
        <w:suppressAutoHyphens/>
        <w:jc w:val="both"/>
        <w:rPr>
          <w:sz w:val="28"/>
          <w:szCs w:val="22"/>
          <w:lang w:eastAsia="en-US"/>
        </w:rPr>
      </w:pPr>
    </w:p>
    <w:p w:rsidR="0046384E" w:rsidRPr="0046384E" w:rsidRDefault="0046384E" w:rsidP="0046384E">
      <w:pPr>
        <w:suppressAutoHyphens/>
        <w:jc w:val="both"/>
        <w:rPr>
          <w:sz w:val="28"/>
          <w:szCs w:val="22"/>
          <w:lang w:eastAsia="en-US"/>
        </w:rPr>
      </w:pPr>
    </w:p>
    <w:p w:rsidR="0046384E" w:rsidRPr="0046384E" w:rsidRDefault="0046384E" w:rsidP="0046384E">
      <w:pPr>
        <w:suppressAutoHyphens/>
        <w:jc w:val="both"/>
        <w:rPr>
          <w:sz w:val="28"/>
          <w:szCs w:val="22"/>
          <w:lang w:eastAsia="en-US"/>
        </w:rPr>
      </w:pPr>
    </w:p>
    <w:p w:rsidR="0046384E" w:rsidRPr="0046384E" w:rsidRDefault="0046384E" w:rsidP="0046384E">
      <w:pPr>
        <w:suppressAutoHyphens/>
        <w:jc w:val="both"/>
        <w:rPr>
          <w:sz w:val="28"/>
          <w:szCs w:val="22"/>
          <w:lang w:eastAsia="en-US"/>
        </w:rPr>
      </w:pPr>
    </w:p>
    <w:p w:rsidR="0046384E" w:rsidRPr="0046384E" w:rsidRDefault="0046384E" w:rsidP="0046384E">
      <w:pPr>
        <w:suppressAutoHyphens/>
        <w:jc w:val="both"/>
        <w:rPr>
          <w:sz w:val="28"/>
          <w:szCs w:val="22"/>
          <w:lang w:eastAsia="en-US"/>
        </w:rPr>
      </w:pPr>
    </w:p>
    <w:p w:rsidR="0046384E" w:rsidRPr="0046384E" w:rsidRDefault="0046384E" w:rsidP="0046384E">
      <w:pPr>
        <w:suppressAutoHyphens/>
        <w:jc w:val="both"/>
        <w:rPr>
          <w:sz w:val="28"/>
          <w:szCs w:val="22"/>
          <w:lang w:eastAsia="en-US"/>
        </w:rPr>
      </w:pPr>
    </w:p>
    <w:p w:rsidR="0046384E" w:rsidRPr="0046384E" w:rsidRDefault="0046384E" w:rsidP="0046384E">
      <w:pPr>
        <w:jc w:val="both"/>
        <w:rPr>
          <w:sz w:val="28"/>
          <w:szCs w:val="28"/>
        </w:rPr>
      </w:pPr>
      <w:r w:rsidRPr="0046384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6384E">
        <w:rPr>
          <w:sz w:val="28"/>
          <w:szCs w:val="28"/>
        </w:rPr>
        <w:t xml:space="preserve">.08.2016 года № </w:t>
      </w:r>
      <w:r>
        <w:rPr>
          <w:sz w:val="28"/>
          <w:szCs w:val="28"/>
        </w:rPr>
        <w:t>510</w:t>
      </w:r>
    </w:p>
    <w:p w:rsidR="007956CE" w:rsidRDefault="007956CE" w:rsidP="007956CE">
      <w:pPr>
        <w:jc w:val="both"/>
        <w:rPr>
          <w:sz w:val="28"/>
          <w:szCs w:val="28"/>
        </w:rPr>
      </w:pPr>
    </w:p>
    <w:p w:rsidR="007956CE" w:rsidRDefault="007956CE" w:rsidP="007956CE">
      <w:pPr>
        <w:jc w:val="both"/>
        <w:rPr>
          <w:sz w:val="28"/>
          <w:szCs w:val="28"/>
        </w:rPr>
      </w:pPr>
    </w:p>
    <w:p w:rsidR="007956CE" w:rsidRDefault="00956D36" w:rsidP="007956CE">
      <w:pPr>
        <w:jc w:val="both"/>
        <w:rPr>
          <w:sz w:val="28"/>
          <w:szCs w:val="28"/>
        </w:rPr>
      </w:pPr>
      <w:r w:rsidRPr="007956CE">
        <w:rPr>
          <w:sz w:val="28"/>
          <w:szCs w:val="28"/>
        </w:rPr>
        <w:t>О внесении изменени</w:t>
      </w:r>
      <w:r w:rsidR="007956CE">
        <w:rPr>
          <w:sz w:val="28"/>
          <w:szCs w:val="28"/>
        </w:rPr>
        <w:t>й</w:t>
      </w:r>
    </w:p>
    <w:p w:rsidR="00956D36" w:rsidRPr="007956CE" w:rsidRDefault="00051593" w:rsidP="007956CE">
      <w:pPr>
        <w:jc w:val="both"/>
        <w:rPr>
          <w:sz w:val="28"/>
          <w:szCs w:val="28"/>
        </w:rPr>
      </w:pPr>
      <w:r w:rsidRPr="007956CE">
        <w:rPr>
          <w:sz w:val="28"/>
          <w:szCs w:val="28"/>
        </w:rPr>
        <w:t xml:space="preserve">в постановление администрации </w:t>
      </w:r>
    </w:p>
    <w:p w:rsidR="007956CE" w:rsidRDefault="00956D36" w:rsidP="007956CE">
      <w:pPr>
        <w:jc w:val="both"/>
        <w:rPr>
          <w:sz w:val="28"/>
          <w:szCs w:val="28"/>
        </w:rPr>
      </w:pPr>
      <w:r w:rsidRPr="007956CE">
        <w:rPr>
          <w:sz w:val="28"/>
          <w:szCs w:val="28"/>
        </w:rPr>
        <w:t>Карталинско</w:t>
      </w:r>
      <w:r w:rsidR="00051593" w:rsidRPr="007956CE">
        <w:rPr>
          <w:sz w:val="28"/>
          <w:szCs w:val="28"/>
        </w:rPr>
        <w:t>го</w:t>
      </w:r>
      <w:r w:rsidRPr="007956CE">
        <w:rPr>
          <w:sz w:val="28"/>
          <w:szCs w:val="28"/>
        </w:rPr>
        <w:t xml:space="preserve"> муниципально</w:t>
      </w:r>
      <w:r w:rsidR="00051593" w:rsidRPr="007956CE">
        <w:rPr>
          <w:sz w:val="28"/>
          <w:szCs w:val="28"/>
        </w:rPr>
        <w:t>го</w:t>
      </w:r>
      <w:r w:rsidRPr="007956CE">
        <w:rPr>
          <w:sz w:val="28"/>
          <w:szCs w:val="28"/>
        </w:rPr>
        <w:t xml:space="preserve"> </w:t>
      </w:r>
    </w:p>
    <w:p w:rsidR="00956D36" w:rsidRPr="007956CE" w:rsidRDefault="00956D36" w:rsidP="007956CE">
      <w:pPr>
        <w:jc w:val="both"/>
        <w:rPr>
          <w:sz w:val="28"/>
          <w:szCs w:val="28"/>
        </w:rPr>
      </w:pPr>
      <w:r w:rsidRPr="007956CE">
        <w:rPr>
          <w:sz w:val="28"/>
          <w:szCs w:val="28"/>
        </w:rPr>
        <w:t>район</w:t>
      </w:r>
      <w:r w:rsidR="00051593" w:rsidRPr="007956CE">
        <w:rPr>
          <w:sz w:val="28"/>
          <w:szCs w:val="28"/>
        </w:rPr>
        <w:t>а</w:t>
      </w:r>
      <w:r w:rsidRPr="007956CE">
        <w:rPr>
          <w:sz w:val="28"/>
          <w:szCs w:val="28"/>
        </w:rPr>
        <w:t xml:space="preserve"> </w:t>
      </w:r>
      <w:r w:rsidR="00051593" w:rsidRPr="007956CE">
        <w:rPr>
          <w:sz w:val="28"/>
          <w:szCs w:val="28"/>
        </w:rPr>
        <w:t>от 2</w:t>
      </w:r>
      <w:r w:rsidR="003759AF" w:rsidRPr="007956CE">
        <w:rPr>
          <w:sz w:val="28"/>
          <w:szCs w:val="28"/>
        </w:rPr>
        <w:t>2</w:t>
      </w:r>
      <w:r w:rsidR="00051593" w:rsidRPr="007956CE">
        <w:rPr>
          <w:sz w:val="28"/>
          <w:szCs w:val="28"/>
        </w:rPr>
        <w:t>.1</w:t>
      </w:r>
      <w:r w:rsidR="003759AF" w:rsidRPr="007956CE">
        <w:rPr>
          <w:sz w:val="28"/>
          <w:szCs w:val="28"/>
        </w:rPr>
        <w:t>0.2014</w:t>
      </w:r>
      <w:r w:rsidR="00051593" w:rsidRPr="007956CE">
        <w:rPr>
          <w:sz w:val="28"/>
          <w:szCs w:val="28"/>
        </w:rPr>
        <w:t xml:space="preserve"> года №</w:t>
      </w:r>
      <w:r w:rsidR="007956CE">
        <w:rPr>
          <w:sz w:val="28"/>
          <w:szCs w:val="28"/>
        </w:rPr>
        <w:t xml:space="preserve"> </w:t>
      </w:r>
      <w:r w:rsidR="003759AF" w:rsidRPr="007956CE">
        <w:rPr>
          <w:sz w:val="28"/>
          <w:szCs w:val="28"/>
        </w:rPr>
        <w:t>1353</w:t>
      </w:r>
    </w:p>
    <w:p w:rsidR="009B11D3" w:rsidRDefault="009B11D3" w:rsidP="007956CE">
      <w:pPr>
        <w:jc w:val="both"/>
        <w:rPr>
          <w:sz w:val="28"/>
          <w:szCs w:val="28"/>
        </w:rPr>
      </w:pPr>
    </w:p>
    <w:p w:rsidR="007956CE" w:rsidRPr="007956CE" w:rsidRDefault="007956CE" w:rsidP="007956CE">
      <w:pPr>
        <w:jc w:val="both"/>
        <w:rPr>
          <w:sz w:val="28"/>
          <w:szCs w:val="28"/>
        </w:rPr>
      </w:pPr>
    </w:p>
    <w:p w:rsidR="009B11D3" w:rsidRPr="007956CE" w:rsidRDefault="009B11D3" w:rsidP="007956CE">
      <w:pPr>
        <w:jc w:val="both"/>
        <w:rPr>
          <w:sz w:val="28"/>
          <w:szCs w:val="28"/>
        </w:rPr>
      </w:pPr>
      <w:r w:rsidRPr="007956CE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9B11D3" w:rsidRPr="007956CE" w:rsidRDefault="009B11D3" w:rsidP="004B230A">
      <w:pPr>
        <w:ind w:firstLine="709"/>
        <w:jc w:val="both"/>
        <w:rPr>
          <w:sz w:val="28"/>
          <w:szCs w:val="28"/>
        </w:rPr>
      </w:pPr>
      <w:r w:rsidRPr="007956CE">
        <w:rPr>
          <w:sz w:val="28"/>
          <w:szCs w:val="28"/>
        </w:rPr>
        <w:t>1.</w:t>
      </w:r>
      <w:r w:rsidR="007956CE">
        <w:rPr>
          <w:sz w:val="28"/>
          <w:szCs w:val="28"/>
        </w:rPr>
        <w:t xml:space="preserve"> </w:t>
      </w:r>
      <w:r w:rsidRPr="007956CE">
        <w:rPr>
          <w:sz w:val="28"/>
          <w:szCs w:val="28"/>
        </w:rPr>
        <w:t>Внести в муниципальную программу «Укрепление материально-технической базы учреждений культуры Карталинского муниципального района» на 2014-2016 годы, утвержденную постановлением администрации Карталинского муниципального района от 22.10.2014 года №</w:t>
      </w:r>
      <w:r w:rsidR="004B230A">
        <w:rPr>
          <w:sz w:val="28"/>
          <w:szCs w:val="28"/>
        </w:rPr>
        <w:t xml:space="preserve"> </w:t>
      </w:r>
      <w:r w:rsidRPr="007956CE">
        <w:rPr>
          <w:sz w:val="28"/>
          <w:szCs w:val="28"/>
        </w:rPr>
        <w:t xml:space="preserve">1353 </w:t>
      </w:r>
      <w:r w:rsidR="004B230A">
        <w:rPr>
          <w:sz w:val="28"/>
          <w:szCs w:val="28"/>
        </w:rPr>
        <w:t xml:space="preserve">                   </w:t>
      </w:r>
      <w:r w:rsidRPr="007956CE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района» на 2014-2016 годы</w:t>
      </w:r>
      <w:r w:rsidR="00B72848" w:rsidRPr="007956CE">
        <w:rPr>
          <w:sz w:val="28"/>
          <w:szCs w:val="28"/>
        </w:rPr>
        <w:t xml:space="preserve"> (с изменениями от 15.12.2014</w:t>
      </w:r>
      <w:r w:rsidR="004B230A">
        <w:rPr>
          <w:sz w:val="28"/>
          <w:szCs w:val="28"/>
        </w:rPr>
        <w:t xml:space="preserve"> </w:t>
      </w:r>
      <w:r w:rsidR="00B72848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B72848" w:rsidRPr="007956CE">
        <w:rPr>
          <w:sz w:val="28"/>
          <w:szCs w:val="28"/>
        </w:rPr>
        <w:t xml:space="preserve"> №</w:t>
      </w:r>
      <w:r w:rsidR="004B230A">
        <w:rPr>
          <w:sz w:val="28"/>
          <w:szCs w:val="28"/>
        </w:rPr>
        <w:t xml:space="preserve"> </w:t>
      </w:r>
      <w:r w:rsidR="00B72848" w:rsidRPr="007956CE">
        <w:rPr>
          <w:sz w:val="28"/>
          <w:szCs w:val="28"/>
        </w:rPr>
        <w:t>1588</w:t>
      </w:r>
      <w:r w:rsidR="00934578" w:rsidRPr="007956CE">
        <w:rPr>
          <w:sz w:val="28"/>
          <w:szCs w:val="28"/>
        </w:rPr>
        <w:t xml:space="preserve">, </w:t>
      </w:r>
      <w:r w:rsidR="004B230A">
        <w:rPr>
          <w:sz w:val="28"/>
          <w:szCs w:val="28"/>
        </w:rPr>
        <w:t xml:space="preserve">           </w:t>
      </w:r>
      <w:r w:rsidR="00934578" w:rsidRPr="007956CE">
        <w:rPr>
          <w:sz w:val="28"/>
          <w:szCs w:val="28"/>
        </w:rPr>
        <w:t>от 20.02.2015</w:t>
      </w:r>
      <w:r w:rsidR="004B230A">
        <w:rPr>
          <w:sz w:val="28"/>
          <w:szCs w:val="28"/>
        </w:rPr>
        <w:t xml:space="preserve"> </w:t>
      </w:r>
      <w:r w:rsidR="004B230A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934578" w:rsidRPr="007956CE">
        <w:rPr>
          <w:sz w:val="28"/>
          <w:szCs w:val="28"/>
        </w:rPr>
        <w:t xml:space="preserve"> №</w:t>
      </w:r>
      <w:r w:rsidR="004B230A">
        <w:rPr>
          <w:sz w:val="28"/>
          <w:szCs w:val="28"/>
        </w:rPr>
        <w:t xml:space="preserve"> </w:t>
      </w:r>
      <w:r w:rsidR="00934578" w:rsidRPr="007956CE">
        <w:rPr>
          <w:sz w:val="28"/>
          <w:szCs w:val="28"/>
        </w:rPr>
        <w:t>156</w:t>
      </w:r>
      <w:r w:rsidR="00F14D4D" w:rsidRPr="007956CE">
        <w:rPr>
          <w:sz w:val="28"/>
          <w:szCs w:val="28"/>
        </w:rPr>
        <w:t>, от 20.08.</w:t>
      </w:r>
      <w:r w:rsidR="00E04164" w:rsidRPr="007956CE">
        <w:rPr>
          <w:sz w:val="28"/>
          <w:szCs w:val="28"/>
        </w:rPr>
        <w:t>2015</w:t>
      </w:r>
      <w:r w:rsidR="004B230A">
        <w:rPr>
          <w:sz w:val="28"/>
          <w:szCs w:val="28"/>
        </w:rPr>
        <w:t xml:space="preserve"> </w:t>
      </w:r>
      <w:r w:rsidR="004B230A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4B230A" w:rsidRPr="007956CE">
        <w:rPr>
          <w:sz w:val="28"/>
          <w:szCs w:val="28"/>
        </w:rPr>
        <w:t xml:space="preserve"> </w:t>
      </w:r>
      <w:r w:rsidR="00F14D4D" w:rsidRPr="007956CE">
        <w:rPr>
          <w:sz w:val="28"/>
          <w:szCs w:val="28"/>
        </w:rPr>
        <w:t>№</w:t>
      </w:r>
      <w:r w:rsidR="004B230A">
        <w:rPr>
          <w:sz w:val="28"/>
          <w:szCs w:val="28"/>
        </w:rPr>
        <w:t xml:space="preserve"> </w:t>
      </w:r>
      <w:r w:rsidR="00F14D4D" w:rsidRPr="007956CE">
        <w:rPr>
          <w:sz w:val="28"/>
          <w:szCs w:val="28"/>
        </w:rPr>
        <w:t>738</w:t>
      </w:r>
      <w:r w:rsidR="003A7D69" w:rsidRPr="007956CE">
        <w:rPr>
          <w:sz w:val="28"/>
          <w:szCs w:val="28"/>
        </w:rPr>
        <w:t>,</w:t>
      </w:r>
      <w:r w:rsidR="0090114A" w:rsidRPr="007956CE">
        <w:rPr>
          <w:sz w:val="28"/>
          <w:szCs w:val="28"/>
        </w:rPr>
        <w:t xml:space="preserve"> от 04.09.2015</w:t>
      </w:r>
      <w:r w:rsidR="004B230A">
        <w:rPr>
          <w:sz w:val="28"/>
          <w:szCs w:val="28"/>
        </w:rPr>
        <w:t xml:space="preserve"> </w:t>
      </w:r>
      <w:r w:rsidR="004B230A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90114A" w:rsidRPr="007956CE">
        <w:rPr>
          <w:sz w:val="28"/>
          <w:szCs w:val="28"/>
        </w:rPr>
        <w:t xml:space="preserve"> </w:t>
      </w:r>
      <w:r w:rsidR="004B230A">
        <w:rPr>
          <w:sz w:val="28"/>
          <w:szCs w:val="28"/>
        </w:rPr>
        <w:t xml:space="preserve">              </w:t>
      </w:r>
      <w:r w:rsidR="0090114A" w:rsidRPr="007956CE">
        <w:rPr>
          <w:sz w:val="28"/>
          <w:szCs w:val="28"/>
        </w:rPr>
        <w:t>№</w:t>
      </w:r>
      <w:r w:rsidR="004B230A">
        <w:rPr>
          <w:sz w:val="28"/>
          <w:szCs w:val="28"/>
        </w:rPr>
        <w:t xml:space="preserve"> </w:t>
      </w:r>
      <w:r w:rsidR="0090114A" w:rsidRPr="007956CE">
        <w:rPr>
          <w:sz w:val="28"/>
          <w:szCs w:val="28"/>
        </w:rPr>
        <w:t>781</w:t>
      </w:r>
      <w:r w:rsidR="00E72242" w:rsidRPr="007956CE">
        <w:rPr>
          <w:sz w:val="28"/>
          <w:szCs w:val="28"/>
        </w:rPr>
        <w:t>, от 22.09.2015</w:t>
      </w:r>
      <w:r w:rsidR="004B230A">
        <w:rPr>
          <w:sz w:val="28"/>
          <w:szCs w:val="28"/>
        </w:rPr>
        <w:t xml:space="preserve"> </w:t>
      </w:r>
      <w:r w:rsidR="004B230A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E72242" w:rsidRPr="007956CE">
        <w:rPr>
          <w:sz w:val="28"/>
          <w:szCs w:val="28"/>
        </w:rPr>
        <w:t xml:space="preserve"> №</w:t>
      </w:r>
      <w:r w:rsidR="004B230A">
        <w:rPr>
          <w:sz w:val="28"/>
          <w:szCs w:val="28"/>
        </w:rPr>
        <w:t xml:space="preserve"> </w:t>
      </w:r>
      <w:r w:rsidR="00E72242" w:rsidRPr="007956CE">
        <w:rPr>
          <w:sz w:val="28"/>
          <w:szCs w:val="28"/>
        </w:rPr>
        <w:t>821</w:t>
      </w:r>
      <w:r w:rsidR="00927F51" w:rsidRPr="007956CE">
        <w:rPr>
          <w:sz w:val="28"/>
          <w:szCs w:val="28"/>
        </w:rPr>
        <w:t>, от 12.11.2015</w:t>
      </w:r>
      <w:r w:rsidR="004B230A">
        <w:rPr>
          <w:sz w:val="28"/>
          <w:szCs w:val="28"/>
        </w:rPr>
        <w:t xml:space="preserve"> </w:t>
      </w:r>
      <w:r w:rsidR="004B230A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4B230A" w:rsidRPr="007956CE">
        <w:rPr>
          <w:sz w:val="28"/>
          <w:szCs w:val="28"/>
        </w:rPr>
        <w:t xml:space="preserve"> </w:t>
      </w:r>
      <w:r w:rsidR="00927F51" w:rsidRPr="007956CE">
        <w:rPr>
          <w:sz w:val="28"/>
          <w:szCs w:val="28"/>
        </w:rPr>
        <w:t>№</w:t>
      </w:r>
      <w:r w:rsidR="004B230A">
        <w:rPr>
          <w:sz w:val="28"/>
          <w:szCs w:val="28"/>
        </w:rPr>
        <w:t xml:space="preserve"> </w:t>
      </w:r>
      <w:r w:rsidR="00927F51" w:rsidRPr="007956CE">
        <w:rPr>
          <w:sz w:val="28"/>
          <w:szCs w:val="28"/>
        </w:rPr>
        <w:t>910</w:t>
      </w:r>
      <w:r w:rsidR="0048265E" w:rsidRPr="007956CE">
        <w:rPr>
          <w:sz w:val="28"/>
          <w:szCs w:val="28"/>
        </w:rPr>
        <w:t>, от 30.12.2015</w:t>
      </w:r>
      <w:r w:rsidR="004B230A">
        <w:rPr>
          <w:sz w:val="28"/>
          <w:szCs w:val="28"/>
        </w:rPr>
        <w:t xml:space="preserve"> </w:t>
      </w:r>
      <w:r w:rsidR="004B230A" w:rsidRPr="007956CE">
        <w:rPr>
          <w:sz w:val="28"/>
          <w:szCs w:val="28"/>
        </w:rPr>
        <w:t>г</w:t>
      </w:r>
      <w:r w:rsidR="004B230A">
        <w:rPr>
          <w:sz w:val="28"/>
          <w:szCs w:val="28"/>
        </w:rPr>
        <w:t>ода</w:t>
      </w:r>
      <w:r w:rsidR="004B230A" w:rsidRPr="007956CE">
        <w:rPr>
          <w:sz w:val="28"/>
          <w:szCs w:val="28"/>
        </w:rPr>
        <w:t xml:space="preserve"> </w:t>
      </w:r>
      <w:r w:rsidR="0048265E" w:rsidRPr="007956CE">
        <w:rPr>
          <w:sz w:val="28"/>
          <w:szCs w:val="28"/>
        </w:rPr>
        <w:t>№</w:t>
      </w:r>
      <w:r w:rsidR="004B230A">
        <w:rPr>
          <w:sz w:val="28"/>
          <w:szCs w:val="28"/>
        </w:rPr>
        <w:t xml:space="preserve"> </w:t>
      </w:r>
      <w:r w:rsidR="0048265E" w:rsidRPr="007956CE">
        <w:rPr>
          <w:sz w:val="28"/>
          <w:szCs w:val="28"/>
        </w:rPr>
        <w:t>1024</w:t>
      </w:r>
      <w:r w:rsidR="006377D6">
        <w:rPr>
          <w:sz w:val="28"/>
          <w:szCs w:val="28"/>
        </w:rPr>
        <w:t>, от 13.05.2016 года № 233</w:t>
      </w:r>
      <w:r w:rsidR="00B72848" w:rsidRPr="007956CE">
        <w:rPr>
          <w:sz w:val="28"/>
          <w:szCs w:val="28"/>
        </w:rPr>
        <w:t>)</w:t>
      </w:r>
      <w:r w:rsidR="004B230A">
        <w:rPr>
          <w:sz w:val="28"/>
          <w:szCs w:val="28"/>
        </w:rPr>
        <w:t>,</w:t>
      </w:r>
      <w:r w:rsidR="0028317A" w:rsidRPr="007956CE">
        <w:rPr>
          <w:sz w:val="28"/>
          <w:szCs w:val="28"/>
        </w:rPr>
        <w:t xml:space="preserve"> следующ</w:t>
      </w:r>
      <w:r w:rsidR="00D2455A">
        <w:rPr>
          <w:sz w:val="28"/>
          <w:szCs w:val="28"/>
        </w:rPr>
        <w:t>и</w:t>
      </w:r>
      <w:r w:rsidR="0028317A" w:rsidRPr="007956CE">
        <w:rPr>
          <w:sz w:val="28"/>
          <w:szCs w:val="28"/>
        </w:rPr>
        <w:t>е изменени</w:t>
      </w:r>
      <w:r w:rsidR="00D2455A">
        <w:rPr>
          <w:sz w:val="28"/>
          <w:szCs w:val="28"/>
        </w:rPr>
        <w:t>я</w:t>
      </w:r>
      <w:r w:rsidRPr="007956CE">
        <w:rPr>
          <w:sz w:val="28"/>
          <w:szCs w:val="28"/>
        </w:rPr>
        <w:t>:</w:t>
      </w:r>
    </w:p>
    <w:p w:rsidR="000656AE" w:rsidRDefault="007956CE" w:rsidP="004B2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17A" w:rsidRPr="007956CE">
        <w:rPr>
          <w:sz w:val="28"/>
          <w:szCs w:val="28"/>
        </w:rPr>
        <w:t>) в Паспорте   муниципальной программы «Укрепление материально-технической базы</w:t>
      </w:r>
      <w:r>
        <w:rPr>
          <w:sz w:val="28"/>
          <w:szCs w:val="28"/>
        </w:rPr>
        <w:t xml:space="preserve"> </w:t>
      </w:r>
      <w:r w:rsidR="0028317A" w:rsidRPr="007956CE">
        <w:rPr>
          <w:sz w:val="28"/>
          <w:szCs w:val="28"/>
        </w:rPr>
        <w:t xml:space="preserve">учреждений культуры Карталинского муниципального района» на 2014-2016 годы </w:t>
      </w:r>
      <w:r>
        <w:rPr>
          <w:sz w:val="28"/>
          <w:szCs w:val="28"/>
        </w:rPr>
        <w:t xml:space="preserve"> </w:t>
      </w:r>
      <w:r w:rsidR="0028317A" w:rsidRPr="007956CE">
        <w:rPr>
          <w:sz w:val="28"/>
          <w:szCs w:val="28"/>
        </w:rPr>
        <w:t>строку «Объемы и источники ф</w:t>
      </w:r>
      <w:r w:rsidR="00C4758C" w:rsidRPr="007956CE">
        <w:rPr>
          <w:sz w:val="28"/>
          <w:szCs w:val="28"/>
        </w:rPr>
        <w:t>и</w:t>
      </w:r>
      <w:r w:rsidR="0028317A" w:rsidRPr="007956CE">
        <w:rPr>
          <w:sz w:val="28"/>
          <w:szCs w:val="28"/>
        </w:rPr>
        <w:t>нансиро</w:t>
      </w:r>
      <w:r w:rsidR="007F7090">
        <w:rPr>
          <w:sz w:val="28"/>
          <w:szCs w:val="28"/>
        </w:rPr>
        <w:t>вания» читать в новой редакции:</w:t>
      </w:r>
    </w:p>
    <w:tbl>
      <w:tblPr>
        <w:tblpPr w:leftFromText="180" w:rightFromText="180" w:vertAnchor="text" w:horzAnchor="margin" w:tblpXSpec="center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7"/>
        <w:gridCol w:w="3575"/>
        <w:gridCol w:w="1134"/>
        <w:gridCol w:w="1134"/>
        <w:gridCol w:w="1098"/>
      </w:tblGrid>
      <w:tr w:rsidR="007F7090" w:rsidRPr="007F7090" w:rsidTr="00493690">
        <w:trPr>
          <w:trHeight w:val="1068"/>
        </w:trPr>
        <w:tc>
          <w:tcPr>
            <w:tcW w:w="2577" w:type="dxa"/>
            <w:vMerge w:val="restart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«Объемы и источники финансирования</w:t>
            </w:r>
          </w:p>
        </w:tc>
        <w:tc>
          <w:tcPr>
            <w:tcW w:w="6941" w:type="dxa"/>
            <w:gridSpan w:val="4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Общий объем финансирования в том числе по годам (финансирование мероприятий программы осуществляется в пределах выделенных бюджетных средств  и ут</w:t>
            </w:r>
            <w:r>
              <w:rPr>
                <w:sz w:val="28"/>
                <w:szCs w:val="28"/>
              </w:rPr>
              <w:t xml:space="preserve">очняется исходя из возможностей </w:t>
            </w:r>
            <w:r w:rsidRPr="007F7090">
              <w:rPr>
                <w:sz w:val="28"/>
                <w:szCs w:val="28"/>
              </w:rPr>
              <w:t>бюджетов)</w:t>
            </w:r>
          </w:p>
        </w:tc>
      </w:tr>
      <w:tr w:rsidR="00493690" w:rsidRPr="007F7090" w:rsidTr="00493690">
        <w:trPr>
          <w:trHeight w:val="454"/>
        </w:trPr>
        <w:tc>
          <w:tcPr>
            <w:tcW w:w="2577" w:type="dxa"/>
            <w:vMerge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7F7090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7F7090">
              <w:rPr>
                <w:sz w:val="28"/>
                <w:szCs w:val="28"/>
              </w:rPr>
              <w:t>г.</w:t>
            </w:r>
          </w:p>
        </w:tc>
        <w:tc>
          <w:tcPr>
            <w:tcW w:w="1098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7F7090">
              <w:rPr>
                <w:sz w:val="28"/>
                <w:szCs w:val="28"/>
              </w:rPr>
              <w:t>г.</w:t>
            </w:r>
          </w:p>
        </w:tc>
      </w:tr>
      <w:tr w:rsidR="00493690" w:rsidRPr="007F7090" w:rsidTr="00493690">
        <w:trPr>
          <w:trHeight w:val="1683"/>
        </w:trPr>
        <w:tc>
          <w:tcPr>
            <w:tcW w:w="2577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lastRenderedPageBreak/>
              <w:t>Всего: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ремонт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противопожарные мероприятия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приобретение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охрана объекта с помощью технических средств охраны</w:t>
            </w:r>
          </w:p>
        </w:tc>
        <w:tc>
          <w:tcPr>
            <w:tcW w:w="3575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5356,0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4459,7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625,8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270,5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1800,2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1345,5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184,2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270,5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2451,7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2010,1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441,6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1104,1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1104,1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</w:tc>
      </w:tr>
      <w:tr w:rsidR="00493690" w:rsidRPr="007F7090" w:rsidTr="00493690">
        <w:trPr>
          <w:trHeight w:val="1822"/>
        </w:trPr>
        <w:tc>
          <w:tcPr>
            <w:tcW w:w="2577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В том числе за счет: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F7090">
              <w:rPr>
                <w:sz w:val="28"/>
                <w:szCs w:val="28"/>
              </w:rPr>
              <w:t>местного бюджета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575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Всего: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на ремонт зданий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противопожарные мероприятия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на приобретения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охрана объекта с помощью технических средств охраны</w:t>
            </w:r>
          </w:p>
        </w:tc>
        <w:tc>
          <w:tcPr>
            <w:tcW w:w="1134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622,2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522,7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99,5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7090" w:rsidRPr="007F7090" w:rsidRDefault="007F7090" w:rsidP="00493690">
            <w:pPr>
              <w:jc w:val="center"/>
              <w:rPr>
                <w:iCs/>
                <w:sz w:val="28"/>
                <w:szCs w:val="28"/>
              </w:rPr>
            </w:pPr>
            <w:r w:rsidRPr="007F7090">
              <w:rPr>
                <w:iCs/>
                <w:sz w:val="28"/>
                <w:szCs w:val="28"/>
              </w:rPr>
              <w:t>733,2</w:t>
            </w:r>
          </w:p>
          <w:p w:rsidR="007F7090" w:rsidRPr="007F7090" w:rsidRDefault="007F7090" w:rsidP="00493690">
            <w:pPr>
              <w:jc w:val="center"/>
              <w:rPr>
                <w:iCs/>
                <w:sz w:val="28"/>
                <w:szCs w:val="28"/>
              </w:rPr>
            </w:pPr>
            <w:r w:rsidRPr="007F7090">
              <w:rPr>
                <w:iCs/>
                <w:sz w:val="28"/>
                <w:szCs w:val="28"/>
              </w:rPr>
              <w:t>291,6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441,6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532,9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532,9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</w:tc>
      </w:tr>
      <w:tr w:rsidR="00493690" w:rsidRPr="007F7090" w:rsidTr="00493690">
        <w:trPr>
          <w:trHeight w:val="1144"/>
        </w:trPr>
        <w:tc>
          <w:tcPr>
            <w:tcW w:w="2577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F7090">
              <w:rPr>
                <w:sz w:val="28"/>
                <w:szCs w:val="28"/>
              </w:rPr>
              <w:t>бюджета сельских поселений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Всего: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на ремонт учреждений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противопожарные мероприятия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на приобретения</w:t>
            </w:r>
          </w:p>
        </w:tc>
        <w:tc>
          <w:tcPr>
            <w:tcW w:w="1134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978,0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672,8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84,7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220,5</w:t>
            </w:r>
          </w:p>
        </w:tc>
        <w:tc>
          <w:tcPr>
            <w:tcW w:w="1134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iCs/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iCs/>
                <w:sz w:val="28"/>
                <w:szCs w:val="28"/>
              </w:rPr>
            </w:pPr>
            <w:r w:rsidRPr="007F7090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</w:tc>
      </w:tr>
      <w:tr w:rsidR="00493690" w:rsidRPr="007F7090" w:rsidTr="00493690">
        <w:trPr>
          <w:trHeight w:val="724"/>
        </w:trPr>
        <w:tc>
          <w:tcPr>
            <w:tcW w:w="2577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F7090">
              <w:rPr>
                <w:sz w:val="28"/>
                <w:szCs w:val="28"/>
              </w:rPr>
              <w:t>бюджета городского поселения</w:t>
            </w:r>
          </w:p>
        </w:tc>
        <w:tc>
          <w:tcPr>
            <w:tcW w:w="3575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всего: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на ремонт</w:t>
            </w:r>
          </w:p>
        </w:tc>
        <w:tc>
          <w:tcPr>
            <w:tcW w:w="1134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1100,0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1100,0</w:t>
            </w:r>
          </w:p>
        </w:tc>
        <w:tc>
          <w:tcPr>
            <w:tcW w:w="1098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</w:tc>
      </w:tr>
      <w:tr w:rsidR="00493690" w:rsidRPr="007F7090" w:rsidTr="00493690">
        <w:trPr>
          <w:trHeight w:val="863"/>
        </w:trPr>
        <w:tc>
          <w:tcPr>
            <w:tcW w:w="2577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F7090">
              <w:rPr>
                <w:sz w:val="28"/>
                <w:szCs w:val="28"/>
              </w:rPr>
              <w:t>областного бюджета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Всего: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проведение ремонтных работ,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противопожарных мероприятий, энергосберегающих мероприятий  в зданиях - учреждений  культуры, находящихся в муниципальной собственности,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на приобретение</w:t>
            </w:r>
          </w:p>
        </w:tc>
        <w:tc>
          <w:tcPr>
            <w:tcW w:w="1134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200,0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150,0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618,5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618,5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571,2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571,2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</w:t>
            </w: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</w:p>
          <w:p w:rsidR="007F7090" w:rsidRPr="007F7090" w:rsidRDefault="007F7090" w:rsidP="00493690">
            <w:pPr>
              <w:jc w:val="center"/>
              <w:rPr>
                <w:sz w:val="28"/>
                <w:szCs w:val="28"/>
              </w:rPr>
            </w:pPr>
            <w:r w:rsidRPr="007F7090">
              <w:rPr>
                <w:sz w:val="28"/>
                <w:szCs w:val="28"/>
              </w:rPr>
              <w:t>-»</w:t>
            </w:r>
          </w:p>
        </w:tc>
      </w:tr>
    </w:tbl>
    <w:p w:rsidR="0048265E" w:rsidRPr="00554805" w:rsidRDefault="00554805" w:rsidP="00554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A819FC" w:rsidRPr="007956CE">
        <w:rPr>
          <w:sz w:val="28"/>
          <w:szCs w:val="28"/>
        </w:rPr>
        <w:t xml:space="preserve">ункт 12 </w:t>
      </w:r>
      <w:r w:rsidR="009B11D3" w:rsidRPr="007956CE">
        <w:rPr>
          <w:sz w:val="28"/>
          <w:szCs w:val="28"/>
        </w:rPr>
        <w:t>глав</w:t>
      </w:r>
      <w:r w:rsidR="00A819FC" w:rsidRPr="007956CE">
        <w:rPr>
          <w:sz w:val="28"/>
          <w:szCs w:val="28"/>
        </w:rPr>
        <w:t>ы</w:t>
      </w:r>
      <w:r w:rsidR="009B11D3" w:rsidRPr="007956CE">
        <w:rPr>
          <w:sz w:val="28"/>
          <w:szCs w:val="28"/>
        </w:rPr>
        <w:t xml:space="preserve"> </w:t>
      </w:r>
      <w:r w:rsidR="009B11D3" w:rsidRPr="007956CE">
        <w:rPr>
          <w:sz w:val="28"/>
          <w:szCs w:val="28"/>
          <w:lang w:val="en-US"/>
        </w:rPr>
        <w:t>V</w:t>
      </w:r>
      <w:r w:rsidR="00A819FC" w:rsidRPr="007956CE">
        <w:rPr>
          <w:sz w:val="28"/>
          <w:szCs w:val="28"/>
        </w:rPr>
        <w:t xml:space="preserve"> </w:t>
      </w:r>
      <w:r w:rsidR="009B11D3" w:rsidRPr="007956CE">
        <w:rPr>
          <w:sz w:val="28"/>
          <w:szCs w:val="28"/>
        </w:rPr>
        <w:t xml:space="preserve">читать в новой редакции: </w:t>
      </w:r>
    </w:p>
    <w:p w:rsidR="007F7090" w:rsidRPr="007F7090" w:rsidRDefault="007F7090" w:rsidP="007F7090">
      <w:pPr>
        <w:ind w:firstLine="709"/>
        <w:jc w:val="both"/>
        <w:rPr>
          <w:iCs/>
          <w:sz w:val="28"/>
          <w:szCs w:val="28"/>
        </w:rPr>
      </w:pPr>
      <w:r w:rsidRPr="007F7090">
        <w:rPr>
          <w:iCs/>
          <w:sz w:val="28"/>
          <w:szCs w:val="28"/>
        </w:rPr>
        <w:t>«12.</w:t>
      </w:r>
      <w:r>
        <w:rPr>
          <w:iCs/>
          <w:sz w:val="28"/>
          <w:szCs w:val="28"/>
        </w:rPr>
        <w:t xml:space="preserve"> </w:t>
      </w:r>
      <w:r w:rsidRPr="007F7090">
        <w:rPr>
          <w:iCs/>
          <w:sz w:val="28"/>
          <w:szCs w:val="28"/>
        </w:rPr>
        <w:t>Общий объем средств  всего 5356,0 тыс.</w:t>
      </w:r>
      <w:r>
        <w:rPr>
          <w:iCs/>
          <w:sz w:val="28"/>
          <w:szCs w:val="28"/>
        </w:rPr>
        <w:t xml:space="preserve"> </w:t>
      </w:r>
      <w:r w:rsidRPr="007F7090">
        <w:rPr>
          <w:iCs/>
          <w:sz w:val="28"/>
          <w:szCs w:val="28"/>
        </w:rPr>
        <w:t>рублей.</w:t>
      </w:r>
    </w:p>
    <w:p w:rsidR="007F7090" w:rsidRPr="007F7090" w:rsidRDefault="007F7090" w:rsidP="007F7090">
      <w:pPr>
        <w:ind w:firstLine="709"/>
        <w:jc w:val="both"/>
        <w:rPr>
          <w:iCs/>
          <w:sz w:val="28"/>
          <w:szCs w:val="28"/>
        </w:rPr>
      </w:pPr>
      <w:r w:rsidRPr="007F7090">
        <w:rPr>
          <w:iCs/>
          <w:sz w:val="28"/>
          <w:szCs w:val="28"/>
        </w:rPr>
        <w:t>В том числе:</w:t>
      </w:r>
    </w:p>
    <w:p w:rsidR="007F7090" w:rsidRPr="007F7090" w:rsidRDefault="007F7090" w:rsidP="007F709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2014 год –</w:t>
      </w:r>
      <w:r w:rsidRPr="007F7090">
        <w:rPr>
          <w:iCs/>
          <w:sz w:val="28"/>
          <w:szCs w:val="28"/>
        </w:rPr>
        <w:t xml:space="preserve"> 1800,2 тыс. руб</w:t>
      </w:r>
      <w:r>
        <w:rPr>
          <w:iCs/>
          <w:sz w:val="28"/>
          <w:szCs w:val="28"/>
        </w:rPr>
        <w:t>.</w:t>
      </w:r>
      <w:r w:rsidRPr="007F7090">
        <w:rPr>
          <w:iCs/>
          <w:sz w:val="28"/>
          <w:szCs w:val="28"/>
        </w:rPr>
        <w:t>:</w:t>
      </w:r>
    </w:p>
    <w:p w:rsidR="007F7090" w:rsidRPr="007F7090" w:rsidRDefault="007F7090" w:rsidP="007F709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местный бюджет – 1600,2 тыс. руб.;</w:t>
      </w:r>
    </w:p>
    <w:p w:rsidR="007F7090" w:rsidRPr="007F7090" w:rsidRDefault="007F7090" w:rsidP="007F7090">
      <w:pPr>
        <w:ind w:firstLine="709"/>
        <w:jc w:val="both"/>
        <w:rPr>
          <w:iCs/>
          <w:sz w:val="28"/>
          <w:szCs w:val="28"/>
        </w:rPr>
      </w:pPr>
      <w:r w:rsidRPr="007F7090">
        <w:rPr>
          <w:iCs/>
          <w:sz w:val="28"/>
          <w:szCs w:val="28"/>
        </w:rPr>
        <w:t>областной бюджет</w:t>
      </w:r>
      <w:r>
        <w:rPr>
          <w:iCs/>
          <w:sz w:val="28"/>
          <w:szCs w:val="28"/>
        </w:rPr>
        <w:t xml:space="preserve"> – </w:t>
      </w:r>
      <w:r w:rsidRPr="007F7090">
        <w:rPr>
          <w:iCs/>
          <w:sz w:val="28"/>
          <w:szCs w:val="28"/>
        </w:rPr>
        <w:t xml:space="preserve">200,0 </w:t>
      </w:r>
      <w:r>
        <w:rPr>
          <w:iCs/>
          <w:sz w:val="28"/>
          <w:szCs w:val="28"/>
        </w:rPr>
        <w:t>тыс. руб.;</w:t>
      </w:r>
    </w:p>
    <w:p w:rsidR="007F7090" w:rsidRPr="007F7090" w:rsidRDefault="007F7090" w:rsidP="007F7090">
      <w:pPr>
        <w:ind w:firstLine="709"/>
        <w:jc w:val="both"/>
        <w:rPr>
          <w:iCs/>
          <w:sz w:val="28"/>
          <w:szCs w:val="28"/>
        </w:rPr>
      </w:pPr>
      <w:r w:rsidRPr="007F7090">
        <w:rPr>
          <w:iCs/>
          <w:sz w:val="28"/>
          <w:szCs w:val="28"/>
        </w:rPr>
        <w:t>2015</w:t>
      </w:r>
      <w:r>
        <w:rPr>
          <w:iCs/>
          <w:sz w:val="28"/>
          <w:szCs w:val="28"/>
        </w:rPr>
        <w:t xml:space="preserve"> </w:t>
      </w:r>
      <w:r w:rsidRPr="007F7090">
        <w:rPr>
          <w:iCs/>
          <w:sz w:val="28"/>
          <w:szCs w:val="28"/>
        </w:rPr>
        <w:t>год –</w:t>
      </w:r>
      <w:r>
        <w:rPr>
          <w:iCs/>
          <w:sz w:val="28"/>
          <w:szCs w:val="28"/>
        </w:rPr>
        <w:t xml:space="preserve"> 2451,7 тыс. руб.:</w:t>
      </w:r>
    </w:p>
    <w:p w:rsidR="007F7090" w:rsidRPr="007F7090" w:rsidRDefault="007F7090" w:rsidP="007F7090">
      <w:pPr>
        <w:ind w:firstLine="709"/>
        <w:jc w:val="both"/>
        <w:rPr>
          <w:iCs/>
          <w:sz w:val="28"/>
          <w:szCs w:val="28"/>
        </w:rPr>
      </w:pPr>
      <w:r w:rsidRPr="007F7090">
        <w:rPr>
          <w:iCs/>
          <w:sz w:val="28"/>
          <w:szCs w:val="28"/>
        </w:rPr>
        <w:t>местный бюджет – 1833,2</w:t>
      </w:r>
      <w:r>
        <w:rPr>
          <w:iCs/>
          <w:sz w:val="28"/>
          <w:szCs w:val="28"/>
        </w:rPr>
        <w:t xml:space="preserve"> </w:t>
      </w:r>
      <w:r w:rsidRPr="007F7090">
        <w:rPr>
          <w:iCs/>
          <w:sz w:val="28"/>
          <w:szCs w:val="28"/>
        </w:rPr>
        <w:t>тыс. руб.</w:t>
      </w:r>
      <w:r>
        <w:rPr>
          <w:iCs/>
          <w:sz w:val="28"/>
          <w:szCs w:val="28"/>
        </w:rPr>
        <w:t>;</w:t>
      </w:r>
    </w:p>
    <w:p w:rsidR="007F7090" w:rsidRPr="007F7090" w:rsidRDefault="007F7090" w:rsidP="007F7090">
      <w:pPr>
        <w:ind w:firstLine="709"/>
        <w:jc w:val="both"/>
        <w:rPr>
          <w:iCs/>
          <w:sz w:val="28"/>
          <w:szCs w:val="28"/>
        </w:rPr>
      </w:pPr>
      <w:r w:rsidRPr="007F7090">
        <w:rPr>
          <w:iCs/>
          <w:sz w:val="28"/>
          <w:szCs w:val="28"/>
        </w:rPr>
        <w:lastRenderedPageBreak/>
        <w:t>областной бюджет</w:t>
      </w:r>
      <w:r>
        <w:rPr>
          <w:iCs/>
          <w:sz w:val="28"/>
          <w:szCs w:val="28"/>
        </w:rPr>
        <w:t xml:space="preserve"> – 618,5 тыс. руб.;</w:t>
      </w:r>
    </w:p>
    <w:p w:rsidR="007F7090" w:rsidRPr="007F7090" w:rsidRDefault="007F7090" w:rsidP="007F7090">
      <w:pPr>
        <w:ind w:firstLine="709"/>
        <w:jc w:val="both"/>
        <w:rPr>
          <w:iCs/>
          <w:sz w:val="28"/>
          <w:szCs w:val="28"/>
        </w:rPr>
      </w:pPr>
      <w:r w:rsidRPr="007F7090">
        <w:rPr>
          <w:iCs/>
          <w:sz w:val="28"/>
          <w:szCs w:val="28"/>
        </w:rPr>
        <w:t>2016</w:t>
      </w:r>
      <w:r w:rsidR="002530FB">
        <w:rPr>
          <w:iCs/>
          <w:sz w:val="28"/>
          <w:szCs w:val="28"/>
        </w:rPr>
        <w:t xml:space="preserve"> </w:t>
      </w:r>
      <w:r w:rsidRPr="007F7090">
        <w:rPr>
          <w:iCs/>
          <w:sz w:val="28"/>
          <w:szCs w:val="28"/>
        </w:rPr>
        <w:t>год – 1104,1 тыс. руб.</w:t>
      </w:r>
      <w:r w:rsidR="002530FB">
        <w:rPr>
          <w:iCs/>
          <w:sz w:val="28"/>
          <w:szCs w:val="28"/>
        </w:rPr>
        <w:t>:</w:t>
      </w:r>
    </w:p>
    <w:p w:rsidR="007F7090" w:rsidRPr="007F7090" w:rsidRDefault="007F7090" w:rsidP="007F7090">
      <w:pPr>
        <w:ind w:firstLine="709"/>
        <w:jc w:val="both"/>
        <w:rPr>
          <w:iCs/>
          <w:sz w:val="28"/>
          <w:szCs w:val="28"/>
        </w:rPr>
      </w:pPr>
      <w:r w:rsidRPr="007F7090">
        <w:rPr>
          <w:iCs/>
          <w:sz w:val="28"/>
          <w:szCs w:val="28"/>
        </w:rPr>
        <w:t>местный бюджет –532,9 тыс. руб.</w:t>
      </w:r>
      <w:r w:rsidR="002530FB">
        <w:rPr>
          <w:iCs/>
          <w:sz w:val="28"/>
          <w:szCs w:val="28"/>
        </w:rPr>
        <w:t>;</w:t>
      </w:r>
    </w:p>
    <w:p w:rsidR="002530FB" w:rsidRDefault="007F7090" w:rsidP="007F7090">
      <w:pPr>
        <w:ind w:firstLine="709"/>
        <w:jc w:val="both"/>
        <w:rPr>
          <w:iCs/>
          <w:sz w:val="28"/>
          <w:szCs w:val="28"/>
        </w:rPr>
      </w:pPr>
      <w:r w:rsidRPr="007F7090">
        <w:rPr>
          <w:iCs/>
          <w:sz w:val="28"/>
          <w:szCs w:val="28"/>
        </w:rPr>
        <w:t>областной бюджет</w:t>
      </w:r>
      <w:r w:rsidR="002530FB">
        <w:rPr>
          <w:iCs/>
          <w:sz w:val="28"/>
          <w:szCs w:val="28"/>
        </w:rPr>
        <w:t xml:space="preserve"> –</w:t>
      </w:r>
      <w:r w:rsidRPr="007F7090">
        <w:rPr>
          <w:iCs/>
          <w:sz w:val="28"/>
          <w:szCs w:val="28"/>
        </w:rPr>
        <w:t xml:space="preserve"> 571,2 тыс.</w:t>
      </w:r>
      <w:r w:rsidR="002530FB">
        <w:rPr>
          <w:iCs/>
          <w:sz w:val="28"/>
          <w:szCs w:val="28"/>
        </w:rPr>
        <w:t xml:space="preserve"> </w:t>
      </w:r>
      <w:r w:rsidRPr="007F7090">
        <w:rPr>
          <w:iCs/>
          <w:sz w:val="28"/>
          <w:szCs w:val="28"/>
        </w:rPr>
        <w:t>руб.»</w:t>
      </w:r>
      <w:r w:rsidR="002530FB">
        <w:rPr>
          <w:iCs/>
          <w:sz w:val="28"/>
          <w:szCs w:val="28"/>
        </w:rPr>
        <w:t>;</w:t>
      </w:r>
    </w:p>
    <w:p w:rsidR="006C5121" w:rsidRPr="007956CE" w:rsidRDefault="00554805" w:rsidP="007F7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E7570A" w:rsidRPr="007956CE">
        <w:rPr>
          <w:sz w:val="28"/>
          <w:szCs w:val="28"/>
        </w:rPr>
        <w:t xml:space="preserve">ункт </w:t>
      </w:r>
      <w:r w:rsidR="0018378D" w:rsidRPr="007956CE">
        <w:rPr>
          <w:sz w:val="28"/>
          <w:szCs w:val="28"/>
        </w:rPr>
        <w:t>18</w:t>
      </w:r>
      <w:r w:rsidR="00D2455A">
        <w:rPr>
          <w:sz w:val="28"/>
          <w:szCs w:val="28"/>
        </w:rPr>
        <w:t xml:space="preserve"> </w:t>
      </w:r>
      <w:r w:rsidR="009B11D3" w:rsidRPr="007956CE">
        <w:rPr>
          <w:sz w:val="28"/>
          <w:szCs w:val="28"/>
        </w:rPr>
        <w:t>глав</w:t>
      </w:r>
      <w:r w:rsidR="00A819FC" w:rsidRPr="007956CE">
        <w:rPr>
          <w:sz w:val="28"/>
          <w:szCs w:val="28"/>
        </w:rPr>
        <w:t>ы</w:t>
      </w:r>
      <w:r w:rsidR="009B11D3" w:rsidRPr="007956CE">
        <w:rPr>
          <w:sz w:val="28"/>
          <w:szCs w:val="28"/>
        </w:rPr>
        <w:t xml:space="preserve"> </w:t>
      </w:r>
      <w:r w:rsidR="009B11D3" w:rsidRPr="007956CE">
        <w:rPr>
          <w:sz w:val="28"/>
          <w:szCs w:val="28"/>
          <w:lang w:val="en-US"/>
        </w:rPr>
        <w:t>VIII</w:t>
      </w:r>
      <w:r w:rsidR="00D2455A">
        <w:rPr>
          <w:sz w:val="28"/>
          <w:szCs w:val="28"/>
        </w:rPr>
        <w:t xml:space="preserve"> </w:t>
      </w:r>
      <w:r w:rsidR="009B11D3" w:rsidRPr="007956CE">
        <w:rPr>
          <w:sz w:val="28"/>
          <w:szCs w:val="28"/>
        </w:rPr>
        <w:t>читать в новой редакции:</w:t>
      </w:r>
    </w:p>
    <w:p w:rsidR="007C7B43" w:rsidRPr="007956CE" w:rsidRDefault="00DE595C" w:rsidP="00554805">
      <w:pPr>
        <w:ind w:firstLine="709"/>
        <w:jc w:val="both"/>
        <w:rPr>
          <w:sz w:val="28"/>
          <w:szCs w:val="28"/>
        </w:rPr>
      </w:pPr>
      <w:r w:rsidRPr="007956CE">
        <w:rPr>
          <w:sz w:val="28"/>
          <w:szCs w:val="28"/>
        </w:rPr>
        <w:t>«</w:t>
      </w:r>
      <w:r w:rsidR="00E72242" w:rsidRPr="007956CE">
        <w:rPr>
          <w:sz w:val="28"/>
          <w:szCs w:val="28"/>
        </w:rPr>
        <w:t>18.</w:t>
      </w:r>
      <w:r w:rsidR="00D2455A">
        <w:rPr>
          <w:sz w:val="28"/>
          <w:szCs w:val="28"/>
        </w:rPr>
        <w:t xml:space="preserve"> </w:t>
      </w:r>
      <w:r w:rsidR="00E72242" w:rsidRPr="007956CE">
        <w:rPr>
          <w:sz w:val="28"/>
          <w:szCs w:val="28"/>
        </w:rPr>
        <w:t>Проведение ремонтных работ в учреждениях культуры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2126"/>
        <w:gridCol w:w="1701"/>
        <w:gridCol w:w="1602"/>
      </w:tblGrid>
      <w:tr w:rsidR="00493690" w:rsidRPr="00493690" w:rsidTr="00493690">
        <w:trPr>
          <w:trHeight w:val="69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 xml:space="preserve">Организация ремонтных работ 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sz w:val="28"/>
                <w:szCs w:val="28"/>
              </w:rPr>
            </w:pPr>
            <w:r w:rsidRPr="00493690">
              <w:rPr>
                <w:sz w:val="28"/>
                <w:szCs w:val="28"/>
              </w:rPr>
              <w:t>Финансирование по годам (тыс.руб.), за счет местного бюджета (по полномочиям 50% сельских поселений/50% Карталинский муниципальный район), городское поселение 100%, областной бюджет</w:t>
            </w:r>
          </w:p>
        </w:tc>
      </w:tr>
      <w:tr w:rsidR="00493690" w:rsidRPr="00493690" w:rsidTr="00493690">
        <w:trPr>
          <w:trHeight w:val="144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2016</w:t>
            </w:r>
          </w:p>
        </w:tc>
      </w:tr>
      <w:tr w:rsidR="00493690" w:rsidRPr="00493690" w:rsidTr="00493690">
        <w:trPr>
          <w:trHeight w:val="2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ДШИ, Варшавская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322,8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</w:tr>
      <w:tr w:rsidR="00493690" w:rsidRPr="00493690" w:rsidTr="00493690">
        <w:trPr>
          <w:trHeight w:val="2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 xml:space="preserve">ДШИ, Полтавская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</w:tr>
      <w:tr w:rsidR="00493690" w:rsidRPr="00493690" w:rsidTr="00493690">
        <w:trPr>
          <w:trHeight w:val="2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 xml:space="preserve">ДШИ, Великопетровская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</w:tr>
      <w:tr w:rsidR="00493690" w:rsidRPr="00493690" w:rsidTr="00493690">
        <w:trPr>
          <w:trHeight w:val="2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 xml:space="preserve">ДШИ, Анненская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</w:tr>
      <w:tr w:rsidR="00493690" w:rsidRPr="00493690" w:rsidTr="00493690">
        <w:trPr>
          <w:trHeight w:val="2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Музей, г.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93690">
              <w:rPr>
                <w:iCs/>
                <w:sz w:val="28"/>
                <w:szCs w:val="28"/>
              </w:rPr>
              <w:t>Карталы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910,1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</w:tr>
      <w:tr w:rsidR="00493690" w:rsidRPr="00493690" w:rsidTr="00493690">
        <w:trPr>
          <w:trHeight w:val="2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МУ МДК «Россия»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1104,1</w:t>
            </w:r>
          </w:p>
        </w:tc>
      </w:tr>
      <w:tr w:rsidR="00493690" w:rsidRPr="00493690" w:rsidTr="00493690">
        <w:trPr>
          <w:trHeight w:val="2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МКУ «40 лет октября»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1100,0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</w:tr>
      <w:tr w:rsidR="00493690" w:rsidRPr="00493690" w:rsidTr="00493690">
        <w:trPr>
          <w:trHeight w:val="2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ДК, Снежненское с/п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297,9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</w:tr>
      <w:tr w:rsidR="00493690" w:rsidRPr="00493690" w:rsidTr="00493690">
        <w:trPr>
          <w:trHeight w:val="1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ДК, Анненское с/п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283,6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-</w:t>
            </w:r>
          </w:p>
        </w:tc>
      </w:tr>
      <w:tr w:rsidR="00493690" w:rsidRPr="00493690" w:rsidTr="00493690">
        <w:trPr>
          <w:trHeight w:val="1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МУ ДК, Новокаолиновое с/п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91,3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–</w:t>
            </w:r>
          </w:p>
        </w:tc>
      </w:tr>
      <w:tr w:rsidR="00493690" w:rsidRPr="00493690" w:rsidTr="00493690">
        <w:trPr>
          <w:trHeight w:val="1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Общедоступная муниципальная Павленковская модельная сельская библиотека №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93690">
              <w:rPr>
                <w:iCs/>
                <w:sz w:val="28"/>
                <w:szCs w:val="28"/>
              </w:rPr>
              <w:t xml:space="preserve">8 п. Еленинский  </w:t>
            </w:r>
            <w:r w:rsidRPr="007956CE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–</w:t>
            </w:r>
          </w:p>
        </w:tc>
      </w:tr>
      <w:tr w:rsidR="00493690" w:rsidRPr="00493690" w:rsidTr="00493690">
        <w:trPr>
          <w:trHeight w:val="1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Всего:</w:t>
            </w:r>
          </w:p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1345,5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2010,1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1104,1</w:t>
            </w:r>
          </w:p>
        </w:tc>
      </w:tr>
      <w:tr w:rsidR="00493690" w:rsidRPr="00493690" w:rsidTr="00493690">
        <w:trPr>
          <w:trHeight w:val="1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1195,5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1391,6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532,9</w:t>
            </w:r>
          </w:p>
        </w:tc>
      </w:tr>
      <w:tr w:rsidR="00493690" w:rsidRPr="00493690" w:rsidTr="00493690">
        <w:trPr>
          <w:trHeight w:val="1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618,5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0" w:rsidRPr="00493690" w:rsidRDefault="00493690" w:rsidP="00493690">
            <w:pPr>
              <w:tabs>
                <w:tab w:val="left" w:pos="9225"/>
              </w:tabs>
              <w:jc w:val="both"/>
              <w:rPr>
                <w:iCs/>
                <w:sz w:val="28"/>
                <w:szCs w:val="28"/>
              </w:rPr>
            </w:pPr>
            <w:r w:rsidRPr="00493690">
              <w:rPr>
                <w:iCs/>
                <w:sz w:val="28"/>
                <w:szCs w:val="28"/>
              </w:rPr>
              <w:t>571,2»</w:t>
            </w:r>
          </w:p>
        </w:tc>
      </w:tr>
    </w:tbl>
    <w:p w:rsidR="007C7B43" w:rsidRPr="007956CE" w:rsidRDefault="007C7B43" w:rsidP="00D2455A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7956CE">
        <w:rPr>
          <w:sz w:val="28"/>
          <w:szCs w:val="28"/>
        </w:rPr>
        <w:t>2.</w:t>
      </w:r>
      <w:r w:rsidR="004B14F0">
        <w:rPr>
          <w:sz w:val="28"/>
          <w:szCs w:val="28"/>
        </w:rPr>
        <w:t xml:space="preserve"> </w:t>
      </w:r>
      <w:r w:rsidRPr="007956CE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Pr="007956CE" w:rsidRDefault="007C7B43" w:rsidP="00D2455A">
      <w:pPr>
        <w:ind w:firstLine="709"/>
        <w:jc w:val="both"/>
        <w:rPr>
          <w:sz w:val="28"/>
          <w:szCs w:val="28"/>
        </w:rPr>
      </w:pPr>
      <w:r w:rsidRPr="007956CE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BB39F3" w:rsidRDefault="00BB39F3" w:rsidP="007956CE">
      <w:pPr>
        <w:jc w:val="both"/>
        <w:rPr>
          <w:sz w:val="28"/>
          <w:szCs w:val="28"/>
        </w:rPr>
      </w:pPr>
    </w:p>
    <w:p w:rsidR="00D2455A" w:rsidRPr="007956CE" w:rsidRDefault="00D2455A" w:rsidP="007956CE">
      <w:pPr>
        <w:jc w:val="both"/>
        <w:rPr>
          <w:sz w:val="28"/>
          <w:szCs w:val="28"/>
        </w:rPr>
      </w:pPr>
    </w:p>
    <w:p w:rsidR="00D2455A" w:rsidRPr="007956CE" w:rsidRDefault="00D2455A" w:rsidP="007956CE">
      <w:pPr>
        <w:jc w:val="both"/>
        <w:rPr>
          <w:sz w:val="28"/>
          <w:szCs w:val="28"/>
        </w:rPr>
      </w:pPr>
    </w:p>
    <w:p w:rsidR="00493690" w:rsidRPr="00493690" w:rsidRDefault="00493690" w:rsidP="00493690">
      <w:pPr>
        <w:jc w:val="both"/>
        <w:rPr>
          <w:sz w:val="28"/>
          <w:szCs w:val="28"/>
        </w:rPr>
      </w:pPr>
      <w:r w:rsidRPr="00493690">
        <w:rPr>
          <w:sz w:val="28"/>
          <w:szCs w:val="28"/>
        </w:rPr>
        <w:t xml:space="preserve">Глава Карталинского </w:t>
      </w:r>
    </w:p>
    <w:p w:rsidR="00493690" w:rsidRDefault="00493690" w:rsidP="003D424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93690">
        <w:rPr>
          <w:sz w:val="28"/>
          <w:szCs w:val="28"/>
        </w:rPr>
        <w:t xml:space="preserve">униципального района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690">
        <w:rPr>
          <w:sz w:val="28"/>
          <w:szCs w:val="28"/>
        </w:rPr>
        <w:t>С.Н. Шулаев</w:t>
      </w:r>
    </w:p>
    <w:p w:rsidR="00493690" w:rsidRDefault="00493690" w:rsidP="003D4248">
      <w:pPr>
        <w:jc w:val="both"/>
        <w:rPr>
          <w:sz w:val="28"/>
          <w:szCs w:val="28"/>
        </w:rPr>
      </w:pPr>
    </w:p>
    <w:sectPr w:rsidR="00493690" w:rsidSect="00D2455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3F" w:rsidRDefault="008C343F" w:rsidP="00D2455A">
      <w:r>
        <w:separator/>
      </w:r>
    </w:p>
  </w:endnote>
  <w:endnote w:type="continuationSeparator" w:id="0">
    <w:p w:rsidR="008C343F" w:rsidRDefault="008C343F" w:rsidP="00D2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3F" w:rsidRDefault="008C343F" w:rsidP="00D2455A">
      <w:r>
        <w:separator/>
      </w:r>
    </w:p>
  </w:footnote>
  <w:footnote w:type="continuationSeparator" w:id="0">
    <w:p w:rsidR="008C343F" w:rsidRDefault="008C343F" w:rsidP="00D24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5A" w:rsidRPr="00D2455A" w:rsidRDefault="00633461" w:rsidP="00D2455A">
    <w:pPr>
      <w:pStyle w:val="a4"/>
      <w:jc w:val="center"/>
      <w:rPr>
        <w:sz w:val="28"/>
        <w:szCs w:val="28"/>
      </w:rPr>
    </w:pPr>
    <w:r w:rsidRPr="00D2455A">
      <w:rPr>
        <w:sz w:val="28"/>
        <w:szCs w:val="28"/>
      </w:rPr>
      <w:fldChar w:fldCharType="begin"/>
    </w:r>
    <w:r w:rsidR="00D2455A" w:rsidRPr="00D2455A">
      <w:rPr>
        <w:sz w:val="28"/>
        <w:szCs w:val="28"/>
      </w:rPr>
      <w:instrText xml:space="preserve"> PAGE   \* MERGEFORMAT </w:instrText>
    </w:r>
    <w:r w:rsidRPr="00D2455A">
      <w:rPr>
        <w:sz w:val="28"/>
        <w:szCs w:val="28"/>
      </w:rPr>
      <w:fldChar w:fldCharType="separate"/>
    </w:r>
    <w:r w:rsidR="0046384E">
      <w:rPr>
        <w:noProof/>
        <w:sz w:val="28"/>
        <w:szCs w:val="28"/>
      </w:rPr>
      <w:t>2</w:t>
    </w:r>
    <w:r w:rsidRPr="00D2455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36"/>
    <w:rsid w:val="00037399"/>
    <w:rsid w:val="00051593"/>
    <w:rsid w:val="000656AE"/>
    <w:rsid w:val="00071E0B"/>
    <w:rsid w:val="00092AB5"/>
    <w:rsid w:val="000B4EC2"/>
    <w:rsid w:val="000D7670"/>
    <w:rsid w:val="000E212A"/>
    <w:rsid w:val="000F6DD0"/>
    <w:rsid w:val="00115D5C"/>
    <w:rsid w:val="00137405"/>
    <w:rsid w:val="00156F4E"/>
    <w:rsid w:val="0018378D"/>
    <w:rsid w:val="001A6522"/>
    <w:rsid w:val="00224E4A"/>
    <w:rsid w:val="002530FB"/>
    <w:rsid w:val="0028317A"/>
    <w:rsid w:val="002933C6"/>
    <w:rsid w:val="002B7DA0"/>
    <w:rsid w:val="002F2899"/>
    <w:rsid w:val="0033303D"/>
    <w:rsid w:val="003412E2"/>
    <w:rsid w:val="00346BDE"/>
    <w:rsid w:val="00354DDD"/>
    <w:rsid w:val="00362AE7"/>
    <w:rsid w:val="00370D33"/>
    <w:rsid w:val="003759AF"/>
    <w:rsid w:val="00396395"/>
    <w:rsid w:val="003A49F7"/>
    <w:rsid w:val="003A7D69"/>
    <w:rsid w:val="003D4248"/>
    <w:rsid w:val="00420FC5"/>
    <w:rsid w:val="00425984"/>
    <w:rsid w:val="0046384E"/>
    <w:rsid w:val="0048265E"/>
    <w:rsid w:val="00487614"/>
    <w:rsid w:val="00493690"/>
    <w:rsid w:val="00497F9C"/>
    <w:rsid w:val="004B14F0"/>
    <w:rsid w:val="004B230A"/>
    <w:rsid w:val="004B30F5"/>
    <w:rsid w:val="004C436D"/>
    <w:rsid w:val="004D4A9D"/>
    <w:rsid w:val="004E0004"/>
    <w:rsid w:val="004E3E91"/>
    <w:rsid w:val="00554805"/>
    <w:rsid w:val="00593F4E"/>
    <w:rsid w:val="005953AB"/>
    <w:rsid w:val="005B2791"/>
    <w:rsid w:val="005C3C84"/>
    <w:rsid w:val="005C556A"/>
    <w:rsid w:val="00626A4B"/>
    <w:rsid w:val="00633461"/>
    <w:rsid w:val="006377D6"/>
    <w:rsid w:val="00660327"/>
    <w:rsid w:val="00663F2A"/>
    <w:rsid w:val="00685EAF"/>
    <w:rsid w:val="00693E2E"/>
    <w:rsid w:val="006C5121"/>
    <w:rsid w:val="006E4A04"/>
    <w:rsid w:val="00726F13"/>
    <w:rsid w:val="0076033E"/>
    <w:rsid w:val="00771C57"/>
    <w:rsid w:val="00786925"/>
    <w:rsid w:val="007956CE"/>
    <w:rsid w:val="007A1A29"/>
    <w:rsid w:val="007C7B43"/>
    <w:rsid w:val="007D2FC6"/>
    <w:rsid w:val="007F7090"/>
    <w:rsid w:val="008023E2"/>
    <w:rsid w:val="00806021"/>
    <w:rsid w:val="008537C4"/>
    <w:rsid w:val="008676A8"/>
    <w:rsid w:val="00880FD2"/>
    <w:rsid w:val="008B26DA"/>
    <w:rsid w:val="008C343F"/>
    <w:rsid w:val="008D48D8"/>
    <w:rsid w:val="008E5983"/>
    <w:rsid w:val="0090114A"/>
    <w:rsid w:val="009066AB"/>
    <w:rsid w:val="00927F51"/>
    <w:rsid w:val="00934578"/>
    <w:rsid w:val="00942ABA"/>
    <w:rsid w:val="009450A8"/>
    <w:rsid w:val="00953C8F"/>
    <w:rsid w:val="00956D36"/>
    <w:rsid w:val="009B11D3"/>
    <w:rsid w:val="009C4646"/>
    <w:rsid w:val="00A24D62"/>
    <w:rsid w:val="00A473E0"/>
    <w:rsid w:val="00A75A99"/>
    <w:rsid w:val="00A819FC"/>
    <w:rsid w:val="00A82889"/>
    <w:rsid w:val="00A8361F"/>
    <w:rsid w:val="00AA4D77"/>
    <w:rsid w:val="00AB2C01"/>
    <w:rsid w:val="00AF2E4B"/>
    <w:rsid w:val="00B45753"/>
    <w:rsid w:val="00B56F65"/>
    <w:rsid w:val="00B72848"/>
    <w:rsid w:val="00BA67EF"/>
    <w:rsid w:val="00BB39F3"/>
    <w:rsid w:val="00BD7630"/>
    <w:rsid w:val="00BF37A3"/>
    <w:rsid w:val="00C0572E"/>
    <w:rsid w:val="00C36A46"/>
    <w:rsid w:val="00C4758C"/>
    <w:rsid w:val="00C83682"/>
    <w:rsid w:val="00C83CA6"/>
    <w:rsid w:val="00CD4873"/>
    <w:rsid w:val="00D13AA1"/>
    <w:rsid w:val="00D2455A"/>
    <w:rsid w:val="00D3632D"/>
    <w:rsid w:val="00D73753"/>
    <w:rsid w:val="00D96D3F"/>
    <w:rsid w:val="00DC1148"/>
    <w:rsid w:val="00DE595C"/>
    <w:rsid w:val="00E04164"/>
    <w:rsid w:val="00E43568"/>
    <w:rsid w:val="00E56928"/>
    <w:rsid w:val="00E72242"/>
    <w:rsid w:val="00E7570A"/>
    <w:rsid w:val="00EB2D6C"/>
    <w:rsid w:val="00EC62ED"/>
    <w:rsid w:val="00ED05F7"/>
    <w:rsid w:val="00EE744A"/>
    <w:rsid w:val="00F14D4D"/>
    <w:rsid w:val="00F30B9D"/>
    <w:rsid w:val="00F95A0A"/>
    <w:rsid w:val="00FB4E87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A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D24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55A"/>
    <w:rPr>
      <w:sz w:val="24"/>
      <w:szCs w:val="24"/>
    </w:rPr>
  </w:style>
  <w:style w:type="paragraph" w:styleId="a6">
    <w:name w:val="footer"/>
    <w:basedOn w:val="a"/>
    <w:link w:val="a7"/>
    <w:rsid w:val="00D24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45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7</cp:revision>
  <cp:lastPrinted>2016-05-16T07:53:00Z</cp:lastPrinted>
  <dcterms:created xsi:type="dcterms:W3CDTF">2016-08-19T06:39:00Z</dcterms:created>
  <dcterms:modified xsi:type="dcterms:W3CDTF">2016-08-29T05:16:00Z</dcterms:modified>
</cp:coreProperties>
</file>