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AC" w:rsidRPr="00391A4A" w:rsidRDefault="00C111AC" w:rsidP="00C111AC">
      <w:pPr>
        <w:widowControl w:val="0"/>
        <w:autoSpaceDE w:val="0"/>
        <w:autoSpaceDN w:val="0"/>
        <w:adjustRightInd w:val="0"/>
        <w:spacing w:after="0" w:line="240" w:lineRule="auto"/>
        <w:jc w:val="center"/>
        <w:rPr>
          <w:rFonts w:ascii="Times New Roman" w:hAnsi="Times New Roman" w:cs="Times New Roman"/>
          <w:sz w:val="24"/>
          <w:szCs w:val="24"/>
        </w:rPr>
      </w:pPr>
    </w:p>
    <w:p w:rsidR="00C111AC" w:rsidRPr="00391A4A" w:rsidRDefault="00C111AC" w:rsidP="00C111AC">
      <w:pPr>
        <w:rPr>
          <w:rFonts w:ascii="Times New Roman" w:hAnsi="Times New Roman" w:cs="Times New Roman"/>
          <w:sz w:val="24"/>
          <w:szCs w:val="24"/>
        </w:rPr>
      </w:pPr>
    </w:p>
    <w:p w:rsidR="00C111AC" w:rsidRPr="00391A4A" w:rsidRDefault="00C111AC" w:rsidP="00C111AC">
      <w:pPr>
        <w:rPr>
          <w:rFonts w:ascii="Times New Roman" w:hAnsi="Times New Roman" w:cs="Times New Roman"/>
          <w:sz w:val="24"/>
          <w:szCs w:val="24"/>
        </w:rPr>
      </w:pPr>
    </w:p>
    <w:p w:rsidR="00C111AC" w:rsidRPr="00391A4A" w:rsidRDefault="00C111AC" w:rsidP="00C111AC">
      <w:pPr>
        <w:spacing w:after="0"/>
        <w:jc w:val="center"/>
        <w:rPr>
          <w:rFonts w:ascii="Arial" w:hAnsi="Arial" w:cs="Arial"/>
          <w:sz w:val="24"/>
          <w:szCs w:val="24"/>
        </w:rPr>
      </w:pPr>
    </w:p>
    <w:p w:rsidR="00C111AC" w:rsidRPr="00391A4A" w:rsidRDefault="00C111AC" w:rsidP="00C111AC">
      <w:pPr>
        <w:spacing w:after="0"/>
        <w:jc w:val="center"/>
        <w:rPr>
          <w:rFonts w:ascii="Arial" w:hAnsi="Arial" w:cs="Arial"/>
          <w:sz w:val="24"/>
          <w:szCs w:val="24"/>
        </w:rPr>
      </w:pPr>
    </w:p>
    <w:p w:rsidR="00C111AC" w:rsidRPr="00391A4A" w:rsidRDefault="00C111AC" w:rsidP="00C111AC">
      <w:pPr>
        <w:spacing w:after="0"/>
        <w:jc w:val="center"/>
        <w:rPr>
          <w:rFonts w:ascii="Arial" w:hAnsi="Arial" w:cs="Arial"/>
          <w:sz w:val="24"/>
          <w:szCs w:val="24"/>
        </w:rPr>
      </w:pPr>
    </w:p>
    <w:p w:rsidR="00C111AC" w:rsidRPr="00391A4A" w:rsidRDefault="00C111AC" w:rsidP="00C111AC">
      <w:pPr>
        <w:spacing w:after="0"/>
        <w:jc w:val="center"/>
        <w:rPr>
          <w:rFonts w:ascii="Arial" w:hAnsi="Arial" w:cs="Arial"/>
          <w:sz w:val="24"/>
          <w:szCs w:val="24"/>
        </w:rPr>
      </w:pPr>
    </w:p>
    <w:p w:rsidR="00C111AC" w:rsidRPr="00391A4A" w:rsidRDefault="00C111AC" w:rsidP="00C111AC">
      <w:pPr>
        <w:spacing w:after="0"/>
        <w:jc w:val="center"/>
        <w:rPr>
          <w:rFonts w:ascii="Arial" w:hAnsi="Arial" w:cs="Arial"/>
          <w:sz w:val="48"/>
          <w:szCs w:val="48"/>
        </w:rPr>
      </w:pPr>
    </w:p>
    <w:p w:rsidR="00C111AC" w:rsidRPr="00391A4A" w:rsidRDefault="00C111AC" w:rsidP="00C111AC">
      <w:pPr>
        <w:spacing w:after="0"/>
        <w:jc w:val="center"/>
        <w:rPr>
          <w:rFonts w:ascii="Arial" w:hAnsi="Arial" w:cs="Arial"/>
          <w:sz w:val="48"/>
          <w:szCs w:val="48"/>
        </w:rPr>
      </w:pPr>
    </w:p>
    <w:p w:rsidR="00C111AC" w:rsidRDefault="00C111AC" w:rsidP="00C111AC">
      <w:pPr>
        <w:spacing w:after="0"/>
        <w:jc w:val="center"/>
        <w:rPr>
          <w:rFonts w:ascii="Arial" w:hAnsi="Arial" w:cs="Arial"/>
          <w:sz w:val="50"/>
          <w:szCs w:val="50"/>
        </w:rPr>
      </w:pPr>
      <w:r w:rsidRPr="00391A4A">
        <w:rPr>
          <w:rFonts w:ascii="Arial" w:hAnsi="Arial" w:cs="Arial"/>
          <w:sz w:val="50"/>
          <w:szCs w:val="50"/>
        </w:rPr>
        <w:t xml:space="preserve">Приказ Минтруда России </w:t>
      </w:r>
    </w:p>
    <w:p w:rsidR="00C111AC" w:rsidRPr="00391A4A" w:rsidRDefault="00C111AC" w:rsidP="00C111AC">
      <w:pPr>
        <w:spacing w:after="0"/>
        <w:jc w:val="center"/>
        <w:rPr>
          <w:rFonts w:ascii="Arial" w:hAnsi="Arial" w:cs="Arial"/>
          <w:sz w:val="50"/>
          <w:szCs w:val="50"/>
        </w:rPr>
      </w:pPr>
      <w:r w:rsidRPr="00391A4A">
        <w:rPr>
          <w:rFonts w:ascii="Arial" w:hAnsi="Arial" w:cs="Arial"/>
          <w:sz w:val="50"/>
          <w:szCs w:val="50"/>
        </w:rPr>
        <w:t>от 31.05.2018 г. № 336</w:t>
      </w:r>
      <w:proofErr w:type="gramStart"/>
      <w:r w:rsidRPr="00391A4A">
        <w:rPr>
          <w:rFonts w:ascii="Arial" w:hAnsi="Arial" w:cs="Arial"/>
          <w:sz w:val="50"/>
          <w:szCs w:val="50"/>
        </w:rPr>
        <w:t>н</w:t>
      </w:r>
      <w:r w:rsidRPr="00391A4A">
        <w:rPr>
          <w:rFonts w:ascii="Arial" w:hAnsi="Arial" w:cs="Arial"/>
          <w:sz w:val="50"/>
          <w:szCs w:val="50"/>
        </w:rPr>
        <w:br/>
        <w:t>«</w:t>
      </w:r>
      <w:proofErr w:type="gramEnd"/>
      <w:r w:rsidRPr="00391A4A">
        <w:rPr>
          <w:rFonts w:ascii="Arial" w:hAnsi="Arial" w:cs="Arial"/>
          <w:sz w:val="50"/>
          <w:szCs w:val="50"/>
        </w:rPr>
        <w:t>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 336н»</w:t>
      </w:r>
      <w:r w:rsidRPr="00391A4A">
        <w:rPr>
          <w:rFonts w:ascii="Arial" w:hAnsi="Arial" w:cs="Arial"/>
          <w:sz w:val="50"/>
          <w:szCs w:val="50"/>
        </w:rPr>
        <w:br/>
      </w:r>
    </w:p>
    <w:p w:rsidR="00C111AC" w:rsidRPr="00391A4A" w:rsidRDefault="00C111AC" w:rsidP="00C111AC">
      <w:pPr>
        <w:spacing w:after="0"/>
        <w:jc w:val="center"/>
        <w:rPr>
          <w:rFonts w:ascii="Arial" w:hAnsi="Arial" w:cs="Arial"/>
          <w:sz w:val="24"/>
          <w:szCs w:val="24"/>
        </w:rPr>
      </w:pPr>
      <w:r w:rsidRPr="00391A4A">
        <w:rPr>
          <w:rFonts w:ascii="Arial" w:hAnsi="Arial" w:cs="Arial"/>
          <w:sz w:val="36"/>
          <w:szCs w:val="36"/>
        </w:rPr>
        <w:t>Зарегистрировано в Минюсте России 27.07.2018 г. № 51720</w:t>
      </w:r>
    </w:p>
    <w:p w:rsidR="00C111AC" w:rsidRPr="00391A4A" w:rsidRDefault="00C111AC" w:rsidP="00C111AC">
      <w:pPr>
        <w:spacing w:after="0"/>
        <w:jc w:val="center"/>
        <w:rPr>
          <w:rFonts w:ascii="Arial" w:hAnsi="Arial" w:cs="Arial"/>
          <w:sz w:val="24"/>
          <w:szCs w:val="24"/>
        </w:rPr>
      </w:pPr>
    </w:p>
    <w:p w:rsidR="00C111AC" w:rsidRPr="00391A4A" w:rsidRDefault="00C111AC" w:rsidP="00C111AC">
      <w:pPr>
        <w:spacing w:after="0"/>
        <w:jc w:val="center"/>
        <w:rPr>
          <w:rFonts w:ascii="Arial" w:hAnsi="Arial" w:cs="Arial"/>
          <w:sz w:val="24"/>
          <w:szCs w:val="24"/>
        </w:rPr>
        <w:sectPr w:rsidR="00C111AC" w:rsidRPr="00391A4A">
          <w:pgSz w:w="11906" w:h="16838"/>
          <w:pgMar w:top="841" w:right="595" w:bottom="841" w:left="595" w:header="0" w:footer="0" w:gutter="0"/>
          <w:cols w:space="720"/>
          <w:noEndnote/>
        </w:sectPr>
      </w:pPr>
    </w:p>
    <w:p w:rsidR="00C111AC" w:rsidRPr="00391A4A" w:rsidRDefault="00C111AC" w:rsidP="00C111AC">
      <w:pPr>
        <w:pStyle w:val="ConsPlusNormal"/>
        <w:outlineLvl w:val="0"/>
      </w:pPr>
      <w:r w:rsidRPr="00391A4A">
        <w:lastRenderedPageBreak/>
        <w:t>Зарегистрировано в Минюсте России 27 июля 2018 г. № 51720</w:t>
      </w:r>
    </w:p>
    <w:p w:rsidR="00C111AC" w:rsidRPr="00391A4A" w:rsidRDefault="00C111AC" w:rsidP="00C111AC">
      <w:pPr>
        <w:pStyle w:val="ConsPlusNormal"/>
        <w:pBdr>
          <w:top w:val="single" w:sz="6" w:space="0" w:color="auto"/>
        </w:pBdr>
        <w:spacing w:before="100" w:after="100"/>
        <w:jc w:val="both"/>
        <w:rPr>
          <w:sz w:val="2"/>
          <w:szCs w:val="2"/>
        </w:rPr>
      </w:pPr>
    </w:p>
    <w:p w:rsidR="00C111AC" w:rsidRPr="00391A4A" w:rsidRDefault="00C111AC" w:rsidP="00C111AC">
      <w:pPr>
        <w:pStyle w:val="ConsPlusNormal"/>
        <w:jc w:val="both"/>
      </w:pPr>
    </w:p>
    <w:p w:rsidR="00C111AC" w:rsidRPr="00391A4A" w:rsidRDefault="00C111AC" w:rsidP="00C111AC">
      <w:pPr>
        <w:pStyle w:val="ConsPlusTitle"/>
        <w:jc w:val="center"/>
      </w:pPr>
      <w:r w:rsidRPr="00391A4A">
        <w:t>МИНИСТЕРСТВО ТРУДА И СОЦИАЛЬНОЙ ЗАЩИТЫ РОССИЙСКОЙ ФЕДЕРАЦИИ</w:t>
      </w:r>
    </w:p>
    <w:p w:rsidR="00C111AC" w:rsidRPr="00391A4A" w:rsidRDefault="00C111AC" w:rsidP="00C111AC">
      <w:pPr>
        <w:pStyle w:val="ConsPlusTitle"/>
        <w:jc w:val="both"/>
      </w:pPr>
    </w:p>
    <w:p w:rsidR="00C111AC" w:rsidRPr="00391A4A" w:rsidRDefault="00C111AC" w:rsidP="00C111AC">
      <w:pPr>
        <w:pStyle w:val="ConsPlusTitle"/>
        <w:jc w:val="center"/>
      </w:pPr>
      <w:r w:rsidRPr="00391A4A">
        <w:t>ПРИКАЗ</w:t>
      </w:r>
    </w:p>
    <w:p w:rsidR="00C111AC" w:rsidRPr="00391A4A" w:rsidRDefault="00C111AC" w:rsidP="00C111AC">
      <w:pPr>
        <w:pStyle w:val="ConsPlusTitle"/>
        <w:jc w:val="center"/>
      </w:pPr>
      <w:r w:rsidRPr="00391A4A">
        <w:t>от 31 мая 2018 г. № 336н</w:t>
      </w:r>
    </w:p>
    <w:p w:rsidR="00C111AC" w:rsidRPr="00391A4A" w:rsidRDefault="00C111AC" w:rsidP="00C111AC">
      <w:pPr>
        <w:pStyle w:val="ConsPlusTitle"/>
        <w:jc w:val="both"/>
      </w:pPr>
    </w:p>
    <w:p w:rsidR="00C111AC" w:rsidRPr="00391A4A" w:rsidRDefault="00C111AC" w:rsidP="00C111AC">
      <w:pPr>
        <w:pStyle w:val="ConsPlusTitle"/>
        <w:jc w:val="center"/>
      </w:pPr>
      <w:r w:rsidRPr="00391A4A">
        <w:t>О ВНЕСЕНИИ ИЗМЕНЕНИЙ</w:t>
      </w:r>
    </w:p>
    <w:p w:rsidR="00C111AC" w:rsidRPr="00391A4A" w:rsidRDefault="00C111AC" w:rsidP="00C111AC">
      <w:pPr>
        <w:pStyle w:val="ConsPlusTitle"/>
        <w:jc w:val="center"/>
      </w:pPr>
      <w:r w:rsidRPr="00391A4A">
        <w:t>В ПРАВИЛА ПО ОХРАНЕ ТРУДА В СТРОИТЕЛЬСТВЕ, УТВЕРЖДЕННЫЕ</w:t>
      </w:r>
    </w:p>
    <w:p w:rsidR="00C111AC" w:rsidRPr="00391A4A" w:rsidRDefault="00C111AC" w:rsidP="00C111AC">
      <w:pPr>
        <w:pStyle w:val="ConsPlusTitle"/>
        <w:jc w:val="center"/>
      </w:pPr>
      <w:r w:rsidRPr="00391A4A">
        <w:t>ПРИКАЗОМ МИНИСТЕРСТВА ТРУДА И СОЦИАЛЬНОЙ ЗАЩИТЫ РОССИЙСКОЙ</w:t>
      </w:r>
    </w:p>
    <w:p w:rsidR="00C111AC" w:rsidRPr="00391A4A" w:rsidRDefault="00C111AC" w:rsidP="00C111AC">
      <w:pPr>
        <w:pStyle w:val="ConsPlusTitle"/>
        <w:jc w:val="center"/>
      </w:pPr>
      <w:r w:rsidRPr="00391A4A">
        <w:t>ФЕДЕРАЦИИ ОТ 1 ИЮНЯ 2015 Г. № 336Н</w:t>
      </w:r>
    </w:p>
    <w:p w:rsidR="00C111AC" w:rsidRPr="00391A4A" w:rsidRDefault="00C111AC" w:rsidP="00C111AC">
      <w:pPr>
        <w:pStyle w:val="ConsPlusNormal"/>
        <w:jc w:val="both"/>
      </w:pPr>
    </w:p>
    <w:p w:rsidR="00C111AC" w:rsidRPr="00391A4A" w:rsidRDefault="00C111AC" w:rsidP="00C111AC">
      <w:pPr>
        <w:pStyle w:val="ConsPlusNormal"/>
        <w:ind w:firstLine="540"/>
        <w:jc w:val="both"/>
      </w:pPr>
      <w:r w:rsidRPr="00391A4A">
        <w:t>Приказываю:</w:t>
      </w:r>
    </w:p>
    <w:p w:rsidR="00C111AC" w:rsidRPr="00391A4A" w:rsidRDefault="00C111AC" w:rsidP="00C111AC">
      <w:pPr>
        <w:pStyle w:val="ConsPlusNormal"/>
        <w:spacing w:before="240"/>
        <w:ind w:firstLine="540"/>
        <w:jc w:val="both"/>
      </w:pPr>
      <w:r w:rsidRPr="00391A4A">
        <w:t>1. Внести в Правила по охране труда в строительстве, утвержденные приказом Министерства труда и социальной защиты Российской Федерации от 1 июня 2015 г. № 336н (зарегистрирован Министерством юстиции Российской Федерации 13 августа 2015 г., регистрационный № 38511), изменения согласно приложению.</w:t>
      </w:r>
    </w:p>
    <w:p w:rsidR="00C111AC" w:rsidRPr="00391A4A" w:rsidRDefault="00C111AC" w:rsidP="00C111AC">
      <w:pPr>
        <w:pStyle w:val="ConsPlusNormal"/>
        <w:spacing w:before="240"/>
        <w:ind w:firstLine="540"/>
        <w:jc w:val="both"/>
      </w:pPr>
      <w:r w:rsidRPr="00391A4A">
        <w:t>2. Настоящий приказ вступает в силу по истечении трех месяцев после его официального опубликования.</w:t>
      </w:r>
    </w:p>
    <w:p w:rsidR="00C111AC" w:rsidRPr="00391A4A" w:rsidRDefault="00C111AC" w:rsidP="00C111AC">
      <w:pPr>
        <w:pStyle w:val="ConsPlusNormal"/>
        <w:jc w:val="both"/>
      </w:pPr>
    </w:p>
    <w:p w:rsidR="00C111AC" w:rsidRPr="00391A4A" w:rsidRDefault="00C111AC" w:rsidP="00C111AC">
      <w:pPr>
        <w:pStyle w:val="ConsPlusNormal"/>
        <w:jc w:val="right"/>
      </w:pPr>
      <w:r w:rsidRPr="00391A4A">
        <w:t>Министр</w:t>
      </w:r>
    </w:p>
    <w:p w:rsidR="00C111AC" w:rsidRPr="00391A4A" w:rsidRDefault="00C111AC" w:rsidP="00C111AC">
      <w:pPr>
        <w:pStyle w:val="ConsPlusNormal"/>
        <w:jc w:val="right"/>
      </w:pPr>
      <w:r w:rsidRPr="00391A4A">
        <w:t>М.А.ТОПИЛИН</w:t>
      </w:r>
    </w:p>
    <w:p w:rsidR="00C111AC" w:rsidRPr="00391A4A" w:rsidRDefault="00C111AC" w:rsidP="00C111AC">
      <w:pPr>
        <w:pStyle w:val="ConsPlusNormal"/>
        <w:jc w:val="both"/>
      </w:pPr>
    </w:p>
    <w:p w:rsidR="00C111AC" w:rsidRPr="00391A4A"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Default="00C111AC" w:rsidP="00C111AC">
      <w:pPr>
        <w:pStyle w:val="ConsPlusNormal"/>
        <w:jc w:val="both"/>
      </w:pPr>
    </w:p>
    <w:p w:rsidR="00C111AC" w:rsidRPr="00391A4A" w:rsidRDefault="00C111AC" w:rsidP="00C111AC">
      <w:pPr>
        <w:pStyle w:val="ConsPlusNormal"/>
        <w:jc w:val="both"/>
      </w:pPr>
    </w:p>
    <w:p w:rsidR="00C111AC" w:rsidRPr="00391A4A" w:rsidRDefault="00C111AC" w:rsidP="00C111AC">
      <w:pPr>
        <w:pStyle w:val="ConsPlusNormal"/>
        <w:jc w:val="right"/>
        <w:outlineLvl w:val="0"/>
      </w:pPr>
      <w:r w:rsidRPr="00391A4A">
        <w:lastRenderedPageBreak/>
        <w:t>Приложение</w:t>
      </w:r>
    </w:p>
    <w:p w:rsidR="00C111AC" w:rsidRPr="00391A4A" w:rsidRDefault="00C111AC" w:rsidP="00C111AC">
      <w:pPr>
        <w:pStyle w:val="ConsPlusNormal"/>
        <w:jc w:val="right"/>
      </w:pPr>
      <w:r w:rsidRPr="00391A4A">
        <w:t>к приказу Министерства труда</w:t>
      </w:r>
    </w:p>
    <w:p w:rsidR="00C111AC" w:rsidRPr="00391A4A" w:rsidRDefault="00C111AC" w:rsidP="00C111AC">
      <w:pPr>
        <w:pStyle w:val="ConsPlusNormal"/>
        <w:jc w:val="right"/>
      </w:pPr>
      <w:r w:rsidRPr="00391A4A">
        <w:t>и социальной защиты</w:t>
      </w:r>
    </w:p>
    <w:p w:rsidR="00C111AC" w:rsidRPr="00391A4A" w:rsidRDefault="00C111AC" w:rsidP="00C111AC">
      <w:pPr>
        <w:pStyle w:val="ConsPlusNormal"/>
        <w:jc w:val="right"/>
      </w:pPr>
      <w:r w:rsidRPr="00391A4A">
        <w:t>Российской Федерации</w:t>
      </w:r>
    </w:p>
    <w:p w:rsidR="00C111AC" w:rsidRPr="00391A4A" w:rsidRDefault="00C111AC" w:rsidP="00C111AC">
      <w:pPr>
        <w:pStyle w:val="ConsPlusNormal"/>
        <w:jc w:val="right"/>
      </w:pPr>
      <w:r w:rsidRPr="00391A4A">
        <w:t>от 31 мая 2018 г. № 336н</w:t>
      </w:r>
    </w:p>
    <w:p w:rsidR="00C111AC" w:rsidRPr="00391A4A" w:rsidRDefault="00C111AC" w:rsidP="00C111AC">
      <w:pPr>
        <w:pStyle w:val="ConsPlusNormal"/>
        <w:jc w:val="both"/>
      </w:pPr>
    </w:p>
    <w:p w:rsidR="00C111AC" w:rsidRPr="00391A4A" w:rsidRDefault="00C111AC" w:rsidP="00C111AC">
      <w:pPr>
        <w:pStyle w:val="ConsPlusTitle"/>
        <w:jc w:val="center"/>
      </w:pPr>
      <w:bookmarkStart w:id="0" w:name="Par31"/>
      <w:bookmarkEnd w:id="0"/>
      <w:r w:rsidRPr="00391A4A">
        <w:t>ИЗМЕНЕНИЯ,</w:t>
      </w:r>
    </w:p>
    <w:p w:rsidR="00C111AC" w:rsidRPr="00391A4A" w:rsidRDefault="00C111AC" w:rsidP="00C111AC">
      <w:pPr>
        <w:pStyle w:val="ConsPlusTitle"/>
        <w:jc w:val="center"/>
      </w:pPr>
      <w:r w:rsidRPr="00391A4A">
        <w:t>ВНОСИМЫЕ В ПРАВИЛА ПО ОХРАНЕ ТРУДА В СТРОИТЕЛЬСТВЕ,</w:t>
      </w:r>
    </w:p>
    <w:p w:rsidR="00C111AC" w:rsidRPr="00391A4A" w:rsidRDefault="00C111AC" w:rsidP="00C111AC">
      <w:pPr>
        <w:pStyle w:val="ConsPlusTitle"/>
        <w:jc w:val="center"/>
      </w:pPr>
      <w:r w:rsidRPr="00391A4A">
        <w:t>УТВЕРЖДЕННЫЕ ПРИКАЗОМ МИНИСТЕРСТВА ТРУДА И СОЦИАЛЬНОЙ</w:t>
      </w:r>
    </w:p>
    <w:p w:rsidR="00C111AC" w:rsidRPr="00391A4A" w:rsidRDefault="00C111AC" w:rsidP="00C111AC">
      <w:pPr>
        <w:pStyle w:val="ConsPlusTitle"/>
        <w:jc w:val="center"/>
      </w:pPr>
      <w:r w:rsidRPr="00391A4A">
        <w:t>ЗАЩИТЫ РОССИЙСКОЙ ФЕДЕРАЦИИ ОТ 1 ИЮНЯ 2015 Г. № 336Н</w:t>
      </w:r>
    </w:p>
    <w:p w:rsidR="00C111AC" w:rsidRPr="00391A4A" w:rsidRDefault="00C111AC" w:rsidP="00C111AC">
      <w:pPr>
        <w:pStyle w:val="ConsPlusNormal"/>
        <w:jc w:val="both"/>
      </w:pPr>
    </w:p>
    <w:p w:rsidR="00C111AC" w:rsidRPr="00391A4A" w:rsidRDefault="00C111AC" w:rsidP="00C111AC">
      <w:pPr>
        <w:pStyle w:val="ConsPlusNormal"/>
        <w:ind w:firstLine="540"/>
        <w:jc w:val="both"/>
      </w:pPr>
      <w:r w:rsidRPr="00391A4A">
        <w:t>1. В пункте 3:</w:t>
      </w:r>
    </w:p>
    <w:p w:rsidR="00C111AC" w:rsidRPr="00391A4A" w:rsidRDefault="00C111AC" w:rsidP="00C111AC">
      <w:pPr>
        <w:pStyle w:val="ConsPlusNormal"/>
        <w:spacing w:before="240"/>
        <w:ind w:firstLine="540"/>
        <w:jc w:val="both"/>
      </w:pPr>
      <w:r w:rsidRPr="00391A4A">
        <w:t>а) после слов "по профессиям и" дополнить словом "(или)";</w:t>
      </w:r>
    </w:p>
    <w:p w:rsidR="00C111AC" w:rsidRPr="00391A4A" w:rsidRDefault="00C111AC" w:rsidP="00C111AC">
      <w:pPr>
        <w:pStyle w:val="ConsPlusNormal"/>
        <w:spacing w:before="240"/>
        <w:ind w:firstLine="540"/>
        <w:jc w:val="both"/>
      </w:pPr>
      <w:r w:rsidRPr="00391A4A">
        <w:t>б) после слов "представительного органа" дополнить словами "(при наличии).".</w:t>
      </w:r>
    </w:p>
    <w:p w:rsidR="00C111AC" w:rsidRPr="00391A4A" w:rsidRDefault="00C111AC" w:rsidP="00C111AC">
      <w:pPr>
        <w:pStyle w:val="ConsPlusNormal"/>
        <w:spacing w:before="240"/>
        <w:ind w:firstLine="540"/>
        <w:jc w:val="both"/>
      </w:pPr>
      <w:r w:rsidRPr="00391A4A">
        <w:t>2. В пункте 4 слова "совместно с застройщиком" исключить.</w:t>
      </w:r>
    </w:p>
    <w:p w:rsidR="00C111AC" w:rsidRPr="00391A4A" w:rsidRDefault="00C111AC" w:rsidP="00C111AC">
      <w:pPr>
        <w:pStyle w:val="ConsPlusNormal"/>
        <w:spacing w:before="240"/>
        <w:ind w:firstLine="540"/>
        <w:jc w:val="both"/>
      </w:pPr>
      <w:r w:rsidRPr="00391A4A">
        <w:t>3. Пункт 6 изложить в следующей редакции:</w:t>
      </w:r>
    </w:p>
    <w:p w:rsidR="00C111AC" w:rsidRPr="00391A4A" w:rsidRDefault="00C111AC" w:rsidP="00C111AC">
      <w:pPr>
        <w:pStyle w:val="ConsPlusNormal"/>
        <w:spacing w:before="240"/>
        <w:ind w:firstLine="540"/>
        <w:jc w:val="both"/>
      </w:pPr>
      <w:r w:rsidRPr="00391A4A">
        <w:t>"6. При наличии на рабочих местах вредных (опасных) условий труда, установленных по результатам специальной оценки условий труда, работодатель обязан реализовывать мероприятия, направленные на улучшение условий труда работников, снижение уровня воздействия вредных и (или) опасных производственных факторов.".</w:t>
      </w:r>
    </w:p>
    <w:p w:rsidR="00C111AC" w:rsidRPr="00391A4A" w:rsidRDefault="00C111AC" w:rsidP="00C111AC">
      <w:pPr>
        <w:pStyle w:val="ConsPlusNormal"/>
        <w:spacing w:before="240"/>
        <w:ind w:firstLine="540"/>
        <w:jc w:val="both"/>
      </w:pPr>
      <w:r w:rsidRPr="00391A4A">
        <w:t>4. Пункт 8 изложить в следующей редакции:</w:t>
      </w:r>
    </w:p>
    <w:p w:rsidR="00C111AC" w:rsidRPr="00391A4A" w:rsidRDefault="00C111AC" w:rsidP="00C111AC">
      <w:pPr>
        <w:pStyle w:val="ConsPlusNormal"/>
        <w:spacing w:before="240"/>
        <w:ind w:firstLine="540"/>
        <w:jc w:val="both"/>
      </w:pPr>
      <w:r w:rsidRPr="00391A4A">
        <w:t>"8.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обеспечивающих выполнение требований законодательства Российской Федерации по охране труда.".</w:t>
      </w:r>
    </w:p>
    <w:p w:rsidR="00C111AC" w:rsidRPr="00391A4A" w:rsidRDefault="00C111AC" w:rsidP="00C111AC">
      <w:pPr>
        <w:pStyle w:val="ConsPlusNormal"/>
        <w:spacing w:before="240"/>
        <w:ind w:firstLine="540"/>
        <w:jc w:val="both"/>
      </w:pPr>
      <w:r w:rsidRPr="00391A4A">
        <w:t>5. В пункте 9:</w:t>
      </w:r>
    </w:p>
    <w:p w:rsidR="00C111AC" w:rsidRPr="00391A4A" w:rsidRDefault="00C111AC" w:rsidP="00C111AC">
      <w:pPr>
        <w:pStyle w:val="ConsPlusNormal"/>
        <w:spacing w:before="240"/>
        <w:ind w:firstLine="540"/>
        <w:jc w:val="both"/>
      </w:pPr>
      <w:r w:rsidRPr="00391A4A">
        <w:t>а) абзац первый изложить в следующей редакции:</w:t>
      </w:r>
    </w:p>
    <w:p w:rsidR="00C111AC" w:rsidRPr="00391A4A" w:rsidRDefault="00C111AC" w:rsidP="00C111AC">
      <w:pPr>
        <w:pStyle w:val="ConsPlusNormal"/>
        <w:spacing w:before="240"/>
        <w:ind w:firstLine="540"/>
        <w:jc w:val="both"/>
      </w:pPr>
      <w:r w:rsidRPr="00391A4A">
        <w:t>"9.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C111AC" w:rsidRPr="00391A4A" w:rsidRDefault="00C111AC" w:rsidP="00C111AC">
      <w:pPr>
        <w:pStyle w:val="ConsPlusNormal"/>
        <w:spacing w:before="240"/>
        <w:ind w:firstLine="540"/>
        <w:jc w:val="both"/>
      </w:pPr>
      <w:r w:rsidRPr="00391A4A">
        <w:t>б) абзац второй признать утратившим силу.</w:t>
      </w:r>
    </w:p>
    <w:p w:rsidR="00C111AC" w:rsidRPr="00391A4A" w:rsidRDefault="00C111AC" w:rsidP="00C111AC">
      <w:pPr>
        <w:pStyle w:val="ConsPlusNormal"/>
        <w:spacing w:before="240"/>
        <w:ind w:firstLine="540"/>
        <w:jc w:val="both"/>
      </w:pPr>
      <w:r w:rsidRPr="00391A4A">
        <w:t>6. Абзац первый пункта 10 изложить в следующей редакции:</w:t>
      </w:r>
    </w:p>
    <w:p w:rsidR="00C111AC" w:rsidRPr="00391A4A" w:rsidRDefault="00C111AC" w:rsidP="00C111AC">
      <w:pPr>
        <w:pStyle w:val="ConsPlusNormal"/>
        <w:spacing w:before="240"/>
        <w:ind w:firstLine="540"/>
        <w:jc w:val="both"/>
      </w:pPr>
      <w:r w:rsidRPr="00391A4A">
        <w:t>"10.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C111AC" w:rsidRPr="00391A4A" w:rsidRDefault="00C111AC" w:rsidP="00C111AC">
      <w:pPr>
        <w:pStyle w:val="ConsPlusNormal"/>
        <w:spacing w:before="240"/>
        <w:ind w:firstLine="540"/>
        <w:jc w:val="both"/>
      </w:pPr>
      <w:r w:rsidRPr="00391A4A">
        <w:t>7. Абзац первый пункта 13 изложить в следующей редакции:</w:t>
      </w:r>
    </w:p>
    <w:p w:rsidR="00C111AC" w:rsidRPr="00391A4A" w:rsidRDefault="00C111AC" w:rsidP="00C111AC">
      <w:pPr>
        <w:pStyle w:val="ConsPlusNormal"/>
        <w:spacing w:before="240"/>
        <w:ind w:firstLine="540"/>
        <w:jc w:val="both"/>
      </w:pPr>
      <w:r w:rsidRPr="00391A4A">
        <w:lastRenderedPageBreak/>
        <w:t>"13. Для предупреждения падения работников с высоты в организационно-технологической документации на строительное производство предусматриваются:".</w:t>
      </w:r>
    </w:p>
    <w:p w:rsidR="00C111AC" w:rsidRPr="00391A4A" w:rsidRDefault="00C111AC" w:rsidP="00C111AC">
      <w:pPr>
        <w:pStyle w:val="ConsPlusNormal"/>
        <w:spacing w:before="240"/>
        <w:ind w:firstLine="540"/>
        <w:jc w:val="both"/>
      </w:pPr>
      <w:r w:rsidRPr="00391A4A">
        <w:t>8. Абзац первый пункта 14 изложить в следующей редакции:</w:t>
      </w:r>
    </w:p>
    <w:p w:rsidR="00C111AC" w:rsidRPr="00391A4A" w:rsidRDefault="00C111AC" w:rsidP="00C111AC">
      <w:pPr>
        <w:pStyle w:val="ConsPlusNormal"/>
        <w:spacing w:before="240"/>
        <w:ind w:firstLine="540"/>
        <w:jc w:val="both"/>
      </w:pPr>
      <w:r w:rsidRPr="00391A4A">
        <w:t>"14. В организационно-технологической документации на строительное производство должны быть определены:".</w:t>
      </w:r>
    </w:p>
    <w:p w:rsidR="00C111AC" w:rsidRPr="00391A4A" w:rsidRDefault="00C111AC" w:rsidP="00C111AC">
      <w:pPr>
        <w:pStyle w:val="ConsPlusNormal"/>
        <w:spacing w:before="240"/>
        <w:ind w:firstLine="540"/>
        <w:jc w:val="both"/>
      </w:pPr>
      <w:r w:rsidRPr="00391A4A">
        <w:t>9. В пункте 15:</w:t>
      </w:r>
    </w:p>
    <w:p w:rsidR="00C111AC" w:rsidRPr="00391A4A" w:rsidRDefault="00C111AC" w:rsidP="00C111AC">
      <w:pPr>
        <w:pStyle w:val="ConsPlusNormal"/>
        <w:spacing w:before="240"/>
        <w:ind w:firstLine="540"/>
        <w:jc w:val="both"/>
      </w:pPr>
      <w:r w:rsidRPr="00391A4A">
        <w:t>а) в абзаце первом слово "ПОС" заменить словами "организационно-технологической документации на строительное производство";</w:t>
      </w:r>
    </w:p>
    <w:p w:rsidR="00C111AC" w:rsidRPr="00391A4A" w:rsidRDefault="00C111AC" w:rsidP="00C111AC">
      <w:pPr>
        <w:pStyle w:val="ConsPlusNormal"/>
        <w:spacing w:before="240"/>
        <w:ind w:firstLine="540"/>
        <w:jc w:val="both"/>
      </w:pPr>
      <w:r w:rsidRPr="00391A4A">
        <w:t>б) подпункт 4 изложить в следующей редакции:</w:t>
      </w:r>
    </w:p>
    <w:p w:rsidR="00C111AC" w:rsidRPr="00391A4A" w:rsidRDefault="00C111AC" w:rsidP="00C111AC">
      <w:pPr>
        <w:pStyle w:val="ConsPlusNormal"/>
        <w:spacing w:before="240"/>
        <w:ind w:firstLine="540"/>
        <w:jc w:val="both"/>
      </w:pPr>
      <w:r w:rsidRPr="00391A4A">
        <w:t>"4) приспособления (пирамиды, кассеты), обеспечивающие устойчивое хранение элементов строительных конструкций;";</w:t>
      </w:r>
    </w:p>
    <w:p w:rsidR="00C111AC" w:rsidRPr="00391A4A" w:rsidRDefault="00C111AC" w:rsidP="00C111AC">
      <w:pPr>
        <w:pStyle w:val="ConsPlusNormal"/>
        <w:spacing w:before="240"/>
        <w:ind w:firstLine="540"/>
        <w:jc w:val="both"/>
      </w:pPr>
      <w:r w:rsidRPr="00391A4A">
        <w:t>в) подпункт 8 изложить в следующей редакции:</w:t>
      </w:r>
    </w:p>
    <w:p w:rsidR="00C111AC" w:rsidRPr="00391A4A" w:rsidRDefault="00C111AC" w:rsidP="00C111AC">
      <w:pPr>
        <w:pStyle w:val="ConsPlusNormal"/>
        <w:spacing w:before="240"/>
        <w:ind w:firstLine="540"/>
        <w:jc w:val="both"/>
      </w:pPr>
      <w:r w:rsidRPr="00391A4A">
        <w:t>"8) защитные устройства (защитные улавливающие сетки, защитные перекрытия, козырьки или другие) при необходимости.".</w:t>
      </w:r>
    </w:p>
    <w:p w:rsidR="00C111AC" w:rsidRPr="00391A4A" w:rsidRDefault="00C111AC" w:rsidP="00C111AC">
      <w:pPr>
        <w:pStyle w:val="ConsPlusNormal"/>
        <w:spacing w:before="240"/>
        <w:ind w:firstLine="540"/>
        <w:jc w:val="both"/>
      </w:pPr>
      <w:r w:rsidRPr="00391A4A">
        <w:t>10. Пункт 16 изложить в следующей редакции:</w:t>
      </w:r>
    </w:p>
    <w:p w:rsidR="00C111AC" w:rsidRPr="00391A4A" w:rsidRDefault="00C111AC" w:rsidP="00C111AC">
      <w:pPr>
        <w:pStyle w:val="ConsPlusNormal"/>
        <w:spacing w:before="240"/>
        <w:ind w:firstLine="540"/>
        <w:jc w:val="both"/>
      </w:pPr>
      <w:r w:rsidRPr="00391A4A">
        <w:t>"16. Перед началом строительного производства на территории действующего производственного объекта работодатель и руководитель (полномочный представитель руководителя) хозяйствующего субъекта, эксплуатирующего производственный объект, должны оформить акт-допуск для производства строительно-монтажных работ на территории действующего производственного объекта, рекомендуемый образец которого предусмотрен приложением № 1 к Правилам, и наряд-допуск на производство работ в местах действия вредных и (или) опасных производственных факторов, рекомендуемый образец которого предусмотрен приложением № 2 к Правилам (далее соответственно - акт-допуск, наряд-допуск).".</w:t>
      </w:r>
    </w:p>
    <w:p w:rsidR="00C111AC" w:rsidRPr="00391A4A" w:rsidRDefault="00C111AC" w:rsidP="00C111AC">
      <w:pPr>
        <w:pStyle w:val="ConsPlusNormal"/>
        <w:spacing w:before="240"/>
        <w:ind w:firstLine="540"/>
        <w:jc w:val="both"/>
      </w:pPr>
      <w:r w:rsidRPr="00391A4A">
        <w:t>11. В абзаце третьем пункта 18 после слов "работодатель обязан" дополнить словами "приостановить работы,".</w:t>
      </w:r>
    </w:p>
    <w:p w:rsidR="00C111AC" w:rsidRPr="00391A4A" w:rsidRDefault="00C111AC" w:rsidP="00C111AC">
      <w:pPr>
        <w:pStyle w:val="ConsPlusNormal"/>
        <w:spacing w:before="240"/>
        <w:ind w:firstLine="540"/>
        <w:jc w:val="both"/>
      </w:pPr>
      <w:r w:rsidRPr="00391A4A">
        <w:t>12. В пункте 20 слова "на производство работ в местах действия вредных и опасных факторов (приложение № 2 к Правилам) (далее - наряд-допуск)" исключить.</w:t>
      </w:r>
    </w:p>
    <w:p w:rsidR="00C111AC" w:rsidRPr="00391A4A" w:rsidRDefault="00C111AC" w:rsidP="00C111AC">
      <w:pPr>
        <w:pStyle w:val="ConsPlusNormal"/>
        <w:spacing w:before="240"/>
        <w:ind w:firstLine="540"/>
        <w:jc w:val="both"/>
      </w:pPr>
      <w:r w:rsidRPr="00391A4A">
        <w:t>13. Пункт 24 изложить в следующей редакции:</w:t>
      </w:r>
    </w:p>
    <w:p w:rsidR="00C111AC" w:rsidRPr="00391A4A" w:rsidRDefault="00C111AC" w:rsidP="00C111AC">
      <w:pPr>
        <w:pStyle w:val="ConsPlusNormal"/>
        <w:spacing w:before="240"/>
        <w:ind w:firstLine="540"/>
        <w:jc w:val="both"/>
      </w:pPr>
      <w:r w:rsidRPr="00391A4A">
        <w:t>"24. Доставка работников к месту проведения строительного производства должна производиться на транспорте, предназначенном для перевозки пассажиров, по маршрутам, установленным работодателем.".</w:t>
      </w:r>
    </w:p>
    <w:p w:rsidR="00C111AC" w:rsidRPr="00391A4A" w:rsidRDefault="00C111AC" w:rsidP="00C111AC">
      <w:pPr>
        <w:pStyle w:val="ConsPlusNormal"/>
        <w:spacing w:before="240"/>
        <w:ind w:firstLine="540"/>
        <w:jc w:val="both"/>
      </w:pPr>
      <w:r w:rsidRPr="00391A4A">
        <w:t>14. Пункт 26 после слов "регистрационный № 30593)" дополнить словами "с изменениями, внесенными приказом Министерства труда и социальной защиты Российской Федерации от 19 февраля 2016 г. № 74н (зарегистрирован Министерством юстиции Российской Федерации 13 апреля 2016 г., регистрационный № 41781 (далее - Правила по охране труда при эксплуатации электроустановок)".</w:t>
      </w:r>
    </w:p>
    <w:p w:rsidR="00C111AC" w:rsidRPr="00391A4A" w:rsidRDefault="00C111AC" w:rsidP="00C111AC">
      <w:pPr>
        <w:pStyle w:val="ConsPlusNormal"/>
        <w:spacing w:before="240"/>
        <w:ind w:firstLine="540"/>
        <w:jc w:val="both"/>
      </w:pPr>
      <w:r w:rsidRPr="00391A4A">
        <w:lastRenderedPageBreak/>
        <w:t>15. Пункт 27 после слов "регистрационный № 34558)" дополнить словами "(далее - Правила по охране труда при погрузочно-разгрузочных работах и размещении грузов)".</w:t>
      </w:r>
    </w:p>
    <w:p w:rsidR="00C111AC" w:rsidRPr="00391A4A" w:rsidRDefault="00C111AC" w:rsidP="00C111AC">
      <w:pPr>
        <w:pStyle w:val="ConsPlusNormal"/>
        <w:spacing w:before="240"/>
        <w:ind w:firstLine="540"/>
        <w:jc w:val="both"/>
      </w:pPr>
      <w:r w:rsidRPr="00391A4A">
        <w:t>16. Пункт 28 изложить в следующей редакции:</w:t>
      </w:r>
    </w:p>
    <w:p w:rsidR="00C111AC" w:rsidRPr="00391A4A" w:rsidRDefault="00C111AC" w:rsidP="00C111AC">
      <w:pPr>
        <w:pStyle w:val="ConsPlusNormal"/>
        <w:spacing w:before="240"/>
        <w:ind w:firstLine="540"/>
        <w:jc w:val="both"/>
      </w:pPr>
      <w:r w:rsidRPr="00391A4A">
        <w:t>"28.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&lt;2.1&gt;</w:t>
      </w:r>
    </w:p>
    <w:p w:rsidR="00C111AC" w:rsidRPr="00391A4A" w:rsidRDefault="00C111AC" w:rsidP="00C111AC">
      <w:pPr>
        <w:pStyle w:val="ConsPlusNormal"/>
        <w:spacing w:before="240"/>
        <w:ind w:firstLine="540"/>
        <w:jc w:val="both"/>
      </w:pPr>
      <w:r w:rsidRPr="00391A4A">
        <w:t>17. Пункт 28 дополнить сноской 2.1 следующего содержания:</w:t>
      </w:r>
    </w:p>
    <w:p w:rsidR="00C111AC" w:rsidRPr="00391A4A" w:rsidRDefault="00C111AC" w:rsidP="00C111AC">
      <w:pPr>
        <w:pStyle w:val="ConsPlusNormal"/>
        <w:spacing w:before="240"/>
        <w:ind w:firstLine="540"/>
        <w:jc w:val="both"/>
      </w:pPr>
      <w:r w:rsidRPr="00391A4A">
        <w:t>"&lt;2.1&gt; Конвенция № 162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 50-ФЗ (Собрание законодательства Российской Федерации, 2000, № 15, ст. 1538).".</w:t>
      </w:r>
    </w:p>
    <w:p w:rsidR="00C111AC" w:rsidRPr="00391A4A" w:rsidRDefault="00C111AC" w:rsidP="00C111AC">
      <w:pPr>
        <w:pStyle w:val="ConsPlusNormal"/>
        <w:spacing w:before="240"/>
        <w:ind w:firstLine="540"/>
        <w:jc w:val="both"/>
      </w:pPr>
      <w:r w:rsidRPr="00391A4A">
        <w:t>18. Пункт 32 дополнить словами "с изменениями, внесенными приказом Министерства труда и социальной защиты Российской Федерации от 17 июня 2015 г. № 383н (зарегистрирован Министерством юстиции Российской Федерации 22 июля 2015 г., регистрационный № 38119), (далее - Правила по охране труда при работе на высоте)".</w:t>
      </w:r>
    </w:p>
    <w:p w:rsidR="00C111AC" w:rsidRPr="00391A4A" w:rsidRDefault="00C111AC" w:rsidP="00C111AC">
      <w:pPr>
        <w:pStyle w:val="ConsPlusNormal"/>
        <w:spacing w:before="240"/>
        <w:ind w:firstLine="540"/>
        <w:jc w:val="both"/>
      </w:pPr>
      <w:r w:rsidRPr="00391A4A">
        <w:t>19. Пункт 36 дополнить словами "(далее - Межотраслевые правила).".</w:t>
      </w:r>
    </w:p>
    <w:p w:rsidR="00C111AC" w:rsidRPr="00391A4A" w:rsidRDefault="00C111AC" w:rsidP="00C111AC">
      <w:pPr>
        <w:pStyle w:val="ConsPlusNormal"/>
        <w:spacing w:before="240"/>
        <w:ind w:firstLine="540"/>
        <w:jc w:val="both"/>
      </w:pPr>
      <w:r w:rsidRPr="00391A4A">
        <w:t>20. Пункт 37 изложить в следующей редакции:</w:t>
      </w:r>
    </w:p>
    <w:p w:rsidR="00C111AC" w:rsidRPr="00391A4A" w:rsidRDefault="00C111AC" w:rsidP="00C111AC">
      <w:pPr>
        <w:pStyle w:val="ConsPlusNormal"/>
        <w:spacing w:before="240"/>
        <w:ind w:firstLine="540"/>
        <w:jc w:val="both"/>
      </w:pPr>
      <w:r w:rsidRPr="00391A4A">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средствами коллективной и индивидуальной защиты в соответствии с Правилами по охране труда при работе на высоте.".</w:t>
      </w:r>
    </w:p>
    <w:p w:rsidR="00C111AC" w:rsidRPr="00391A4A" w:rsidRDefault="00C111AC" w:rsidP="00C111AC">
      <w:pPr>
        <w:pStyle w:val="ConsPlusNormal"/>
        <w:spacing w:before="240"/>
        <w:ind w:firstLine="540"/>
        <w:jc w:val="both"/>
      </w:pPr>
      <w:r w:rsidRPr="00391A4A">
        <w:t>21. В пункте 40 слова "в соответствии с требованиями строительных норм и правил, а также с учетом условий коллективного договора, соглашения" исключить.</w:t>
      </w:r>
    </w:p>
    <w:p w:rsidR="00C111AC" w:rsidRPr="00391A4A" w:rsidRDefault="00C111AC" w:rsidP="00C111AC">
      <w:pPr>
        <w:pStyle w:val="ConsPlusNormal"/>
        <w:spacing w:before="240"/>
        <w:ind w:firstLine="540"/>
        <w:jc w:val="both"/>
      </w:pPr>
      <w:r w:rsidRPr="00391A4A">
        <w:t>22. Пункт 41 изложить в следующей редакции:</w:t>
      </w:r>
    </w:p>
    <w:p w:rsidR="00C111AC" w:rsidRPr="00391A4A" w:rsidRDefault="00C111AC" w:rsidP="00C111AC">
      <w:pPr>
        <w:pStyle w:val="ConsPlusNormal"/>
        <w:spacing w:before="240"/>
        <w:ind w:firstLine="540"/>
        <w:jc w:val="both"/>
      </w:pPr>
      <w:r w:rsidRPr="00391A4A">
        <w:t>"41. При реконструкции действующих зданий и сооружений санитарно-бытовые помещения должны оборудоваться по установленным нормам &lt;6.1&gt;.".</w:t>
      </w:r>
    </w:p>
    <w:p w:rsidR="00C111AC" w:rsidRPr="00391A4A" w:rsidRDefault="00C111AC" w:rsidP="00C111AC">
      <w:pPr>
        <w:pStyle w:val="ConsPlusNormal"/>
        <w:spacing w:before="240"/>
        <w:ind w:firstLine="540"/>
        <w:jc w:val="both"/>
      </w:pPr>
      <w:r w:rsidRPr="00391A4A">
        <w:t>23. Пункт 41 дополнить сноской 6.1 следующего содержания:</w:t>
      </w:r>
    </w:p>
    <w:p w:rsidR="00C111AC" w:rsidRPr="00391A4A" w:rsidRDefault="00C111AC" w:rsidP="00C111AC">
      <w:pPr>
        <w:pStyle w:val="ConsPlusNormal"/>
        <w:spacing w:before="240"/>
        <w:ind w:firstLine="540"/>
        <w:jc w:val="both"/>
      </w:pPr>
      <w:r w:rsidRPr="00391A4A">
        <w:t>"&lt;6.1&gt; Статья 223 Трудового кодекса Российской Федерации (Собрание законодательства Российской Федерации, 2002, № 1, ст. 3; 2006, № 27, ст. 2878; 2009, № 48, ст. 5117; 2013, № 48, ст. 6165).".</w:t>
      </w:r>
    </w:p>
    <w:p w:rsidR="00C111AC" w:rsidRPr="00391A4A" w:rsidRDefault="00C111AC" w:rsidP="00C111AC">
      <w:pPr>
        <w:pStyle w:val="ConsPlusNormal"/>
        <w:spacing w:before="240"/>
        <w:ind w:firstLine="540"/>
        <w:jc w:val="both"/>
      </w:pPr>
      <w:r w:rsidRPr="00391A4A">
        <w:t>24. В пункте 43 слова "требованиям санитарно-гигиенического законодательства Российской Федерации" заменить словами "санитарным правилам &lt;6.2&gt;".</w:t>
      </w:r>
    </w:p>
    <w:p w:rsidR="00C111AC" w:rsidRPr="00391A4A" w:rsidRDefault="00C111AC" w:rsidP="00C111AC">
      <w:pPr>
        <w:pStyle w:val="ConsPlusNormal"/>
        <w:spacing w:before="240"/>
        <w:ind w:firstLine="540"/>
        <w:jc w:val="both"/>
      </w:pPr>
      <w:r w:rsidRPr="00391A4A">
        <w:t>25. Пункт 43 дополнить сноской 6.2 следующего содержания:</w:t>
      </w:r>
    </w:p>
    <w:p w:rsidR="00C111AC" w:rsidRPr="00391A4A" w:rsidRDefault="00C111AC" w:rsidP="00C111AC">
      <w:pPr>
        <w:pStyle w:val="ConsPlusNormal"/>
        <w:spacing w:before="240"/>
        <w:ind w:firstLine="540"/>
        <w:jc w:val="both"/>
      </w:pPr>
      <w:r w:rsidRPr="00391A4A">
        <w:t xml:space="preserve">"&lt;6.2&gt;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w:t>
      </w:r>
      <w:r w:rsidRPr="00391A4A">
        <w:lastRenderedPageBreak/>
        <w:t>горячего водоснабжения, введенные в действие Постановлением Главного государственного санитарного врача Российской Федерации от 26 сентября 2001 г. № 24 (зарегистрировано Министерством юстиции Российской Федерации 31 октября 2001 г., регистрационный № 3011) с изменениями, внесенными Постановлениями Главного государственного санитарного врача Российской Федерации от 7 апреля 2009 г. № 20 (зарегистрировано Министерством юстиции Российской Федерации 5 мая 2009 г., регистрационный № 13891), от 25 февраля 2010 г. № 10 (зарегистрировано Министерством юстиции Российской Федерации 22 марта 2010 г., регистрационный № 16679) и от 28 июня 2010 г. № 74 (зарегистрировано 30 июля 2010 г., регистрационный № 18009).".</w:t>
      </w:r>
    </w:p>
    <w:p w:rsidR="00C111AC" w:rsidRPr="00391A4A" w:rsidRDefault="00C111AC" w:rsidP="00C111AC">
      <w:pPr>
        <w:pStyle w:val="ConsPlusNormal"/>
        <w:spacing w:before="240"/>
        <w:ind w:firstLine="540"/>
        <w:jc w:val="both"/>
      </w:pPr>
      <w:r w:rsidRPr="00391A4A">
        <w:t>26. Абзац первый пункта 46 изложить в следующей редакции:</w:t>
      </w:r>
    </w:p>
    <w:p w:rsidR="00C111AC" w:rsidRPr="00391A4A" w:rsidRDefault="00C111AC" w:rsidP="00C111AC">
      <w:pPr>
        <w:pStyle w:val="ConsPlusNormal"/>
        <w:spacing w:before="240"/>
        <w:ind w:firstLine="540"/>
        <w:jc w:val="both"/>
      </w:pPr>
      <w:r w:rsidRPr="00391A4A">
        <w:t>"46.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w:t>
      </w:r>
    </w:p>
    <w:p w:rsidR="00C111AC" w:rsidRPr="00391A4A" w:rsidRDefault="00C111AC" w:rsidP="00C111AC">
      <w:pPr>
        <w:pStyle w:val="ConsPlusNormal"/>
        <w:spacing w:before="240"/>
        <w:ind w:firstLine="540"/>
        <w:jc w:val="both"/>
      </w:pPr>
      <w:r w:rsidRPr="00391A4A">
        <w:t>27. Абзац первый пункта 47 изложить в следующей редакции:</w:t>
      </w:r>
    </w:p>
    <w:p w:rsidR="00C111AC" w:rsidRPr="00391A4A" w:rsidRDefault="00C111AC" w:rsidP="00C111AC">
      <w:pPr>
        <w:pStyle w:val="ConsPlusNormal"/>
        <w:spacing w:before="240"/>
        <w:ind w:firstLine="540"/>
        <w:jc w:val="both"/>
      </w:pPr>
      <w:r w:rsidRPr="00391A4A">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 целях обеспечения безопасности строительных работ для третьих лиц должны быть ограждены во избежание доступа посторонних лиц.".</w:t>
      </w:r>
    </w:p>
    <w:p w:rsidR="00C111AC" w:rsidRPr="00391A4A" w:rsidRDefault="00C111AC" w:rsidP="00C111AC">
      <w:pPr>
        <w:pStyle w:val="ConsPlusNormal"/>
        <w:spacing w:before="240"/>
        <w:ind w:firstLine="540"/>
        <w:jc w:val="both"/>
      </w:pPr>
      <w:r w:rsidRPr="00391A4A">
        <w:t>28. Пункт 49 изложить в следующей редакции:</w:t>
      </w:r>
    </w:p>
    <w:p w:rsidR="00C111AC" w:rsidRPr="00391A4A" w:rsidRDefault="00C111AC" w:rsidP="00C111AC">
      <w:pPr>
        <w:pStyle w:val="ConsPlusNormal"/>
        <w:spacing w:before="240"/>
        <w:ind w:firstLine="540"/>
        <w:jc w:val="both"/>
      </w:pPr>
      <w:r w:rsidRPr="00391A4A">
        <w:t xml:space="preserve">"49. У въезда на производственную территорию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391A4A">
        <w:t>водоисточников</w:t>
      </w:r>
      <w:proofErr w:type="spellEnd"/>
      <w:r w:rsidRPr="00391A4A">
        <w:t>, средств пожаротушения.".</w:t>
      </w:r>
    </w:p>
    <w:p w:rsidR="00C111AC" w:rsidRPr="00391A4A" w:rsidRDefault="00C111AC" w:rsidP="00C111AC">
      <w:pPr>
        <w:pStyle w:val="ConsPlusNormal"/>
        <w:spacing w:before="240"/>
        <w:ind w:firstLine="540"/>
        <w:jc w:val="both"/>
      </w:pPr>
      <w:r w:rsidRPr="00391A4A">
        <w:t>29. Пункт 52 изложить в следующей редакции:</w:t>
      </w:r>
    </w:p>
    <w:p w:rsidR="00C111AC" w:rsidRPr="00391A4A" w:rsidRDefault="00C111AC" w:rsidP="00C111AC">
      <w:pPr>
        <w:pStyle w:val="ConsPlusNormal"/>
        <w:spacing w:before="240"/>
        <w:ind w:firstLine="540"/>
        <w:jc w:val="both"/>
      </w:pPr>
      <w:r w:rsidRPr="00391A4A">
        <w:t>"52. Территория строительной площадки, включая проезды, проходы на производственных территориях, проходы к рабочим местам, а также территория пятиметровой прилегающей зоны должны содержаться в чистоте, очищаться от мусора и снега, не загромождаться складируемыми материалами и строительными конструкциями.".</w:t>
      </w:r>
    </w:p>
    <w:p w:rsidR="00C111AC" w:rsidRPr="00391A4A" w:rsidRDefault="00C111AC" w:rsidP="00C111AC">
      <w:pPr>
        <w:pStyle w:val="ConsPlusNormal"/>
        <w:spacing w:before="240"/>
        <w:ind w:firstLine="540"/>
        <w:jc w:val="both"/>
      </w:pPr>
      <w:r w:rsidRPr="00391A4A">
        <w:t>30. Пункт 53 изложить в следующей редакции:</w:t>
      </w:r>
    </w:p>
    <w:p w:rsidR="00C111AC" w:rsidRPr="00391A4A" w:rsidRDefault="00C111AC" w:rsidP="00C111AC">
      <w:pPr>
        <w:pStyle w:val="ConsPlusNormal"/>
        <w:spacing w:before="240"/>
        <w:ind w:firstLine="540"/>
        <w:jc w:val="both"/>
      </w:pPr>
      <w:r w:rsidRPr="00391A4A">
        <w:t>"53.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C111AC" w:rsidRPr="00391A4A" w:rsidRDefault="00C111AC" w:rsidP="00C111AC">
      <w:pPr>
        <w:pStyle w:val="ConsPlusNormal"/>
        <w:spacing w:before="240"/>
        <w:ind w:firstLine="540"/>
        <w:jc w:val="both"/>
      </w:pPr>
      <w:r w:rsidRPr="00391A4A">
        <w:t>31. Пункт 58 изложить в следующей редакции:</w:t>
      </w:r>
    </w:p>
    <w:p w:rsidR="00C111AC" w:rsidRPr="00391A4A" w:rsidRDefault="00C111AC" w:rsidP="00C111AC">
      <w:pPr>
        <w:pStyle w:val="ConsPlusNormal"/>
        <w:spacing w:before="240"/>
        <w:ind w:firstLine="540"/>
        <w:jc w:val="both"/>
      </w:pPr>
      <w:r w:rsidRPr="00391A4A">
        <w:t>"58. На всех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 &lt;6.3&gt;".</w:t>
      </w:r>
    </w:p>
    <w:p w:rsidR="00C111AC" w:rsidRPr="00391A4A" w:rsidRDefault="00C111AC" w:rsidP="00C111AC">
      <w:pPr>
        <w:pStyle w:val="ConsPlusNormal"/>
        <w:spacing w:before="240"/>
        <w:ind w:firstLine="540"/>
        <w:jc w:val="both"/>
      </w:pPr>
      <w:r w:rsidRPr="00391A4A">
        <w:t>32. Пункт 58 дополнить сноской 6.3 следующего содержания:</w:t>
      </w:r>
    </w:p>
    <w:p w:rsidR="00C111AC" w:rsidRPr="00391A4A" w:rsidRDefault="00C111AC" w:rsidP="00C111AC">
      <w:pPr>
        <w:pStyle w:val="ConsPlusNormal"/>
        <w:spacing w:before="240"/>
        <w:ind w:firstLine="540"/>
        <w:jc w:val="both"/>
      </w:pPr>
      <w:r w:rsidRPr="00391A4A">
        <w:t>"&lt;6.3&gt; Статья 211 Трудового кодекса Российской Федерации (Собрание законодательства Российской Федерации, 2002, № 1, ст. 3; 2006, № 27, ст. 2878; 2009, № 30, ст. 3732).".</w:t>
      </w:r>
    </w:p>
    <w:p w:rsidR="00C111AC" w:rsidRPr="00391A4A" w:rsidRDefault="00C111AC" w:rsidP="00C111AC">
      <w:pPr>
        <w:pStyle w:val="ConsPlusNormal"/>
        <w:spacing w:before="240"/>
        <w:ind w:firstLine="540"/>
        <w:jc w:val="both"/>
      </w:pPr>
      <w:r w:rsidRPr="00391A4A">
        <w:t>33. Пункт 62 изложить в следующей редакции:</w:t>
      </w:r>
    </w:p>
    <w:p w:rsidR="00C111AC" w:rsidRPr="00391A4A" w:rsidRDefault="00C111AC" w:rsidP="00C111AC">
      <w:pPr>
        <w:pStyle w:val="ConsPlusNormal"/>
        <w:spacing w:before="240"/>
        <w:ind w:firstLine="540"/>
        <w:jc w:val="both"/>
      </w:pPr>
      <w:r w:rsidRPr="00391A4A">
        <w:t>"62.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C111AC" w:rsidRPr="00391A4A" w:rsidRDefault="00C111AC" w:rsidP="00C111AC">
      <w:pPr>
        <w:pStyle w:val="ConsPlusNormal"/>
        <w:spacing w:before="240"/>
        <w:ind w:firstLine="540"/>
        <w:jc w:val="both"/>
      </w:pPr>
      <w:r w:rsidRPr="00391A4A">
        <w:t>34. Пункт 63 изложить в следующей редакции:</w:t>
      </w:r>
    </w:p>
    <w:p w:rsidR="00C111AC" w:rsidRPr="00391A4A" w:rsidRDefault="00C111AC" w:rsidP="00C111AC">
      <w:pPr>
        <w:pStyle w:val="ConsPlusNormal"/>
        <w:spacing w:before="240"/>
        <w:ind w:firstLine="540"/>
        <w:jc w:val="both"/>
      </w:pPr>
      <w:r w:rsidRPr="00391A4A">
        <w:t>"63.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 в соответствии с Межотраслевыми правилами.".</w:t>
      </w:r>
    </w:p>
    <w:p w:rsidR="00C111AC" w:rsidRPr="00391A4A" w:rsidRDefault="00C111AC" w:rsidP="00C111AC">
      <w:pPr>
        <w:pStyle w:val="ConsPlusNormal"/>
        <w:spacing w:before="240"/>
        <w:ind w:firstLine="540"/>
        <w:jc w:val="both"/>
      </w:pPr>
      <w:r w:rsidRPr="00391A4A">
        <w:t>35. В пункте 67 слова "утвержденных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 исключить.</w:t>
      </w:r>
    </w:p>
    <w:p w:rsidR="00C111AC" w:rsidRPr="00391A4A" w:rsidRDefault="00C111AC" w:rsidP="00C111AC">
      <w:pPr>
        <w:pStyle w:val="ConsPlusNormal"/>
        <w:spacing w:before="240"/>
        <w:ind w:firstLine="540"/>
        <w:jc w:val="both"/>
      </w:pPr>
      <w:r w:rsidRPr="00391A4A">
        <w:t>36. В пункте 69 слова ", включающей ПОС, ППР и другую документацию, с учетом фактического состояния несущих строительных конструкций" исключить.</w:t>
      </w:r>
    </w:p>
    <w:p w:rsidR="00C111AC" w:rsidRPr="00391A4A" w:rsidRDefault="00C111AC" w:rsidP="00C111AC">
      <w:pPr>
        <w:pStyle w:val="ConsPlusNormal"/>
        <w:spacing w:before="240"/>
        <w:ind w:firstLine="540"/>
        <w:jc w:val="both"/>
      </w:pPr>
      <w:r w:rsidRPr="00391A4A">
        <w:t>37. Пункт 70 изложить в следующей редакции:</w:t>
      </w:r>
    </w:p>
    <w:p w:rsidR="00C111AC" w:rsidRPr="00391A4A" w:rsidRDefault="00C111AC" w:rsidP="00C111AC">
      <w:pPr>
        <w:pStyle w:val="ConsPlusNormal"/>
        <w:spacing w:before="240"/>
        <w:ind w:firstLine="540"/>
        <w:jc w:val="both"/>
      </w:pPr>
      <w:r w:rsidRPr="00391A4A">
        <w:t>"70.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w:t>
      </w:r>
    </w:p>
    <w:p w:rsidR="00C111AC" w:rsidRPr="00391A4A" w:rsidRDefault="00C111AC" w:rsidP="00C111AC">
      <w:pPr>
        <w:pStyle w:val="ConsPlusNormal"/>
        <w:spacing w:before="240"/>
        <w:ind w:firstLine="540"/>
        <w:jc w:val="both"/>
      </w:pPr>
      <w:r w:rsidRPr="00391A4A">
        <w:t>38. Пункт 76 изложить в следующей редакции:</w:t>
      </w:r>
    </w:p>
    <w:p w:rsidR="00C111AC" w:rsidRPr="00391A4A" w:rsidRDefault="00C111AC" w:rsidP="00C111AC">
      <w:pPr>
        <w:pStyle w:val="ConsPlusNormal"/>
        <w:spacing w:before="240"/>
        <w:ind w:firstLine="540"/>
        <w:jc w:val="both"/>
      </w:pPr>
      <w:r w:rsidRPr="00391A4A">
        <w:t>"76.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C111AC" w:rsidRPr="00391A4A" w:rsidRDefault="00C111AC" w:rsidP="00C111AC">
      <w:pPr>
        <w:pStyle w:val="ConsPlusNormal"/>
        <w:spacing w:before="240"/>
        <w:ind w:firstLine="540"/>
        <w:jc w:val="both"/>
      </w:pPr>
      <w:r w:rsidRPr="00391A4A">
        <w:t>39. В пункте 77 слово "оборудовано" заменить словом "оснащено".</w:t>
      </w:r>
    </w:p>
    <w:p w:rsidR="00C111AC" w:rsidRPr="00391A4A" w:rsidRDefault="00C111AC" w:rsidP="00C111AC">
      <w:pPr>
        <w:pStyle w:val="ConsPlusNormal"/>
        <w:spacing w:before="240"/>
        <w:ind w:firstLine="540"/>
        <w:jc w:val="both"/>
      </w:pPr>
      <w:r w:rsidRPr="00391A4A">
        <w:t>40. Пункт 82 изложить в следующей редакции:</w:t>
      </w:r>
    </w:p>
    <w:p w:rsidR="00C111AC" w:rsidRPr="00391A4A" w:rsidRDefault="00C111AC" w:rsidP="00C111AC">
      <w:pPr>
        <w:pStyle w:val="ConsPlusNormal"/>
        <w:spacing w:before="240"/>
        <w:ind w:firstLine="540"/>
        <w:jc w:val="both"/>
      </w:pPr>
      <w:r w:rsidRPr="00391A4A">
        <w:t>"82.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 &lt;6.4&gt;.".</w:t>
      </w:r>
    </w:p>
    <w:p w:rsidR="00C111AC" w:rsidRPr="00391A4A" w:rsidRDefault="00C111AC" w:rsidP="00C111AC">
      <w:pPr>
        <w:pStyle w:val="ConsPlusNormal"/>
        <w:spacing w:before="240"/>
        <w:ind w:firstLine="540"/>
        <w:jc w:val="both"/>
      </w:pPr>
      <w:r w:rsidRPr="00391A4A">
        <w:t>41. Пункт 82 дополнить сноской 6.4 следующего содержания:</w:t>
      </w:r>
    </w:p>
    <w:p w:rsidR="00C111AC" w:rsidRPr="00391A4A" w:rsidRDefault="00C111AC" w:rsidP="00C111AC">
      <w:pPr>
        <w:pStyle w:val="ConsPlusNormal"/>
        <w:spacing w:before="240"/>
        <w:ind w:firstLine="540"/>
        <w:jc w:val="both"/>
      </w:pPr>
      <w:r w:rsidRPr="00391A4A">
        <w:t>"&lt;6.4&gt; Технический регламент Таможенного союза "О безопасности машин и оборудования" (ТР ТС 010/2011) (решение Комиссии Таможенного союза от 18 октября 2011 г. № 823 в редакции решений Коллегии Евразийской экономической комиссии от 4 декабря 2012 г. № 248, от 19 мая 2015 г. № 55, решения Совета Евразийской экономической комиссии от 16 мая 2016 г. № 37, опубликовано в информационно-телекоммуникационной сети "Интернет" на официальном сайте Комиссии Таможенного союза http://www.tsouz.ru/, 21 октября 2011 г.)".</w:t>
      </w:r>
    </w:p>
    <w:p w:rsidR="00C111AC" w:rsidRPr="00391A4A" w:rsidRDefault="00C111AC" w:rsidP="00C111AC">
      <w:pPr>
        <w:pStyle w:val="ConsPlusNormal"/>
        <w:spacing w:before="240"/>
        <w:ind w:firstLine="540"/>
        <w:jc w:val="both"/>
      </w:pPr>
      <w:r w:rsidRPr="00391A4A">
        <w:t>42. Абзац первый пункта 106 изложить в следующей редакции:</w:t>
      </w:r>
    </w:p>
    <w:p w:rsidR="00C111AC" w:rsidRPr="00391A4A" w:rsidRDefault="00C111AC" w:rsidP="00C111AC">
      <w:pPr>
        <w:pStyle w:val="ConsPlusNormal"/>
        <w:spacing w:before="240"/>
        <w:ind w:firstLine="540"/>
        <w:jc w:val="both"/>
      </w:pPr>
      <w:r w:rsidRPr="00391A4A">
        <w:t xml:space="preserve">"106.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w:t>
      </w:r>
      <w:proofErr w:type="spellStart"/>
      <w:r w:rsidRPr="00391A4A">
        <w:t>травмирование</w:t>
      </w:r>
      <w:proofErr w:type="spellEnd"/>
      <w:r w:rsidRPr="00391A4A">
        <w:t xml:space="preserve"> работников.".</w:t>
      </w:r>
    </w:p>
    <w:p w:rsidR="00C111AC" w:rsidRPr="00391A4A" w:rsidRDefault="00C111AC" w:rsidP="00C111AC">
      <w:pPr>
        <w:pStyle w:val="ConsPlusNormal"/>
        <w:spacing w:before="240"/>
        <w:ind w:firstLine="540"/>
        <w:jc w:val="both"/>
      </w:pPr>
      <w:r w:rsidRPr="00391A4A">
        <w:t>43. Пункт 112 изложить в следующей редакции:</w:t>
      </w:r>
    </w:p>
    <w:p w:rsidR="00C111AC" w:rsidRPr="00391A4A" w:rsidRDefault="00C111AC" w:rsidP="00C111AC">
      <w:pPr>
        <w:pStyle w:val="ConsPlusNormal"/>
        <w:spacing w:before="240"/>
        <w:ind w:firstLine="540"/>
        <w:jc w:val="both"/>
      </w:pPr>
      <w:r w:rsidRPr="00391A4A">
        <w:t>"112. Для предупреждения поражения работников электрическим током следует принимать меры, предусмотренные Правилами по охране труда при эксплуатации электроустановок.".</w:t>
      </w:r>
    </w:p>
    <w:p w:rsidR="00C111AC" w:rsidRPr="00391A4A" w:rsidRDefault="00C111AC" w:rsidP="00C111AC">
      <w:pPr>
        <w:pStyle w:val="ConsPlusNormal"/>
        <w:spacing w:before="240"/>
        <w:ind w:firstLine="540"/>
        <w:jc w:val="both"/>
      </w:pPr>
      <w:r w:rsidRPr="00391A4A">
        <w:t>44. Пункт 114 изложить в следующей редакции:</w:t>
      </w:r>
    </w:p>
    <w:p w:rsidR="00C111AC" w:rsidRPr="00391A4A" w:rsidRDefault="00C111AC" w:rsidP="00C111AC">
      <w:pPr>
        <w:pStyle w:val="ConsPlusNormal"/>
        <w:spacing w:before="240"/>
        <w:ind w:firstLine="540"/>
        <w:jc w:val="both"/>
      </w:pPr>
      <w:r w:rsidRPr="00391A4A">
        <w:t>"114. Строительное сырье и материалы, в том числе полимерные и синтетические материалы, а также производственные отходы для повторной переработки и использования в народном хозяйстве, лом черных и цветных металлов (металлолом) допускается применять только при наличии на них санитарно-гигиенического заключения &lt;6.5&gt;.".</w:t>
      </w:r>
    </w:p>
    <w:p w:rsidR="00C111AC" w:rsidRPr="00391A4A" w:rsidRDefault="00C111AC" w:rsidP="00C111AC">
      <w:pPr>
        <w:pStyle w:val="ConsPlusNormal"/>
        <w:spacing w:before="240"/>
        <w:ind w:firstLine="540"/>
        <w:jc w:val="both"/>
      </w:pPr>
      <w:r w:rsidRPr="00391A4A">
        <w:t>45. Пункт 114 дополнить сноской следующего содержания:</w:t>
      </w:r>
    </w:p>
    <w:p w:rsidR="00C111AC" w:rsidRPr="00391A4A" w:rsidRDefault="00C111AC" w:rsidP="00C111AC">
      <w:pPr>
        <w:pStyle w:val="ConsPlusNormal"/>
        <w:spacing w:before="240"/>
        <w:ind w:firstLine="540"/>
        <w:jc w:val="both"/>
      </w:pPr>
      <w:r w:rsidRPr="00391A4A">
        <w:t xml:space="preserve">"&lt;6.5&gt; Порядок выдачи санитарно-эпидемиологических заключений предусмотрен приложением № 2 к приказу </w:t>
      </w:r>
      <w:proofErr w:type="spellStart"/>
      <w:r w:rsidRPr="00391A4A">
        <w:t>Роспотребнадзора</w:t>
      </w:r>
      <w:proofErr w:type="spellEnd"/>
      <w:r w:rsidRPr="00391A4A">
        <w:t xml:space="preserve"> от 19 июля 2007 г. №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Министерством юстиции Российской Федерации 20 июля 2007 г., регистрационный № 9866)" с изменениями, внесенными приказами </w:t>
      </w:r>
      <w:proofErr w:type="spellStart"/>
      <w:r w:rsidRPr="00391A4A">
        <w:t>Роспотребнадзора</w:t>
      </w:r>
      <w:proofErr w:type="spellEnd"/>
      <w:r w:rsidRPr="00391A4A">
        <w:t xml:space="preserve"> от 30 апреля 2009 г. № 359 (зарегистрирован Министерством юстиции Российской Федерации 9 июня 2009 г., регистрационный № 14054), от 12 августа 2010 г. № 309 (зарегистрирован Министерством юстиции Российской Федерации 7 сентября 2010 г., регистрационный № 18366), от 22 июля 2016 г. № 813 (зарегистрирован Министерством юстиции Российской Федерации 26 сентября 2016 г., регистрационный № 43802), от 4 апреля 2017 г. № 208 (зарегистрирован Министерством юстиции Российской Федерации 24 апреля 2017 г., регистрационный № 46463) и от 1 декабря 2017 г. № 1117 (зарегистрирован 18 декабря 2017 г., регистрационный № 49281).</w:t>
      </w:r>
    </w:p>
    <w:p w:rsidR="00C111AC" w:rsidRPr="00391A4A" w:rsidRDefault="00C111AC" w:rsidP="00C111AC">
      <w:pPr>
        <w:pStyle w:val="ConsPlusNormal"/>
        <w:spacing w:before="240"/>
        <w:ind w:firstLine="540"/>
        <w:jc w:val="both"/>
      </w:pPr>
      <w:r w:rsidRPr="00391A4A">
        <w:t>46. В пункте 119 слова ", утвержденными приказом Министерства труда и социальной защиты Российской Федерации от 28 марта 2014 г. № 155н," исключить.</w:t>
      </w:r>
    </w:p>
    <w:p w:rsidR="00C111AC" w:rsidRPr="00391A4A" w:rsidRDefault="00C111AC" w:rsidP="00C111AC">
      <w:pPr>
        <w:pStyle w:val="ConsPlusNormal"/>
        <w:spacing w:before="240"/>
        <w:ind w:firstLine="540"/>
        <w:jc w:val="both"/>
      </w:pPr>
      <w:r w:rsidRPr="00391A4A">
        <w:t>47. Абзац третий пункта 120 изложить в следующей редакции:</w:t>
      </w:r>
    </w:p>
    <w:p w:rsidR="00C111AC" w:rsidRPr="00391A4A" w:rsidRDefault="00C111AC" w:rsidP="00C111AC">
      <w:pPr>
        <w:pStyle w:val="ConsPlusNormal"/>
        <w:spacing w:before="240"/>
        <w:ind w:firstLine="540"/>
        <w:jc w:val="both"/>
      </w:pPr>
      <w:r w:rsidRPr="00391A4A">
        <w:t xml:space="preserve">"При использовании в работе средств </w:t>
      </w:r>
      <w:proofErr w:type="spellStart"/>
      <w:r w:rsidRPr="00391A4A">
        <w:t>подмащивания</w:t>
      </w:r>
      <w:proofErr w:type="spellEnd"/>
      <w:r w:rsidRPr="00391A4A">
        <w:t xml:space="preserve"> необходимо руководствоваться требованиями Правил по охране труда при работе на высоте.".</w:t>
      </w:r>
    </w:p>
    <w:p w:rsidR="00C111AC" w:rsidRPr="00391A4A" w:rsidRDefault="00C111AC" w:rsidP="00C111AC">
      <w:pPr>
        <w:pStyle w:val="ConsPlusNormal"/>
        <w:spacing w:before="240"/>
        <w:ind w:firstLine="540"/>
        <w:jc w:val="both"/>
      </w:pPr>
      <w:r w:rsidRPr="00391A4A">
        <w:t>48. Абзац первый пункта 130 изложить в следующей редакции:</w:t>
      </w:r>
    </w:p>
    <w:p w:rsidR="00C111AC" w:rsidRPr="00391A4A" w:rsidRDefault="00C111AC" w:rsidP="00C111AC">
      <w:pPr>
        <w:pStyle w:val="ConsPlusNormal"/>
        <w:spacing w:before="240"/>
        <w:ind w:firstLine="540"/>
        <w:jc w:val="both"/>
      </w:pPr>
      <w:r w:rsidRPr="00391A4A">
        <w:t>"130. Установку и снятие средств коллективной защиты следует выполнять с применением систем обеспечения безопасности работ на высоте, в технологической последовательности, обеспечивающей безопасность труда работников.".</w:t>
      </w:r>
    </w:p>
    <w:p w:rsidR="00C111AC" w:rsidRPr="00391A4A" w:rsidRDefault="00C111AC" w:rsidP="00C111AC">
      <w:pPr>
        <w:pStyle w:val="ConsPlusNormal"/>
        <w:spacing w:before="240"/>
        <w:ind w:firstLine="540"/>
        <w:jc w:val="both"/>
      </w:pPr>
      <w:r w:rsidRPr="00391A4A">
        <w:t>49. В пунктах 133, 142, 145, 158, 166, 168, 170, 182, 185, 189, 205, 210, 218, 221, 240, 253, 256, 258, 264, 265, 268, 276, 277, 282, 287, 290, 295, 299, 353, 423, 450, 458 слово "ППР" заменить словами "организационно-технологическая документация на строительное производство" в соответствующем падеже.</w:t>
      </w:r>
    </w:p>
    <w:p w:rsidR="00C111AC" w:rsidRPr="00391A4A" w:rsidRDefault="00C111AC" w:rsidP="00C111AC">
      <w:pPr>
        <w:pStyle w:val="ConsPlusNormal"/>
        <w:spacing w:before="240"/>
        <w:ind w:firstLine="540"/>
        <w:jc w:val="both"/>
      </w:pPr>
      <w:r w:rsidRPr="00391A4A">
        <w:t>50. В абзаце втором пункта 140 слова "предохранительный пояс" заменить словами "системы обеспечения безопасности работ на высоте.".</w:t>
      </w:r>
    </w:p>
    <w:p w:rsidR="00C111AC" w:rsidRPr="00391A4A" w:rsidRDefault="00C111AC" w:rsidP="00C111AC">
      <w:pPr>
        <w:pStyle w:val="ConsPlusNormal"/>
        <w:spacing w:before="240"/>
        <w:ind w:firstLine="540"/>
        <w:jc w:val="both"/>
      </w:pPr>
      <w:r w:rsidRPr="00391A4A">
        <w:t>51. В пункте 154 после слов "предупредительные надписи" дополнить словами "и (или) знаки".</w:t>
      </w:r>
    </w:p>
    <w:p w:rsidR="00C111AC" w:rsidRPr="00391A4A" w:rsidRDefault="00C111AC" w:rsidP="00C111AC">
      <w:pPr>
        <w:pStyle w:val="ConsPlusNormal"/>
        <w:spacing w:before="240"/>
        <w:ind w:firstLine="540"/>
        <w:jc w:val="both"/>
      </w:pPr>
      <w:r w:rsidRPr="00391A4A">
        <w:t>52. Пункт 157 изложить в следующей редакции:</w:t>
      </w:r>
    </w:p>
    <w:p w:rsidR="00C111AC" w:rsidRPr="00391A4A" w:rsidRDefault="00C111AC" w:rsidP="00C111AC">
      <w:pPr>
        <w:pStyle w:val="ConsPlusNormal"/>
        <w:spacing w:before="240"/>
        <w:ind w:firstLine="540"/>
        <w:jc w:val="both"/>
      </w:pPr>
      <w:r w:rsidRPr="00391A4A">
        <w:t>"157. 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приложением № 4 к Правилам.".</w:t>
      </w:r>
    </w:p>
    <w:p w:rsidR="00C111AC" w:rsidRPr="00391A4A" w:rsidRDefault="00C111AC" w:rsidP="00C111AC">
      <w:pPr>
        <w:pStyle w:val="ConsPlusNormal"/>
        <w:spacing w:before="240"/>
        <w:ind w:firstLine="540"/>
        <w:jc w:val="both"/>
      </w:pPr>
      <w:r w:rsidRPr="00391A4A">
        <w:t>53. Пункт 172 изложить в следующей редакции:</w:t>
      </w:r>
    </w:p>
    <w:p w:rsidR="00C111AC" w:rsidRPr="00391A4A" w:rsidRDefault="00C111AC" w:rsidP="00C111AC">
      <w:pPr>
        <w:pStyle w:val="ConsPlusNormal"/>
        <w:spacing w:before="240"/>
        <w:ind w:firstLine="540"/>
        <w:jc w:val="both"/>
      </w:pPr>
      <w:r w:rsidRPr="00391A4A">
        <w:t>"172.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w:t>
      </w:r>
    </w:p>
    <w:p w:rsidR="00C111AC" w:rsidRPr="00391A4A" w:rsidRDefault="00C111AC" w:rsidP="00C111AC">
      <w:pPr>
        <w:pStyle w:val="ConsPlusNormal"/>
        <w:spacing w:before="240"/>
        <w:ind w:firstLine="540"/>
        <w:jc w:val="both"/>
      </w:pPr>
      <w:r w:rsidRPr="00391A4A">
        <w:t>54. В пунктах 207, 214, 251, 284, 302, 320, 326, 346, 360, 378, 394, 436 слова "ПОС, ППР" заменить словами "проектная и организационно-технологическая документация на строительное производство" в соответствующем падеже.</w:t>
      </w:r>
    </w:p>
    <w:p w:rsidR="00C111AC" w:rsidRPr="00391A4A" w:rsidRDefault="00C111AC" w:rsidP="00C111AC">
      <w:pPr>
        <w:pStyle w:val="ConsPlusNormal"/>
        <w:spacing w:before="240"/>
        <w:ind w:firstLine="540"/>
        <w:jc w:val="both"/>
      </w:pPr>
      <w:r w:rsidRPr="00391A4A">
        <w:t>55. В абзаце втором пункта 247 слова ", утвержденных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 исключить.</w:t>
      </w:r>
    </w:p>
    <w:p w:rsidR="00C111AC" w:rsidRPr="00391A4A" w:rsidRDefault="00C111AC" w:rsidP="00C111AC">
      <w:pPr>
        <w:pStyle w:val="ConsPlusNormal"/>
        <w:spacing w:before="240"/>
        <w:ind w:firstLine="540"/>
        <w:jc w:val="both"/>
      </w:pPr>
      <w:r w:rsidRPr="00391A4A">
        <w:t>56. Пункт 264 изложить в следующей редакции:</w:t>
      </w:r>
    </w:p>
    <w:p w:rsidR="00C111AC" w:rsidRPr="00391A4A" w:rsidRDefault="00C111AC" w:rsidP="00C111AC">
      <w:pPr>
        <w:pStyle w:val="ConsPlusNormal"/>
        <w:spacing w:before="240"/>
        <w:ind w:firstLine="540"/>
        <w:jc w:val="both"/>
      </w:pPr>
      <w:r w:rsidRPr="00391A4A">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C111AC" w:rsidRPr="00391A4A" w:rsidRDefault="00C111AC" w:rsidP="00C111AC">
      <w:pPr>
        <w:pStyle w:val="ConsPlusNormal"/>
        <w:spacing w:before="240"/>
        <w:ind w:firstLine="540"/>
        <w:jc w:val="both"/>
      </w:pPr>
      <w:r w:rsidRPr="00391A4A">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C111AC" w:rsidRPr="00391A4A" w:rsidRDefault="00C111AC" w:rsidP="00C111AC">
      <w:pPr>
        <w:pStyle w:val="ConsPlusNormal"/>
        <w:spacing w:before="240"/>
        <w:ind w:firstLine="540"/>
        <w:jc w:val="both"/>
      </w:pPr>
      <w:r w:rsidRPr="00391A4A">
        <w:t>57. В пункте 267 слова "предохранительного пояса" заменить словами "страховочной привязи".</w:t>
      </w:r>
    </w:p>
    <w:p w:rsidR="00C111AC" w:rsidRPr="00391A4A" w:rsidRDefault="00C111AC" w:rsidP="00C111AC">
      <w:pPr>
        <w:pStyle w:val="ConsPlusNormal"/>
        <w:spacing w:before="240"/>
        <w:ind w:firstLine="540"/>
        <w:jc w:val="both"/>
      </w:pPr>
      <w:r w:rsidRPr="00391A4A">
        <w:t>58. Пункт 296 изложить в следующей редакции:</w:t>
      </w:r>
    </w:p>
    <w:p w:rsidR="00C111AC" w:rsidRPr="00391A4A" w:rsidRDefault="00C111AC" w:rsidP="00C111AC">
      <w:pPr>
        <w:pStyle w:val="ConsPlusNormal"/>
        <w:spacing w:before="240"/>
        <w:ind w:firstLine="540"/>
        <w:jc w:val="both"/>
      </w:pPr>
      <w:r w:rsidRPr="00391A4A">
        <w:t>"296.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C111AC" w:rsidRPr="00391A4A" w:rsidRDefault="00C111AC" w:rsidP="00C111AC">
      <w:pPr>
        <w:pStyle w:val="ConsPlusNormal"/>
        <w:spacing w:before="240"/>
        <w:ind w:firstLine="540"/>
        <w:jc w:val="both"/>
      </w:pPr>
      <w:r w:rsidRPr="00391A4A">
        <w:t>59. Пункт 298 признать утратившим силу.</w:t>
      </w:r>
    </w:p>
    <w:p w:rsidR="00C111AC" w:rsidRPr="00391A4A" w:rsidRDefault="00C111AC" w:rsidP="00C111AC">
      <w:pPr>
        <w:pStyle w:val="ConsPlusNormal"/>
        <w:spacing w:before="240"/>
        <w:ind w:firstLine="540"/>
        <w:jc w:val="both"/>
      </w:pPr>
      <w:r w:rsidRPr="00391A4A">
        <w:t>60. Подпункт 3 пункта 316 изложить в следующей редакции:</w:t>
      </w:r>
    </w:p>
    <w:p w:rsidR="00C111AC" w:rsidRPr="00391A4A" w:rsidRDefault="00C111AC" w:rsidP="00C111AC">
      <w:pPr>
        <w:pStyle w:val="ConsPlusNormal"/>
        <w:spacing w:before="240"/>
        <w:ind w:firstLine="540"/>
        <w:jc w:val="both"/>
      </w:pPr>
      <w:r w:rsidRPr="00391A4A">
        <w:t xml:space="preserve">"3)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w:t>
      </w:r>
      <w:proofErr w:type="spellStart"/>
      <w:r w:rsidRPr="00391A4A">
        <w:t>растворонасоса</w:t>
      </w:r>
      <w:proofErr w:type="spellEnd"/>
      <w:r w:rsidRPr="00391A4A">
        <w:t>.".</w:t>
      </w:r>
    </w:p>
    <w:p w:rsidR="00C111AC" w:rsidRPr="00391A4A" w:rsidRDefault="00C111AC" w:rsidP="00C111AC">
      <w:pPr>
        <w:pStyle w:val="ConsPlusNormal"/>
        <w:spacing w:before="240"/>
        <w:ind w:firstLine="540"/>
        <w:jc w:val="both"/>
      </w:pPr>
      <w:r w:rsidRPr="00391A4A">
        <w:t>61. В абзаце втором пункта 335 слова "выше 180 °C" заменить словами "выше нормы, установленной технологической документацией.".</w:t>
      </w:r>
    </w:p>
    <w:p w:rsidR="00C111AC" w:rsidRPr="00391A4A" w:rsidRDefault="00C111AC" w:rsidP="00C111AC">
      <w:pPr>
        <w:pStyle w:val="ConsPlusNormal"/>
        <w:spacing w:before="240"/>
        <w:ind w:firstLine="540"/>
        <w:jc w:val="both"/>
      </w:pPr>
      <w:r w:rsidRPr="00391A4A">
        <w:t>62. В абзаце первом пункта 338 слова "превышать 70 °C" заменить словами "быть выше нормы, установленной технологической документацией.".</w:t>
      </w:r>
    </w:p>
    <w:p w:rsidR="00C111AC" w:rsidRPr="00391A4A" w:rsidRDefault="00C111AC" w:rsidP="00C111AC">
      <w:pPr>
        <w:pStyle w:val="ConsPlusNormal"/>
        <w:spacing w:before="240"/>
        <w:ind w:firstLine="540"/>
        <w:jc w:val="both"/>
      </w:pPr>
      <w:r w:rsidRPr="00391A4A">
        <w:t>63. В пункте 349 слово "ПНР" заменить словами "проектной и организационно-технологической документацией на строительное производство".</w:t>
      </w:r>
    </w:p>
    <w:p w:rsidR="00C111AC" w:rsidRPr="00391A4A" w:rsidRDefault="00C111AC" w:rsidP="00C111AC">
      <w:pPr>
        <w:pStyle w:val="ConsPlusNormal"/>
        <w:spacing w:before="240"/>
        <w:ind w:firstLine="540"/>
        <w:jc w:val="both"/>
      </w:pPr>
      <w:r w:rsidRPr="00391A4A">
        <w:t>64. Подпункт 5 пункта 394 изложить в следующей редакции:</w:t>
      </w:r>
    </w:p>
    <w:p w:rsidR="00C111AC" w:rsidRPr="00391A4A" w:rsidRDefault="00C111AC" w:rsidP="00C111AC">
      <w:pPr>
        <w:pStyle w:val="ConsPlusNormal"/>
        <w:spacing w:before="240"/>
        <w:ind w:firstLine="540"/>
        <w:jc w:val="both"/>
      </w:pPr>
      <w:r w:rsidRPr="00391A4A">
        <w:t>"5) мероприятия по обеспечению пожарной безопасности".</w:t>
      </w:r>
    </w:p>
    <w:p w:rsidR="00C111AC" w:rsidRPr="00391A4A" w:rsidRDefault="00C111AC" w:rsidP="00C111AC">
      <w:pPr>
        <w:pStyle w:val="ConsPlusNormal"/>
        <w:spacing w:before="240"/>
        <w:ind w:firstLine="540"/>
        <w:jc w:val="both"/>
      </w:pPr>
      <w:r w:rsidRPr="00391A4A">
        <w:t>65. Пункт 465 изложить в следующей редакции:</w:t>
      </w:r>
    </w:p>
    <w:p w:rsidR="00C111AC" w:rsidRPr="00391A4A" w:rsidRDefault="00C111AC" w:rsidP="00C111AC">
      <w:pPr>
        <w:pStyle w:val="ConsPlusNormal"/>
        <w:spacing w:before="240"/>
        <w:ind w:firstLine="540"/>
        <w:jc w:val="both"/>
      </w:pPr>
      <w:r w:rsidRPr="00391A4A">
        <w:t>"465.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C111AC" w:rsidRPr="00391A4A" w:rsidRDefault="00C111AC" w:rsidP="00C111AC">
      <w:pPr>
        <w:pStyle w:val="ConsPlusNormal"/>
        <w:spacing w:before="240"/>
        <w:ind w:firstLine="540"/>
        <w:jc w:val="both"/>
      </w:pPr>
      <w:r w:rsidRPr="00391A4A">
        <w:t>66. Пункт 475 изложить в следующей редакции:</w:t>
      </w:r>
    </w:p>
    <w:p w:rsidR="00C111AC" w:rsidRPr="00391A4A" w:rsidRDefault="00C111AC" w:rsidP="00C111AC">
      <w:pPr>
        <w:pStyle w:val="ConsPlusNormal"/>
        <w:spacing w:before="240"/>
        <w:ind w:firstLine="540"/>
        <w:jc w:val="both"/>
      </w:pPr>
      <w:r w:rsidRPr="00391A4A">
        <w:t>"475. 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и с учетом Технического регламента Таможенного союза &lt;8.1&gt;.".</w:t>
      </w:r>
    </w:p>
    <w:p w:rsidR="00C111AC" w:rsidRPr="00391A4A" w:rsidRDefault="00C111AC" w:rsidP="00C111AC">
      <w:pPr>
        <w:pStyle w:val="ConsPlusNormal"/>
        <w:spacing w:before="240"/>
        <w:ind w:firstLine="540"/>
        <w:jc w:val="both"/>
      </w:pPr>
      <w:r w:rsidRPr="00391A4A">
        <w:t>67. Пункт 475 дополнить сноской 8.1 следующего содержания:</w:t>
      </w:r>
    </w:p>
    <w:p w:rsidR="00C111AC" w:rsidRPr="00391A4A" w:rsidRDefault="00C111AC" w:rsidP="00C111AC">
      <w:pPr>
        <w:pStyle w:val="ConsPlusNormal"/>
        <w:spacing w:before="240"/>
        <w:ind w:firstLine="540"/>
        <w:jc w:val="both"/>
      </w:pPr>
      <w:r w:rsidRPr="00391A4A">
        <w:t>"&lt;8.1&gt;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 41, опубликовано в информационно-телекоммуникационной сети "Интернет" на официальном сайте Евразийской экономической комиссии http://www.eurasia</w:t>
      </w:r>
      <w:r>
        <w:rPr>
          <w:lang w:val="en-US"/>
        </w:rPr>
        <w:t>n</w:t>
      </w:r>
      <w:proofErr w:type="spellStart"/>
      <w:r w:rsidRPr="00391A4A">
        <w:t>commissio</w:t>
      </w:r>
      <w:proofErr w:type="spellEnd"/>
      <w:r>
        <w:rPr>
          <w:lang w:val="en-US"/>
        </w:rPr>
        <w:t>n</w:t>
      </w:r>
      <w:r w:rsidRPr="00391A4A">
        <w:t>.</w:t>
      </w:r>
      <w:proofErr w:type="spellStart"/>
      <w:r w:rsidRPr="00391A4A">
        <w:t>org</w:t>
      </w:r>
      <w:proofErr w:type="spellEnd"/>
      <w:r w:rsidRPr="00391A4A">
        <w:t>/, 20 ноября 2013 г.).".</w:t>
      </w:r>
    </w:p>
    <w:p w:rsidR="00C111AC" w:rsidRPr="00391A4A" w:rsidRDefault="00C111AC" w:rsidP="00C111AC">
      <w:pPr>
        <w:pStyle w:val="ConsPlusNormal"/>
        <w:spacing w:before="240"/>
        <w:ind w:firstLine="540"/>
        <w:jc w:val="both"/>
      </w:pPr>
      <w:r w:rsidRPr="00391A4A">
        <w:t>68. В пункте 498 слова "в течение 15 минут под двойной рабочей нагрузкой" заменить словами "в соответствии с их эксплуатационной документацией".</w:t>
      </w:r>
    </w:p>
    <w:p w:rsidR="00C111AC" w:rsidRPr="00391A4A" w:rsidRDefault="00C111AC" w:rsidP="00C111AC">
      <w:pPr>
        <w:pStyle w:val="ConsPlusNormal"/>
        <w:jc w:val="both"/>
      </w:pPr>
      <w:bookmarkStart w:id="1" w:name="_GoBack"/>
      <w:bookmarkEnd w:id="1"/>
    </w:p>
    <w:sectPr w:rsidR="00C111AC" w:rsidRPr="00391A4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2B4E">
      <w:pPr>
        <w:spacing w:after="0" w:line="240" w:lineRule="auto"/>
      </w:pPr>
      <w:r>
        <w:separator/>
      </w:r>
    </w:p>
  </w:endnote>
  <w:endnote w:type="continuationSeparator" w:id="0">
    <w:p w:rsidR="00000000" w:rsidRDefault="003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B7" w:rsidRDefault="004F57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2B4E">
      <w:pPr>
        <w:spacing w:after="0" w:line="240" w:lineRule="auto"/>
      </w:pPr>
      <w:r>
        <w:separator/>
      </w:r>
    </w:p>
  </w:footnote>
  <w:footnote w:type="continuationSeparator" w:id="0">
    <w:p w:rsidR="00000000" w:rsidRDefault="00382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B7" w:rsidRDefault="004F57B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AC"/>
    <w:rsid w:val="00382B4E"/>
    <w:rsid w:val="004F57B7"/>
    <w:rsid w:val="00C1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D3ADF-686E-4DED-9BA1-EDC1C4B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1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1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111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C11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3099</Words>
  <Characters>17665</Characters>
  <Application>Microsoft Office Word</Application>
  <DocSecurity>0</DocSecurity>
  <Lines>147</Lines>
  <Paragraphs>41</Paragraphs>
  <ScaleCrop>false</ScaleCrop>
  <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Сергей Огородников</cp:lastModifiedBy>
  <cp:revision>2</cp:revision>
  <dcterms:created xsi:type="dcterms:W3CDTF">2018-08-06T15:01:00Z</dcterms:created>
  <dcterms:modified xsi:type="dcterms:W3CDTF">2018-10-09T06:15:00Z</dcterms:modified>
</cp:coreProperties>
</file>